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5D" w:rsidRPr="0080585D" w:rsidRDefault="0080585D" w:rsidP="0080585D">
      <w:pPr>
        <w:tabs>
          <w:tab w:val="left" w:pos="6804"/>
        </w:tabs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85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80585D">
        <w:rPr>
          <w:rFonts w:ascii="Times New Roman" w:eastAsia="Times New Roman" w:hAnsi="Times New Roman"/>
          <w:sz w:val="20"/>
          <w:szCs w:val="20"/>
          <w:lang w:eastAsia="ru-RU"/>
        </w:rPr>
        <w:t xml:space="preserve"> к приказу</w:t>
      </w:r>
    </w:p>
    <w:p w:rsidR="0080585D" w:rsidRPr="0080585D" w:rsidRDefault="0080585D" w:rsidP="0080585D">
      <w:pPr>
        <w:tabs>
          <w:tab w:val="left" w:pos="6804"/>
        </w:tabs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85D">
        <w:rPr>
          <w:rFonts w:ascii="Times New Roman" w:eastAsia="Times New Roman" w:hAnsi="Times New Roman"/>
          <w:sz w:val="20"/>
          <w:szCs w:val="20"/>
          <w:lang w:eastAsia="ru-RU"/>
        </w:rPr>
        <w:t>Управления образования</w:t>
      </w:r>
    </w:p>
    <w:p w:rsidR="0080585D" w:rsidRPr="0080585D" w:rsidRDefault="0080585D" w:rsidP="0080585D">
      <w:pPr>
        <w:tabs>
          <w:tab w:val="left" w:pos="6804"/>
        </w:tabs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85D">
        <w:rPr>
          <w:rFonts w:ascii="Times New Roman" w:eastAsia="Times New Roman" w:hAnsi="Times New Roman"/>
          <w:sz w:val="20"/>
          <w:szCs w:val="20"/>
          <w:lang w:eastAsia="ru-RU"/>
        </w:rPr>
        <w:t>администрации Ермаковского района</w:t>
      </w:r>
    </w:p>
    <w:p w:rsidR="0080585D" w:rsidRPr="0080585D" w:rsidRDefault="0080585D" w:rsidP="0080585D">
      <w:pPr>
        <w:tabs>
          <w:tab w:val="left" w:pos="6804"/>
        </w:tabs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85D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225</w:t>
      </w:r>
      <w:r w:rsidRPr="0080585D">
        <w:rPr>
          <w:rFonts w:ascii="Times New Roman" w:eastAsia="Times New Roman" w:hAnsi="Times New Roman"/>
          <w:sz w:val="20"/>
          <w:szCs w:val="20"/>
          <w:lang w:eastAsia="ru-RU"/>
        </w:rPr>
        <w:t>-ОС от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22</w:t>
      </w:r>
      <w:r w:rsidRPr="0080585D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сентября</w:t>
      </w:r>
      <w:r w:rsidRPr="0080585D">
        <w:rPr>
          <w:rFonts w:ascii="Times New Roman" w:eastAsia="Times New Roman" w:hAnsi="Times New Roman"/>
          <w:sz w:val="20"/>
          <w:szCs w:val="20"/>
          <w:lang w:eastAsia="ru-RU"/>
        </w:rPr>
        <w:t xml:space="preserve"> 2023г. </w:t>
      </w:r>
    </w:p>
    <w:p w:rsidR="005A63BB" w:rsidRPr="00314B15" w:rsidRDefault="005A63BB" w:rsidP="00DC5A57">
      <w:pPr>
        <w:pStyle w:val="1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262056" w:rsidRPr="00314B15" w:rsidRDefault="00262056" w:rsidP="00314B15">
      <w:pPr>
        <w:pStyle w:val="1"/>
        <w:tabs>
          <w:tab w:val="left" w:pos="1418"/>
        </w:tabs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314B15">
        <w:rPr>
          <w:rFonts w:ascii="Times New Roman" w:hAnsi="Times New Roman"/>
          <w:b/>
          <w:sz w:val="28"/>
          <w:szCs w:val="28"/>
        </w:rPr>
        <w:t>ПОРЯДОК</w:t>
      </w:r>
      <w:r w:rsidRPr="00314B15">
        <w:rPr>
          <w:rFonts w:ascii="Times New Roman" w:hAnsi="Times New Roman"/>
          <w:b/>
          <w:sz w:val="28"/>
          <w:szCs w:val="28"/>
        </w:rPr>
        <w:br/>
        <w:t xml:space="preserve">проведения </w:t>
      </w:r>
      <w:r w:rsidR="00153EF3" w:rsidRPr="00314B15">
        <w:rPr>
          <w:rFonts w:ascii="Times New Roman" w:hAnsi="Times New Roman"/>
          <w:b/>
          <w:sz w:val="28"/>
          <w:szCs w:val="28"/>
        </w:rPr>
        <w:t>районног</w:t>
      </w:r>
      <w:r w:rsidR="00A003BC" w:rsidRPr="00314B15">
        <w:rPr>
          <w:rFonts w:ascii="Times New Roman" w:hAnsi="Times New Roman"/>
          <w:b/>
          <w:sz w:val="28"/>
          <w:szCs w:val="28"/>
        </w:rPr>
        <w:t>о</w:t>
      </w:r>
      <w:r w:rsidRPr="00314B15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профессионального</w:t>
      </w:r>
    </w:p>
    <w:p w:rsidR="00153EF3" w:rsidRPr="00314B15" w:rsidRDefault="00262056" w:rsidP="00314B15">
      <w:pPr>
        <w:tabs>
          <w:tab w:val="left" w:pos="14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конкурса </w:t>
      </w:r>
      <w:r w:rsidR="00AF24CD" w:rsidRPr="00314B15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молодых педагогов </w:t>
      </w:r>
      <w:r w:rsidRPr="00314B15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«Педагогический дебют»</w:t>
      </w:r>
    </w:p>
    <w:p w:rsidR="00262056" w:rsidRPr="00314B15" w:rsidRDefault="00295E77" w:rsidP="00314B15">
      <w:pPr>
        <w:tabs>
          <w:tab w:val="left" w:pos="14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в </w:t>
      </w:r>
      <w:r w:rsidR="00314B15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2023</w:t>
      </w:r>
      <w:r w:rsidRPr="00314B15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 году</w:t>
      </w:r>
    </w:p>
    <w:p w:rsidR="00262056" w:rsidRPr="00314B15" w:rsidRDefault="00262056" w:rsidP="00DC5A57">
      <w:pPr>
        <w:tabs>
          <w:tab w:val="left" w:pos="141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5968E4" w:rsidRPr="00314B15" w:rsidRDefault="00262056" w:rsidP="00314B15">
      <w:pPr>
        <w:pStyle w:val="a5"/>
        <w:numPr>
          <w:ilvl w:val="0"/>
          <w:numId w:val="35"/>
        </w:numPr>
        <w:tabs>
          <w:tab w:val="left" w:pos="1418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5968E4" w:rsidRPr="00EC25B2" w:rsidRDefault="005968E4" w:rsidP="00DC5A57">
      <w:pPr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4B15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262056" w:rsidRPr="00314B15">
        <w:rPr>
          <w:rFonts w:ascii="Times New Roman" w:hAnsi="Times New Roman"/>
          <w:color w:val="000000" w:themeColor="text1"/>
          <w:sz w:val="28"/>
          <w:szCs w:val="28"/>
        </w:rPr>
        <w:t>Настоящий Порядок проведения</w:t>
      </w:r>
      <w:r w:rsidR="007064C9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3EF3" w:rsidRPr="00314B15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262056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2056" w:rsidRPr="00314B15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профессионального конкурса </w:t>
      </w:r>
      <w:r w:rsidR="00AF24CD" w:rsidRPr="00314B15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="00262056" w:rsidRPr="00314B15">
        <w:rPr>
          <w:rFonts w:ascii="Times New Roman" w:hAnsi="Times New Roman"/>
          <w:color w:val="000000" w:themeColor="text1"/>
          <w:spacing w:val="-2"/>
          <w:sz w:val="28"/>
          <w:szCs w:val="28"/>
        </w:rPr>
        <w:t>«Педагогический дебют»</w:t>
      </w:r>
      <w:r w:rsidR="00105BA2" w:rsidRPr="00314B15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="00262056" w:rsidRPr="00314B15">
        <w:rPr>
          <w:rFonts w:ascii="Times New Roman" w:hAnsi="Times New Roman"/>
          <w:color w:val="000000" w:themeColor="text1"/>
          <w:sz w:val="28"/>
          <w:szCs w:val="28"/>
        </w:rPr>
        <w:t>(д</w:t>
      </w:r>
      <w:r w:rsidR="000C4783" w:rsidRPr="00314B15">
        <w:rPr>
          <w:rFonts w:ascii="Times New Roman" w:hAnsi="Times New Roman"/>
          <w:color w:val="000000" w:themeColor="text1"/>
          <w:sz w:val="28"/>
          <w:szCs w:val="28"/>
        </w:rPr>
        <w:t>алее соответственно – Порядок, К</w:t>
      </w:r>
      <w:r w:rsidR="00262056" w:rsidRPr="00314B15">
        <w:rPr>
          <w:rFonts w:ascii="Times New Roman" w:hAnsi="Times New Roman"/>
          <w:color w:val="000000" w:themeColor="text1"/>
          <w:sz w:val="28"/>
          <w:szCs w:val="28"/>
        </w:rPr>
        <w:t>онкурс)</w:t>
      </w:r>
      <w:r w:rsidR="008B283C" w:rsidRPr="00314B15">
        <w:rPr>
          <w:rFonts w:ascii="Times New Roman" w:hAnsi="Times New Roman"/>
          <w:color w:val="000000" w:themeColor="text1"/>
          <w:sz w:val="28"/>
          <w:szCs w:val="28"/>
        </w:rPr>
        <w:t>, у</w:t>
      </w:r>
      <w:r w:rsidR="00105BA2" w:rsidRPr="00314B15">
        <w:rPr>
          <w:rFonts w:ascii="Times New Roman" w:hAnsi="Times New Roman"/>
          <w:color w:val="000000" w:themeColor="text1"/>
          <w:sz w:val="28"/>
          <w:szCs w:val="28"/>
        </w:rPr>
        <w:t>чредителями ко</w:t>
      </w:r>
      <w:r w:rsidR="008B283C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торого </w:t>
      </w:r>
      <w:r w:rsidR="00105BA2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являются </w:t>
      </w:r>
      <w:r w:rsidR="00927A91" w:rsidRPr="00314B1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30D78" w:rsidRPr="00314B15">
        <w:rPr>
          <w:rFonts w:ascii="Times New Roman" w:hAnsi="Times New Roman"/>
          <w:color w:val="000000" w:themeColor="text1"/>
          <w:sz w:val="28"/>
          <w:szCs w:val="28"/>
        </w:rPr>
        <w:t>правление о</w:t>
      </w:r>
      <w:r w:rsidR="00EF67B6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бразования администрации </w:t>
      </w:r>
      <w:r w:rsidR="00B5746A" w:rsidRPr="00314B15">
        <w:rPr>
          <w:rFonts w:ascii="Times New Roman" w:hAnsi="Times New Roman"/>
          <w:color w:val="000000" w:themeColor="text1"/>
          <w:sz w:val="28"/>
          <w:szCs w:val="28"/>
        </w:rPr>
        <w:t>Ермаковского района</w:t>
      </w:r>
      <w:r w:rsidR="00EF67B6" w:rsidRPr="00314B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11FD4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63B7">
        <w:rPr>
          <w:rFonts w:ascii="Times New Roman" w:hAnsi="Times New Roman"/>
          <w:sz w:val="28"/>
          <w:szCs w:val="28"/>
        </w:rPr>
        <w:t>м</w:t>
      </w:r>
      <w:r w:rsidR="008F04E8">
        <w:rPr>
          <w:rFonts w:ascii="Times New Roman" w:hAnsi="Times New Roman"/>
          <w:sz w:val="28"/>
          <w:szCs w:val="28"/>
        </w:rPr>
        <w:t>униципальное бюджетное  учреждение «Ермаковский информационно - методический центр»</w:t>
      </w:r>
      <w:r w:rsidR="00911FD4" w:rsidRPr="00314B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67B6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5968" w:rsidRPr="00314B15">
        <w:rPr>
          <w:rFonts w:ascii="Times New Roman" w:hAnsi="Times New Roman"/>
          <w:color w:val="000000" w:themeColor="text1"/>
          <w:sz w:val="28"/>
          <w:szCs w:val="28"/>
        </w:rPr>
        <w:t>подготовлен</w:t>
      </w:r>
      <w:r w:rsidR="00EF67B6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Положением о</w:t>
      </w:r>
      <w:r w:rsidR="00895B43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21E6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="00EF67B6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профессиональном </w:t>
      </w:r>
      <w:r w:rsidR="001B5968" w:rsidRPr="00314B15">
        <w:rPr>
          <w:rFonts w:ascii="Times New Roman" w:hAnsi="Times New Roman"/>
          <w:color w:val="000000" w:themeColor="text1"/>
          <w:sz w:val="28"/>
          <w:szCs w:val="28"/>
        </w:rPr>
        <w:t>конкурсе «Педагогический дебют», Положением проведения Всероссийского конкурса «Педагогический дебют», Порядком проведения всероссийского конкурса «Педагогический дебют 2024» (утверждено</w:t>
      </w:r>
      <w:r w:rsidR="0010339C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НП «Ассоциация лучших школ» и Депутатом Комитета Государственной Думы ФС РФ по просвещению)</w:t>
      </w:r>
      <w:r w:rsidR="00EC25B2" w:rsidRPr="00EC25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63BB" w:rsidRPr="00314B15" w:rsidRDefault="00B35E8A" w:rsidP="00DC5A57">
      <w:pPr>
        <w:pStyle w:val="1"/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A63BB" w:rsidRPr="00314B15">
        <w:rPr>
          <w:rFonts w:ascii="Times New Roman" w:hAnsi="Times New Roman"/>
          <w:color w:val="000000" w:themeColor="text1"/>
          <w:sz w:val="28"/>
          <w:szCs w:val="28"/>
        </w:rPr>
        <w:t>Порядок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A30166" w:rsidRPr="00314B15" w:rsidRDefault="005968E4" w:rsidP="00DC5A57">
      <w:pPr>
        <w:pStyle w:val="1"/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B35E8A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Конкурс проводится в целях создания условий для </w:t>
      </w:r>
      <w:r w:rsidR="007D62C4" w:rsidRPr="00314B15">
        <w:rPr>
          <w:rFonts w:ascii="Times New Roman" w:hAnsi="Times New Roman"/>
          <w:color w:val="000000" w:themeColor="text1"/>
          <w:sz w:val="28"/>
          <w:szCs w:val="28"/>
        </w:rPr>
        <w:t>развития творческого потенциала и самореализации молодых педагогических работников, формирования гражданской позиции педагогических работников, активного профессионального отношения к совершенствованию системы образования, выявления и поддержки талантливой молодежи.</w:t>
      </w:r>
      <w:r w:rsidR="005A63BB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35E8A" w:rsidRPr="00314B15" w:rsidRDefault="00B35E8A" w:rsidP="00DC5A57">
      <w:pPr>
        <w:pStyle w:val="1"/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color w:val="000000" w:themeColor="text1"/>
          <w:sz w:val="28"/>
          <w:szCs w:val="28"/>
        </w:rPr>
        <w:t>Задачи конкурса:</w:t>
      </w:r>
    </w:p>
    <w:p w:rsidR="007D62C4" w:rsidRPr="00314B15" w:rsidRDefault="00314B15" w:rsidP="00DC5A57">
      <w:pPr>
        <w:pStyle w:val="1"/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963B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D62C4" w:rsidRPr="001963B7">
        <w:rPr>
          <w:rFonts w:ascii="Times New Roman" w:hAnsi="Times New Roman"/>
          <w:color w:val="000000" w:themeColor="text1"/>
          <w:sz w:val="28"/>
          <w:szCs w:val="28"/>
        </w:rPr>
        <w:t>редставление педагогическому сообществу лучших образцов педагогической деятельности</w:t>
      </w:r>
      <w:r w:rsidR="001963B7" w:rsidRPr="001963B7">
        <w:rPr>
          <w:rFonts w:ascii="Times New Roman" w:hAnsi="Times New Roman"/>
          <w:color w:val="000000" w:themeColor="text1"/>
          <w:sz w:val="28"/>
          <w:szCs w:val="28"/>
        </w:rPr>
        <w:t xml:space="preserve"> молодых учителей</w:t>
      </w:r>
      <w:r w:rsidR="007D62C4" w:rsidRPr="001963B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D62C4" w:rsidRPr="00314B15" w:rsidRDefault="007D62C4" w:rsidP="00DC5A57">
      <w:pPr>
        <w:pStyle w:val="1"/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- создание условий для самовыражения творческой и профессиональной индивидуальности, реализации личностного </w:t>
      </w:r>
      <w:proofErr w:type="spellStart"/>
      <w:r w:rsidRPr="00314B15">
        <w:rPr>
          <w:rFonts w:ascii="Times New Roman" w:hAnsi="Times New Roman"/>
          <w:color w:val="000000" w:themeColor="text1"/>
          <w:sz w:val="28"/>
          <w:szCs w:val="28"/>
        </w:rPr>
        <w:t>петенциала</w:t>
      </w:r>
      <w:proofErr w:type="spellEnd"/>
      <w:r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молодых педагогов;</w:t>
      </w:r>
    </w:p>
    <w:p w:rsidR="007D62C4" w:rsidRPr="00314B15" w:rsidRDefault="007D62C4" w:rsidP="00DC5A57">
      <w:pPr>
        <w:pStyle w:val="1"/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color w:val="000000" w:themeColor="text1"/>
          <w:sz w:val="28"/>
          <w:szCs w:val="28"/>
        </w:rPr>
        <w:t>- привлечение внимания органов местного самоуправления, средств массовой информации, широкой педагогической и родительской общественности к проблемам молодых педагогических работников.</w:t>
      </w:r>
    </w:p>
    <w:p w:rsidR="005A63BB" w:rsidRPr="00314B15" w:rsidRDefault="005968E4" w:rsidP="00DC5A57">
      <w:pPr>
        <w:pStyle w:val="1"/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CC3161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3BB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Конкурс проводится в </w:t>
      </w:r>
      <w:r w:rsidR="00B666F9" w:rsidRPr="00314B15">
        <w:rPr>
          <w:rFonts w:ascii="Times New Roman" w:hAnsi="Times New Roman"/>
          <w:color w:val="000000" w:themeColor="text1"/>
          <w:sz w:val="28"/>
          <w:szCs w:val="28"/>
        </w:rPr>
        <w:t>октябре-</w:t>
      </w:r>
      <w:r w:rsidR="001963B7">
        <w:rPr>
          <w:rFonts w:ascii="Times New Roman" w:hAnsi="Times New Roman"/>
          <w:color w:val="000000" w:themeColor="text1"/>
          <w:sz w:val="28"/>
          <w:szCs w:val="28"/>
        </w:rPr>
        <w:t>декабре</w:t>
      </w:r>
      <w:r w:rsidR="005A63BB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текущего учебного года.</w:t>
      </w:r>
    </w:p>
    <w:p w:rsidR="005A63BB" w:rsidRPr="00314B15" w:rsidRDefault="00314B15" w:rsidP="00DC5A57">
      <w:pPr>
        <w:pStyle w:val="1"/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968E4" w:rsidRPr="00314B1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CC3161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3BB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В рамках подготовки к участию в конкурсе </w:t>
      </w:r>
      <w:r w:rsidR="005968E4" w:rsidRPr="00314B15">
        <w:rPr>
          <w:rFonts w:ascii="Times New Roman" w:hAnsi="Times New Roman"/>
          <w:color w:val="000000" w:themeColor="text1"/>
          <w:sz w:val="28"/>
          <w:szCs w:val="28"/>
        </w:rPr>
        <w:t>методистами</w:t>
      </w:r>
      <w:r w:rsidR="005A63BB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</w:t>
      </w:r>
      <w:r w:rsidR="00E62ECF" w:rsidRPr="00314B15">
        <w:rPr>
          <w:rFonts w:ascii="Times New Roman" w:hAnsi="Times New Roman"/>
          <w:color w:val="000000" w:themeColor="text1"/>
          <w:sz w:val="28"/>
          <w:szCs w:val="28"/>
        </w:rPr>
        <w:t>бюджетного</w:t>
      </w:r>
      <w:r w:rsidR="005A63BB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 «</w:t>
      </w:r>
      <w:r w:rsidR="00E62ECF" w:rsidRPr="00314B15">
        <w:rPr>
          <w:rFonts w:ascii="Times New Roman" w:hAnsi="Times New Roman"/>
          <w:color w:val="000000" w:themeColor="text1"/>
          <w:sz w:val="28"/>
          <w:szCs w:val="28"/>
        </w:rPr>
        <w:t>Ермаковский</w:t>
      </w:r>
      <w:r w:rsidR="005A63BB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информационно-методический центр</w:t>
      </w:r>
      <w:r w:rsidR="00E62ECF" w:rsidRPr="00314B1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A63BB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сопровождение кандидатов на этапе формирования пакета документов, материалов и подготовки к конкурсным испытаниям.</w:t>
      </w:r>
      <w:r w:rsidR="00CC3161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В ходе конкурса планируются обучающие мастер-классы, семинары, тренинги «Ассоциации молодых педагогов», консультации и лекции по актуальным вопросам «Вопрос наставнику».</w:t>
      </w:r>
    </w:p>
    <w:p w:rsidR="00B35E8A" w:rsidRPr="00314B15" w:rsidRDefault="00EC25B2" w:rsidP="00DC5A57">
      <w:pPr>
        <w:pStyle w:val="1"/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1.5. Конкурс проводится в двух</w:t>
      </w:r>
      <w:r w:rsidR="008B7DD8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номинациях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8B7DD8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«Молодой учитель», </w:t>
      </w:r>
      <w:r>
        <w:rPr>
          <w:rFonts w:ascii="Times New Roman" w:hAnsi="Times New Roman"/>
          <w:color w:val="000000" w:themeColor="text1"/>
          <w:sz w:val="28"/>
          <w:szCs w:val="28"/>
        </w:rPr>
        <w:t>«Молодой воспитатель</w:t>
      </w:r>
      <w:r w:rsidR="008B7DD8" w:rsidRPr="00314B15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62C4" w:rsidRPr="00314B15" w:rsidRDefault="00AD592C" w:rsidP="00DC5A57">
      <w:pPr>
        <w:pStyle w:val="1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ab/>
      </w:r>
      <w:r w:rsidR="007D62C4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К участию в конкурсе </w:t>
      </w:r>
      <w:r w:rsidR="001963B7">
        <w:rPr>
          <w:rFonts w:ascii="Times New Roman" w:hAnsi="Times New Roman"/>
          <w:color w:val="000000" w:themeColor="text1"/>
          <w:sz w:val="28"/>
          <w:szCs w:val="28"/>
        </w:rPr>
        <w:t>приглашаются</w:t>
      </w:r>
      <w:r w:rsidR="007D62C4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педагогические работники образовательных организаций всех видов и типов, расположенных </w:t>
      </w:r>
      <w:r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Ермаковского муниципалитета, </w:t>
      </w:r>
      <w:r w:rsidR="00314B15">
        <w:rPr>
          <w:rFonts w:ascii="Times New Roman" w:hAnsi="Times New Roman"/>
          <w:color w:val="000000" w:themeColor="text1"/>
          <w:sz w:val="28"/>
          <w:szCs w:val="28"/>
        </w:rPr>
        <w:t>стаж работы</w:t>
      </w:r>
      <w:r w:rsidR="007D62C4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которых не превышает на </w:t>
      </w:r>
      <w:r w:rsidR="00CC3161" w:rsidRPr="00314B15">
        <w:rPr>
          <w:rFonts w:ascii="Times New Roman" w:hAnsi="Times New Roman"/>
          <w:color w:val="000000" w:themeColor="text1"/>
          <w:sz w:val="28"/>
          <w:szCs w:val="28"/>
        </w:rPr>
        <w:t>момент начала конкурса</w:t>
      </w:r>
      <w:r w:rsidR="007D62C4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63B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D62C4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D62C4"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Возраст участников Конкурса </w:t>
      </w:r>
      <w:r w:rsidR="00CC3161" w:rsidRPr="00314B15">
        <w:rPr>
          <w:rFonts w:ascii="Times New Roman" w:hAnsi="Times New Roman"/>
          <w:color w:val="000000" w:themeColor="text1"/>
          <w:sz w:val="28"/>
          <w:szCs w:val="28"/>
        </w:rPr>
        <w:t>– до 35 лет включительно.</w:t>
      </w:r>
    </w:p>
    <w:p w:rsidR="008B7DD8" w:rsidRPr="00314B15" w:rsidRDefault="00AD592C" w:rsidP="00DC5A57">
      <w:pPr>
        <w:pStyle w:val="1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D62C4" w:rsidRPr="003354CA">
        <w:rPr>
          <w:rFonts w:ascii="Times New Roman" w:hAnsi="Times New Roman"/>
          <w:color w:val="000000" w:themeColor="text1"/>
          <w:sz w:val="28"/>
          <w:szCs w:val="28"/>
        </w:rPr>
        <w:t>Победители</w:t>
      </w:r>
      <w:r w:rsidR="008B7DD8" w:rsidRPr="003354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4CA">
        <w:rPr>
          <w:rFonts w:ascii="Times New Roman" w:hAnsi="Times New Roman"/>
          <w:color w:val="000000" w:themeColor="text1"/>
          <w:sz w:val="28"/>
          <w:szCs w:val="28"/>
        </w:rPr>
        <w:t>определяю</w:t>
      </w:r>
      <w:r w:rsidR="007D62C4" w:rsidRPr="003354CA">
        <w:rPr>
          <w:rFonts w:ascii="Times New Roman" w:hAnsi="Times New Roman"/>
          <w:color w:val="000000" w:themeColor="text1"/>
          <w:sz w:val="28"/>
          <w:szCs w:val="28"/>
        </w:rPr>
        <w:t>тся в каждой номинации и награждаются ценными призами.</w:t>
      </w:r>
    </w:p>
    <w:p w:rsidR="00283543" w:rsidRPr="00314B15" w:rsidRDefault="00283543" w:rsidP="00DC5A57">
      <w:pPr>
        <w:tabs>
          <w:tab w:val="left" w:pos="141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A63BB" w:rsidRPr="00314B15" w:rsidRDefault="004A6CD0" w:rsidP="00314B15">
      <w:pPr>
        <w:pStyle w:val="1"/>
        <w:numPr>
          <w:ilvl w:val="0"/>
          <w:numId w:val="25"/>
        </w:numPr>
        <w:tabs>
          <w:tab w:val="left" w:pos="1418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b/>
          <w:sz w:val="28"/>
          <w:szCs w:val="28"/>
        </w:rPr>
        <w:t>Структура конкурсных испытаний</w:t>
      </w:r>
    </w:p>
    <w:p w:rsidR="004A6CD0" w:rsidRPr="00314B15" w:rsidRDefault="004A6CD0" w:rsidP="00DC5A57">
      <w:pPr>
        <w:pStyle w:val="1"/>
        <w:numPr>
          <w:ilvl w:val="1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Список участников конкурса утверждается протоколом заседания </w:t>
      </w:r>
      <w:r w:rsidR="005968E4" w:rsidRPr="00314B15">
        <w:rPr>
          <w:rFonts w:ascii="Times New Roman" w:hAnsi="Times New Roman"/>
          <w:sz w:val="28"/>
          <w:szCs w:val="28"/>
        </w:rPr>
        <w:t>о</w:t>
      </w:r>
      <w:r w:rsidRPr="00314B15">
        <w:rPr>
          <w:rFonts w:ascii="Times New Roman" w:hAnsi="Times New Roman"/>
          <w:sz w:val="28"/>
          <w:szCs w:val="28"/>
        </w:rPr>
        <w:t xml:space="preserve">ргкомитета не позднее </w:t>
      </w:r>
      <w:r w:rsidR="00B666F9" w:rsidRPr="008F04E8">
        <w:rPr>
          <w:rFonts w:ascii="Times New Roman" w:hAnsi="Times New Roman"/>
          <w:b/>
          <w:sz w:val="28"/>
          <w:szCs w:val="28"/>
        </w:rPr>
        <w:t>0</w:t>
      </w:r>
      <w:r w:rsidR="001963B7">
        <w:rPr>
          <w:rFonts w:ascii="Times New Roman" w:hAnsi="Times New Roman"/>
          <w:b/>
          <w:sz w:val="28"/>
          <w:szCs w:val="28"/>
        </w:rPr>
        <w:t>1</w:t>
      </w:r>
      <w:r w:rsidR="00B666F9" w:rsidRPr="008F04E8">
        <w:rPr>
          <w:rFonts w:ascii="Times New Roman" w:hAnsi="Times New Roman"/>
          <w:b/>
          <w:sz w:val="28"/>
          <w:szCs w:val="28"/>
        </w:rPr>
        <w:t>.11.</w:t>
      </w:r>
      <w:r w:rsidRPr="008F04E8">
        <w:rPr>
          <w:rFonts w:ascii="Times New Roman" w:hAnsi="Times New Roman"/>
          <w:b/>
          <w:sz w:val="28"/>
          <w:szCs w:val="28"/>
        </w:rPr>
        <w:t>202</w:t>
      </w:r>
      <w:r w:rsidR="00CC3161" w:rsidRPr="008F04E8">
        <w:rPr>
          <w:rFonts w:ascii="Times New Roman" w:hAnsi="Times New Roman"/>
          <w:b/>
          <w:sz w:val="28"/>
          <w:szCs w:val="28"/>
        </w:rPr>
        <w:t>3</w:t>
      </w:r>
      <w:r w:rsidRPr="008F04E8">
        <w:rPr>
          <w:rFonts w:ascii="Times New Roman" w:hAnsi="Times New Roman"/>
          <w:b/>
          <w:sz w:val="28"/>
          <w:szCs w:val="28"/>
        </w:rPr>
        <w:t xml:space="preserve"> г</w:t>
      </w:r>
      <w:r w:rsidRPr="00314B15">
        <w:rPr>
          <w:rFonts w:ascii="Times New Roman" w:hAnsi="Times New Roman"/>
          <w:b/>
          <w:sz w:val="28"/>
          <w:szCs w:val="28"/>
        </w:rPr>
        <w:t>.</w:t>
      </w:r>
    </w:p>
    <w:p w:rsidR="004A6CD0" w:rsidRPr="00314B15" w:rsidRDefault="00B2107E" w:rsidP="00DC5A57">
      <w:pPr>
        <w:pStyle w:val="1"/>
        <w:numPr>
          <w:ilvl w:val="1"/>
          <w:numId w:val="25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К</w:t>
      </w:r>
      <w:r w:rsidR="004A6CD0" w:rsidRPr="00314B15">
        <w:rPr>
          <w:rFonts w:ascii="Times New Roman" w:hAnsi="Times New Roman"/>
          <w:sz w:val="28"/>
          <w:szCs w:val="28"/>
        </w:rPr>
        <w:t>онку</w:t>
      </w:r>
      <w:proofErr w:type="gramStart"/>
      <w:r w:rsidR="004A6CD0" w:rsidRPr="00314B15">
        <w:rPr>
          <w:rFonts w:ascii="Times New Roman" w:hAnsi="Times New Roman"/>
          <w:sz w:val="28"/>
          <w:szCs w:val="28"/>
        </w:rPr>
        <w:t>рс вкл</w:t>
      </w:r>
      <w:proofErr w:type="gramEnd"/>
      <w:r w:rsidR="004A6CD0" w:rsidRPr="00314B15">
        <w:rPr>
          <w:rFonts w:ascii="Times New Roman" w:hAnsi="Times New Roman"/>
          <w:sz w:val="28"/>
          <w:szCs w:val="28"/>
        </w:rPr>
        <w:t xml:space="preserve">ючает в себя </w:t>
      </w:r>
      <w:r w:rsidR="005968E4" w:rsidRPr="00314B15">
        <w:rPr>
          <w:rFonts w:ascii="Times New Roman" w:hAnsi="Times New Roman"/>
          <w:b/>
          <w:sz w:val="28"/>
          <w:szCs w:val="28"/>
        </w:rPr>
        <w:t>з</w:t>
      </w:r>
      <w:r w:rsidR="004A6CD0" w:rsidRPr="00314B15">
        <w:rPr>
          <w:rFonts w:ascii="Times New Roman" w:hAnsi="Times New Roman"/>
          <w:b/>
          <w:sz w:val="28"/>
          <w:szCs w:val="28"/>
        </w:rPr>
        <w:t>аочный</w:t>
      </w:r>
      <w:r w:rsidR="004A6CD0" w:rsidRPr="00314B15">
        <w:rPr>
          <w:rFonts w:ascii="Times New Roman" w:hAnsi="Times New Roman"/>
          <w:sz w:val="28"/>
          <w:szCs w:val="28"/>
        </w:rPr>
        <w:t xml:space="preserve"> этап и </w:t>
      </w:r>
      <w:r w:rsidR="004A6CD0" w:rsidRPr="00314B15">
        <w:rPr>
          <w:rFonts w:ascii="Times New Roman" w:hAnsi="Times New Roman"/>
          <w:b/>
          <w:sz w:val="28"/>
          <w:szCs w:val="28"/>
        </w:rPr>
        <w:t>три тура</w:t>
      </w:r>
      <w:r w:rsidR="004A6CD0" w:rsidRPr="00314B15">
        <w:rPr>
          <w:rFonts w:ascii="Times New Roman" w:hAnsi="Times New Roman"/>
          <w:sz w:val="28"/>
          <w:szCs w:val="28"/>
        </w:rPr>
        <w:t xml:space="preserve"> </w:t>
      </w:r>
      <w:r w:rsidR="005968E4" w:rsidRPr="00314B15">
        <w:rPr>
          <w:rFonts w:ascii="Times New Roman" w:hAnsi="Times New Roman"/>
          <w:b/>
          <w:sz w:val="28"/>
          <w:szCs w:val="28"/>
        </w:rPr>
        <w:t>о</w:t>
      </w:r>
      <w:r w:rsidR="001C6883" w:rsidRPr="00314B15">
        <w:rPr>
          <w:rFonts w:ascii="Times New Roman" w:hAnsi="Times New Roman"/>
          <w:b/>
          <w:sz w:val="28"/>
          <w:szCs w:val="28"/>
        </w:rPr>
        <w:t>чно</w:t>
      </w:r>
      <w:r w:rsidR="004A6CD0" w:rsidRPr="00314B15">
        <w:rPr>
          <w:rFonts w:ascii="Times New Roman" w:hAnsi="Times New Roman"/>
          <w:b/>
          <w:sz w:val="28"/>
          <w:szCs w:val="28"/>
        </w:rPr>
        <w:t>го</w:t>
      </w:r>
      <w:r w:rsidR="004A6CD0" w:rsidRPr="00314B15">
        <w:rPr>
          <w:rFonts w:ascii="Times New Roman" w:hAnsi="Times New Roman"/>
          <w:sz w:val="28"/>
          <w:szCs w:val="28"/>
        </w:rPr>
        <w:t xml:space="preserve"> этапа.</w:t>
      </w:r>
    </w:p>
    <w:p w:rsidR="00B43C06" w:rsidRPr="00314B15" w:rsidRDefault="004A6CD0" w:rsidP="00DC5A57">
      <w:pPr>
        <w:pStyle w:val="1"/>
        <w:numPr>
          <w:ilvl w:val="1"/>
          <w:numId w:val="25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Заочный (отборочный) этап включает в себя </w:t>
      </w:r>
      <w:r w:rsidR="00B43C06" w:rsidRPr="00314B15">
        <w:rPr>
          <w:rFonts w:ascii="Times New Roman" w:hAnsi="Times New Roman"/>
          <w:sz w:val="28"/>
          <w:szCs w:val="28"/>
        </w:rPr>
        <w:t>два конкурсных</w:t>
      </w:r>
      <w:r w:rsidRPr="00314B15">
        <w:rPr>
          <w:rFonts w:ascii="Times New Roman" w:hAnsi="Times New Roman"/>
          <w:sz w:val="28"/>
          <w:szCs w:val="28"/>
        </w:rPr>
        <w:t xml:space="preserve"> испытания</w:t>
      </w:r>
      <w:r w:rsidR="00B43C06" w:rsidRPr="00314B15">
        <w:rPr>
          <w:rFonts w:ascii="Times New Roman" w:hAnsi="Times New Roman"/>
          <w:sz w:val="28"/>
          <w:szCs w:val="28"/>
        </w:rPr>
        <w:t>:</w:t>
      </w:r>
      <w:r w:rsidR="00314B15" w:rsidRPr="00314B15">
        <w:rPr>
          <w:rFonts w:ascii="Times New Roman" w:hAnsi="Times New Roman"/>
          <w:sz w:val="28"/>
          <w:szCs w:val="28"/>
        </w:rPr>
        <w:t xml:space="preserve"> </w:t>
      </w:r>
      <w:r w:rsidR="00B43C06" w:rsidRPr="00314B15">
        <w:rPr>
          <w:rFonts w:ascii="Times New Roman" w:hAnsi="Times New Roman"/>
          <w:sz w:val="28"/>
          <w:szCs w:val="28"/>
        </w:rPr>
        <w:t xml:space="preserve"> </w:t>
      </w:r>
      <w:r w:rsidR="00314B15">
        <w:rPr>
          <w:rFonts w:ascii="Times New Roman" w:hAnsi="Times New Roman"/>
          <w:sz w:val="28"/>
          <w:szCs w:val="28"/>
        </w:rPr>
        <w:t>э</w:t>
      </w:r>
      <w:r w:rsidR="00B43C06" w:rsidRPr="00314B15">
        <w:rPr>
          <w:rFonts w:ascii="Times New Roman" w:hAnsi="Times New Roman"/>
          <w:sz w:val="28"/>
          <w:szCs w:val="28"/>
        </w:rPr>
        <w:t xml:space="preserve">ссе  по теме «Познание </w:t>
      </w:r>
      <w:proofErr w:type="spellStart"/>
      <w:r w:rsidR="00B43C06" w:rsidRPr="00314B15">
        <w:rPr>
          <w:rFonts w:ascii="Times New Roman" w:hAnsi="Times New Roman"/>
          <w:sz w:val="28"/>
          <w:szCs w:val="28"/>
        </w:rPr>
        <w:t>начин</w:t>
      </w:r>
      <w:r w:rsidR="00314B15" w:rsidRPr="00314B15">
        <w:rPr>
          <w:rFonts w:ascii="Times New Roman" w:hAnsi="Times New Roman"/>
          <w:sz w:val="28"/>
          <w:szCs w:val="28"/>
        </w:rPr>
        <w:t>анется</w:t>
      </w:r>
      <w:proofErr w:type="spellEnd"/>
      <w:r w:rsidR="00314B15" w:rsidRPr="00314B15">
        <w:rPr>
          <w:rFonts w:ascii="Times New Roman" w:hAnsi="Times New Roman"/>
          <w:sz w:val="28"/>
          <w:szCs w:val="28"/>
        </w:rPr>
        <w:t xml:space="preserve"> с удивления. </w:t>
      </w:r>
      <w:r w:rsidR="00F478AB">
        <w:rPr>
          <w:rFonts w:ascii="Times New Roman" w:hAnsi="Times New Roman"/>
          <w:sz w:val="28"/>
          <w:szCs w:val="28"/>
        </w:rPr>
        <w:t>(</w:t>
      </w:r>
      <w:r w:rsidR="00314B15" w:rsidRPr="00314B15">
        <w:rPr>
          <w:rFonts w:ascii="Times New Roman" w:hAnsi="Times New Roman"/>
          <w:sz w:val="28"/>
          <w:szCs w:val="28"/>
        </w:rPr>
        <w:t>Аристотель</w:t>
      </w:r>
      <w:r w:rsidR="00F478AB">
        <w:rPr>
          <w:rFonts w:ascii="Times New Roman" w:hAnsi="Times New Roman"/>
          <w:sz w:val="28"/>
          <w:szCs w:val="28"/>
        </w:rPr>
        <w:t>)</w:t>
      </w:r>
      <w:r w:rsidR="00314B15" w:rsidRPr="00314B15">
        <w:rPr>
          <w:rFonts w:ascii="Times New Roman" w:hAnsi="Times New Roman"/>
          <w:sz w:val="28"/>
          <w:szCs w:val="28"/>
        </w:rPr>
        <w:t xml:space="preserve">» и </w:t>
      </w:r>
      <w:r w:rsidR="00314B15">
        <w:rPr>
          <w:rFonts w:ascii="Times New Roman" w:hAnsi="Times New Roman"/>
          <w:sz w:val="28"/>
          <w:szCs w:val="28"/>
        </w:rPr>
        <w:t>р</w:t>
      </w:r>
      <w:r w:rsidR="00B43C06" w:rsidRPr="00314B15">
        <w:rPr>
          <w:rFonts w:ascii="Times New Roman" w:hAnsi="Times New Roman"/>
          <w:sz w:val="28"/>
          <w:szCs w:val="28"/>
        </w:rPr>
        <w:t>азработка учебного занятия («Урок» в номинации «Молодой учитель», «</w:t>
      </w:r>
      <w:r w:rsidR="00137324" w:rsidRPr="00314B15">
        <w:rPr>
          <w:rFonts w:ascii="Times New Roman" w:hAnsi="Times New Roman"/>
          <w:sz w:val="28"/>
          <w:szCs w:val="28"/>
        </w:rPr>
        <w:t>Непосредственная образовательная деятельность</w:t>
      </w:r>
      <w:r w:rsidR="00B43C06" w:rsidRPr="00314B15">
        <w:rPr>
          <w:rFonts w:ascii="Times New Roman" w:hAnsi="Times New Roman"/>
          <w:sz w:val="28"/>
          <w:szCs w:val="28"/>
        </w:rPr>
        <w:t>» в номинации «Молодой воспитатель»</w:t>
      </w:r>
      <w:r w:rsidR="00137324" w:rsidRPr="00314B15">
        <w:rPr>
          <w:rFonts w:ascii="Times New Roman" w:hAnsi="Times New Roman"/>
          <w:sz w:val="28"/>
          <w:szCs w:val="28"/>
        </w:rPr>
        <w:t>)</w:t>
      </w:r>
      <w:r w:rsidR="00314B15">
        <w:rPr>
          <w:rFonts w:ascii="Times New Roman" w:hAnsi="Times New Roman"/>
          <w:sz w:val="28"/>
          <w:szCs w:val="28"/>
        </w:rPr>
        <w:t>.</w:t>
      </w:r>
    </w:p>
    <w:p w:rsidR="00137324" w:rsidRPr="00314B15" w:rsidRDefault="004A6CD0" w:rsidP="00DC5A57">
      <w:pPr>
        <w:pStyle w:val="1"/>
        <w:numPr>
          <w:ilvl w:val="1"/>
          <w:numId w:val="25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П</w:t>
      </w:r>
      <w:r w:rsidR="004943C0" w:rsidRPr="00314B15">
        <w:rPr>
          <w:rFonts w:ascii="Times New Roman" w:hAnsi="Times New Roman"/>
          <w:sz w:val="28"/>
          <w:szCs w:val="28"/>
        </w:rPr>
        <w:t xml:space="preserve">ервый тур </w:t>
      </w:r>
      <w:r w:rsidR="005968E4" w:rsidRPr="00314B15">
        <w:rPr>
          <w:rFonts w:ascii="Times New Roman" w:hAnsi="Times New Roman"/>
          <w:sz w:val="28"/>
          <w:szCs w:val="28"/>
        </w:rPr>
        <w:t>о</w:t>
      </w:r>
      <w:r w:rsidR="004943C0" w:rsidRPr="00314B15">
        <w:rPr>
          <w:rFonts w:ascii="Times New Roman" w:hAnsi="Times New Roman"/>
          <w:sz w:val="28"/>
          <w:szCs w:val="28"/>
        </w:rPr>
        <w:t xml:space="preserve">чного этапа </w:t>
      </w:r>
      <w:r w:rsidR="00137324" w:rsidRPr="00314B15">
        <w:rPr>
          <w:rFonts w:ascii="Times New Roman" w:hAnsi="Times New Roman"/>
          <w:sz w:val="28"/>
          <w:szCs w:val="28"/>
        </w:rPr>
        <w:t>включает в себя два конкурсных испытания:</w:t>
      </w:r>
    </w:p>
    <w:p w:rsidR="00137324" w:rsidRPr="00314B15" w:rsidRDefault="00314B15" w:rsidP="00314B15">
      <w:pPr>
        <w:pStyle w:val="1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137324" w:rsidRPr="00314B15">
        <w:rPr>
          <w:rFonts w:ascii="Times New Roman" w:hAnsi="Times New Roman"/>
          <w:sz w:val="28"/>
          <w:szCs w:val="28"/>
        </w:rPr>
        <w:t>амопрезентация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«У меня это хорошо получается» и п</w:t>
      </w:r>
      <w:r w:rsidR="00137324" w:rsidRPr="00314B15">
        <w:rPr>
          <w:rFonts w:ascii="Times New Roman" w:hAnsi="Times New Roman"/>
          <w:sz w:val="28"/>
          <w:szCs w:val="28"/>
        </w:rPr>
        <w:t>роведение учебного занятия: «Урок</w:t>
      </w:r>
      <w:r w:rsidR="00EC25B2">
        <w:rPr>
          <w:rFonts w:ascii="Times New Roman" w:hAnsi="Times New Roman"/>
          <w:sz w:val="28"/>
          <w:szCs w:val="28"/>
        </w:rPr>
        <w:t>» в номинации «Молодой учитель»</w:t>
      </w:r>
      <w:r w:rsidR="00137324" w:rsidRPr="00314B15">
        <w:rPr>
          <w:rFonts w:ascii="Times New Roman" w:hAnsi="Times New Roman"/>
          <w:sz w:val="28"/>
          <w:szCs w:val="28"/>
        </w:rPr>
        <w:t>, «Непосредственная образовательная деятельность» в н</w:t>
      </w:r>
      <w:r w:rsidR="00EC25B2">
        <w:rPr>
          <w:rFonts w:ascii="Times New Roman" w:hAnsi="Times New Roman"/>
          <w:sz w:val="28"/>
          <w:szCs w:val="28"/>
        </w:rPr>
        <w:t>оминации «Молодой воспитатель».</w:t>
      </w:r>
    </w:p>
    <w:p w:rsidR="00BC7294" w:rsidRPr="00314B15" w:rsidRDefault="00BC7294" w:rsidP="00314B15">
      <w:pPr>
        <w:pStyle w:val="1"/>
        <w:numPr>
          <w:ilvl w:val="1"/>
          <w:numId w:val="25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Второй тур </w:t>
      </w:r>
      <w:r w:rsidR="005968E4" w:rsidRPr="00314B15">
        <w:rPr>
          <w:rFonts w:ascii="Times New Roman" w:hAnsi="Times New Roman"/>
          <w:sz w:val="28"/>
          <w:szCs w:val="28"/>
        </w:rPr>
        <w:t>о</w:t>
      </w:r>
      <w:r w:rsidRPr="00314B15">
        <w:rPr>
          <w:rFonts w:ascii="Times New Roman" w:hAnsi="Times New Roman"/>
          <w:sz w:val="28"/>
          <w:szCs w:val="28"/>
        </w:rPr>
        <w:t>чного этапа включает в себя конкурсное испытание «</w:t>
      </w:r>
      <w:r w:rsidR="00CC3161" w:rsidRPr="00314B15">
        <w:rPr>
          <w:rFonts w:ascii="Times New Roman" w:hAnsi="Times New Roman"/>
          <w:sz w:val="28"/>
          <w:szCs w:val="28"/>
        </w:rPr>
        <w:t>Решение педагогических ситуаций</w:t>
      </w:r>
      <w:r w:rsidRPr="00314B15">
        <w:rPr>
          <w:rFonts w:ascii="Times New Roman" w:hAnsi="Times New Roman"/>
          <w:sz w:val="28"/>
          <w:szCs w:val="28"/>
        </w:rPr>
        <w:t>».</w:t>
      </w:r>
    </w:p>
    <w:p w:rsidR="00BC7294" w:rsidRPr="00314B15" w:rsidRDefault="00BC7294" w:rsidP="00DC5A57">
      <w:pPr>
        <w:pStyle w:val="1"/>
        <w:numPr>
          <w:ilvl w:val="1"/>
          <w:numId w:val="25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Третий тур </w:t>
      </w:r>
      <w:r w:rsidR="005968E4" w:rsidRPr="00314B15">
        <w:rPr>
          <w:rFonts w:ascii="Times New Roman" w:hAnsi="Times New Roman"/>
          <w:sz w:val="28"/>
          <w:szCs w:val="28"/>
        </w:rPr>
        <w:t>о</w:t>
      </w:r>
      <w:r w:rsidRPr="00314B15">
        <w:rPr>
          <w:rFonts w:ascii="Times New Roman" w:hAnsi="Times New Roman"/>
          <w:sz w:val="28"/>
          <w:szCs w:val="28"/>
        </w:rPr>
        <w:t xml:space="preserve">чного этапа </w:t>
      </w:r>
      <w:r w:rsidR="000B36D0" w:rsidRPr="00314B15">
        <w:rPr>
          <w:rFonts w:ascii="Times New Roman" w:hAnsi="Times New Roman"/>
          <w:sz w:val="28"/>
          <w:szCs w:val="28"/>
        </w:rPr>
        <w:t>представляет собой конкурсное испытание</w:t>
      </w:r>
      <w:r w:rsidR="007F2DC1" w:rsidRPr="00314B15">
        <w:rPr>
          <w:rFonts w:ascii="Times New Roman" w:hAnsi="Times New Roman"/>
          <w:sz w:val="28"/>
          <w:szCs w:val="28"/>
        </w:rPr>
        <w:t xml:space="preserve"> «Пресс-конференция» (демонстрация участниками Конкурса способности к конструктивному диалогу со всеми участниками образовательных отношений                     и представителями общественности по актуальным вопросам развития системы образования; демонстрация знаний стратегических направлений развития системы образования, раскрытие потенциала лидерских качеств участников Конкурса)</w:t>
      </w:r>
      <w:r w:rsidRPr="00314B15">
        <w:rPr>
          <w:rFonts w:ascii="Times New Roman" w:hAnsi="Times New Roman"/>
          <w:sz w:val="28"/>
          <w:szCs w:val="28"/>
        </w:rPr>
        <w:t>.</w:t>
      </w:r>
    </w:p>
    <w:p w:rsidR="00523F4B" w:rsidRPr="00314B15" w:rsidRDefault="00523F4B" w:rsidP="00314B15">
      <w:pPr>
        <w:pStyle w:val="1"/>
        <w:numPr>
          <w:ilvl w:val="1"/>
          <w:numId w:val="25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Срок проведения конкурса </w:t>
      </w:r>
      <w:r w:rsidR="008C1FAB" w:rsidRPr="00314B15">
        <w:rPr>
          <w:rFonts w:ascii="Times New Roman" w:hAnsi="Times New Roman"/>
          <w:b/>
          <w:sz w:val="28"/>
          <w:szCs w:val="28"/>
        </w:rPr>
        <w:t xml:space="preserve">до </w:t>
      </w:r>
      <w:r w:rsidR="00B666F9" w:rsidRPr="00314B15">
        <w:rPr>
          <w:rFonts w:ascii="Times New Roman" w:hAnsi="Times New Roman"/>
          <w:b/>
          <w:sz w:val="28"/>
          <w:szCs w:val="28"/>
        </w:rPr>
        <w:t>04.12.</w:t>
      </w:r>
      <w:r w:rsidRPr="00314B15">
        <w:rPr>
          <w:rFonts w:ascii="Times New Roman" w:hAnsi="Times New Roman"/>
          <w:b/>
          <w:sz w:val="28"/>
          <w:szCs w:val="28"/>
        </w:rPr>
        <w:t>202</w:t>
      </w:r>
      <w:r w:rsidR="00CC3161" w:rsidRPr="00314B15">
        <w:rPr>
          <w:rFonts w:ascii="Times New Roman" w:hAnsi="Times New Roman"/>
          <w:b/>
          <w:sz w:val="28"/>
          <w:szCs w:val="28"/>
        </w:rPr>
        <w:t>3</w:t>
      </w:r>
      <w:r w:rsidRPr="00314B15">
        <w:rPr>
          <w:rFonts w:ascii="Times New Roman" w:hAnsi="Times New Roman"/>
          <w:b/>
          <w:sz w:val="28"/>
          <w:szCs w:val="28"/>
        </w:rPr>
        <w:t>г</w:t>
      </w:r>
      <w:r w:rsidRPr="00314B15">
        <w:rPr>
          <w:rFonts w:ascii="Times New Roman" w:hAnsi="Times New Roman"/>
          <w:sz w:val="28"/>
          <w:szCs w:val="28"/>
        </w:rPr>
        <w:t>.</w:t>
      </w:r>
    </w:p>
    <w:p w:rsidR="00BC7294" w:rsidRPr="00314B15" w:rsidRDefault="00BC7294" w:rsidP="00DC5A57">
      <w:pPr>
        <w:pStyle w:val="1"/>
        <w:tabs>
          <w:tab w:val="left" w:pos="1418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2DC1" w:rsidRPr="00314B15" w:rsidRDefault="007F2DC1" w:rsidP="00DC5A57">
      <w:pPr>
        <w:pStyle w:val="a5"/>
        <w:numPr>
          <w:ilvl w:val="0"/>
          <w:numId w:val="31"/>
        </w:numPr>
        <w:tabs>
          <w:tab w:val="left" w:pos="1418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vanish/>
          <w:kern w:val="36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Представление документов и материалов для участия в конкурсе</w:t>
      </w:r>
    </w:p>
    <w:p w:rsidR="007F2DC1" w:rsidRPr="00314B15" w:rsidRDefault="007F2DC1" w:rsidP="00DC5A57">
      <w:pPr>
        <w:pStyle w:val="1"/>
        <w:numPr>
          <w:ilvl w:val="1"/>
          <w:numId w:val="31"/>
        </w:numPr>
        <w:tabs>
          <w:tab w:val="left" w:pos="1418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F2DC1" w:rsidRPr="00314B15" w:rsidRDefault="007F2DC1" w:rsidP="00DC5A57">
      <w:pPr>
        <w:pStyle w:val="1"/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3.1. Для регистрации на Конкурс необходимо </w:t>
      </w:r>
      <w:r w:rsidRPr="00314B1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период  </w:t>
      </w:r>
      <w:r w:rsidRPr="00314B1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по </w:t>
      </w:r>
      <w:r w:rsidR="001963B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  <w:t>30</w:t>
      </w:r>
      <w:r w:rsidR="00EC25B2" w:rsidRPr="008F04E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1963B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  <w:t>октября</w:t>
      </w:r>
      <w:r w:rsidRPr="008F04E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2023</w:t>
      </w:r>
      <w:r w:rsidRPr="00314B1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года</w:t>
      </w:r>
      <w:r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(включительно) предоставить пакет документов в электронном виде (</w:t>
      </w:r>
      <w:proofErr w:type="gramStart"/>
      <w:r w:rsidRPr="00314B15">
        <w:rPr>
          <w:rFonts w:ascii="Times New Roman" w:hAnsi="Times New Roman"/>
          <w:color w:val="000000" w:themeColor="text1"/>
          <w:sz w:val="28"/>
          <w:szCs w:val="28"/>
        </w:rPr>
        <w:t>скан-копии</w:t>
      </w:r>
      <w:proofErr w:type="gramEnd"/>
      <w:r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314B15">
        <w:rPr>
          <w:rFonts w:ascii="Times New Roman" w:hAnsi="Times New Roman"/>
          <w:color w:val="000000" w:themeColor="text1"/>
          <w:sz w:val="28"/>
          <w:szCs w:val="28"/>
        </w:rPr>
        <w:t>pdf</w:t>
      </w:r>
      <w:proofErr w:type="spellEnd"/>
      <w:r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-формате) на адрес </w:t>
      </w:r>
      <w:r w:rsidR="00D11C08">
        <w:rPr>
          <w:rFonts w:ascii="Arial" w:hAnsi="Arial" w:cs="Arial"/>
          <w:color w:val="1A1A1A"/>
          <w:shd w:val="clear" w:color="auto" w:fill="FFFFFF"/>
        </w:rPr>
        <w:t> </w:t>
      </w:r>
      <w:hyperlink r:id="rId9" w:tgtFrame="_blank" w:history="1">
        <w:r w:rsidR="00D11C08">
          <w:rPr>
            <w:rStyle w:val="af2"/>
            <w:rFonts w:ascii="Arial" w:hAnsi="Arial" w:cs="Arial"/>
            <w:shd w:val="clear" w:color="auto" w:fill="FFFFFF"/>
          </w:rPr>
          <w:t>t.ch-imc@mail.ru</w:t>
        </w:r>
      </w:hyperlink>
      <w:r w:rsidR="00D11C08">
        <w:t xml:space="preserve">. </w:t>
      </w:r>
      <w:hyperlink r:id="rId10" w:history="1"/>
      <w:r w:rsidRPr="00314B15">
        <w:rPr>
          <w:rFonts w:ascii="Times New Roman" w:hAnsi="Times New Roman"/>
          <w:color w:val="000000" w:themeColor="text1"/>
          <w:sz w:val="28"/>
          <w:szCs w:val="28"/>
        </w:rPr>
        <w:t>Каждый файл подписывается</w:t>
      </w:r>
      <w:r w:rsidR="00314B15">
        <w:rPr>
          <w:rFonts w:ascii="Times New Roman" w:hAnsi="Times New Roman"/>
          <w:color w:val="000000" w:themeColor="text1"/>
          <w:sz w:val="28"/>
          <w:szCs w:val="28"/>
        </w:rPr>
        <w:t xml:space="preserve"> по образцу</w:t>
      </w:r>
      <w:r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: Информационная </w:t>
      </w:r>
      <w:proofErr w:type="spellStart"/>
      <w:r w:rsidRPr="00314B15">
        <w:rPr>
          <w:rFonts w:ascii="Times New Roman" w:hAnsi="Times New Roman"/>
          <w:color w:val="000000" w:themeColor="text1"/>
          <w:sz w:val="28"/>
          <w:szCs w:val="28"/>
        </w:rPr>
        <w:t>карта_Иванов</w:t>
      </w:r>
      <w:proofErr w:type="gramStart"/>
      <w:r w:rsidRPr="00314B15">
        <w:rPr>
          <w:rFonts w:ascii="Times New Roman" w:hAnsi="Times New Roman"/>
          <w:color w:val="000000" w:themeColor="text1"/>
          <w:sz w:val="28"/>
          <w:szCs w:val="28"/>
        </w:rPr>
        <w:t>_И</w:t>
      </w:r>
      <w:proofErr w:type="gramEnd"/>
      <w:r w:rsidRPr="00314B15">
        <w:rPr>
          <w:rFonts w:ascii="Times New Roman" w:hAnsi="Times New Roman"/>
          <w:color w:val="000000" w:themeColor="text1"/>
          <w:sz w:val="28"/>
          <w:szCs w:val="28"/>
        </w:rPr>
        <w:t>_И_СШ</w:t>
      </w:r>
      <w:proofErr w:type="spellEnd"/>
      <w:r w:rsidRPr="00314B15">
        <w:rPr>
          <w:rFonts w:ascii="Times New Roman" w:hAnsi="Times New Roman"/>
          <w:color w:val="000000" w:themeColor="text1"/>
          <w:sz w:val="28"/>
          <w:szCs w:val="28"/>
        </w:rPr>
        <w:t xml:space="preserve"> № 00</w:t>
      </w:r>
    </w:p>
    <w:p w:rsidR="007F2DC1" w:rsidRPr="00314B15" w:rsidRDefault="007F2DC1" w:rsidP="00DC5A5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4B15">
        <w:rPr>
          <w:rFonts w:ascii="Times New Roman" w:eastAsia="Times New Roman" w:hAnsi="Times New Roman"/>
          <w:sz w:val="28"/>
          <w:szCs w:val="28"/>
        </w:rPr>
        <w:t>Перечень документов:</w:t>
      </w:r>
    </w:p>
    <w:p w:rsidR="007F2DC1" w:rsidRPr="00314B15" w:rsidRDefault="007F2DC1" w:rsidP="00DC5A57">
      <w:pPr>
        <w:pStyle w:val="1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Заявление кандидата на участие в конкурсе (приложение 1.1.);</w:t>
      </w:r>
    </w:p>
    <w:p w:rsidR="00314B15" w:rsidRPr="00314B15" w:rsidRDefault="00314B15" w:rsidP="00314B15">
      <w:pPr>
        <w:pStyle w:val="1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Информационная</w:t>
      </w:r>
      <w:r>
        <w:rPr>
          <w:rFonts w:ascii="Times New Roman" w:hAnsi="Times New Roman"/>
          <w:sz w:val="28"/>
          <w:szCs w:val="28"/>
        </w:rPr>
        <w:t xml:space="preserve"> карта участника (Приложение 1.2.</w:t>
      </w:r>
      <w:r w:rsidRPr="00314B15">
        <w:rPr>
          <w:rFonts w:ascii="Times New Roman" w:hAnsi="Times New Roman"/>
          <w:sz w:val="28"/>
          <w:szCs w:val="28"/>
        </w:rPr>
        <w:t>)</w:t>
      </w:r>
    </w:p>
    <w:p w:rsidR="007F2DC1" w:rsidRPr="00314B15" w:rsidRDefault="007F2DC1" w:rsidP="00DC5A57">
      <w:pPr>
        <w:pStyle w:val="1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Представление от образовательной организаци</w:t>
      </w:r>
      <w:r w:rsidR="00314B15">
        <w:rPr>
          <w:rFonts w:ascii="Times New Roman" w:hAnsi="Times New Roman"/>
          <w:sz w:val="28"/>
          <w:szCs w:val="28"/>
        </w:rPr>
        <w:t>и на кандидата (приложение 1.3</w:t>
      </w:r>
      <w:r w:rsidRPr="00314B15">
        <w:rPr>
          <w:rFonts w:ascii="Times New Roman" w:hAnsi="Times New Roman"/>
          <w:sz w:val="28"/>
          <w:szCs w:val="28"/>
        </w:rPr>
        <w:t>.);</w:t>
      </w:r>
    </w:p>
    <w:p w:rsidR="007F2DC1" w:rsidRPr="00314B15" w:rsidRDefault="007F2DC1" w:rsidP="00DC5A57">
      <w:pPr>
        <w:pStyle w:val="1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Согласие кандидата на обработку пер</w:t>
      </w:r>
      <w:r w:rsidR="00314B15">
        <w:rPr>
          <w:rFonts w:ascii="Times New Roman" w:hAnsi="Times New Roman"/>
          <w:sz w:val="28"/>
          <w:szCs w:val="28"/>
        </w:rPr>
        <w:t>сональных данных (приложение 1.4</w:t>
      </w:r>
      <w:r w:rsidRPr="00314B15">
        <w:rPr>
          <w:rFonts w:ascii="Times New Roman" w:hAnsi="Times New Roman"/>
          <w:sz w:val="28"/>
          <w:szCs w:val="28"/>
        </w:rPr>
        <w:t>.);</w:t>
      </w:r>
    </w:p>
    <w:p w:rsidR="007F2DC1" w:rsidRPr="00314B15" w:rsidRDefault="007F2DC1" w:rsidP="00DC5A57">
      <w:pPr>
        <w:pStyle w:val="1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lastRenderedPageBreak/>
        <w:t>Портретное фото участника</w:t>
      </w:r>
      <w:r w:rsidR="00314B15">
        <w:rPr>
          <w:rFonts w:ascii="Times New Roman" w:hAnsi="Times New Roman"/>
          <w:sz w:val="28"/>
          <w:szCs w:val="28"/>
        </w:rPr>
        <w:t xml:space="preserve"> в деловом стиле (приложение 1.5</w:t>
      </w:r>
      <w:r w:rsidRPr="00314B15">
        <w:rPr>
          <w:rFonts w:ascii="Times New Roman" w:hAnsi="Times New Roman"/>
          <w:sz w:val="28"/>
          <w:szCs w:val="28"/>
        </w:rPr>
        <w:t>.)</w:t>
      </w:r>
    </w:p>
    <w:p w:rsidR="000B36D0" w:rsidRPr="00314B15" w:rsidRDefault="007F2DC1" w:rsidP="00DC5A57">
      <w:pPr>
        <w:pStyle w:val="1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Материалы </w:t>
      </w:r>
      <w:r w:rsidR="000B36D0" w:rsidRPr="00314B15">
        <w:rPr>
          <w:rFonts w:ascii="Times New Roman" w:hAnsi="Times New Roman"/>
          <w:sz w:val="28"/>
          <w:szCs w:val="28"/>
        </w:rPr>
        <w:t>для участия в заочном этапе конкурса (п. 2.3</w:t>
      </w:r>
      <w:r w:rsidR="00314B15">
        <w:rPr>
          <w:rFonts w:ascii="Times New Roman" w:hAnsi="Times New Roman"/>
          <w:sz w:val="28"/>
          <w:szCs w:val="28"/>
        </w:rPr>
        <w:t>.</w:t>
      </w:r>
      <w:r w:rsidR="000B36D0" w:rsidRPr="00314B15">
        <w:rPr>
          <w:rFonts w:ascii="Times New Roman" w:hAnsi="Times New Roman"/>
          <w:sz w:val="28"/>
          <w:szCs w:val="28"/>
        </w:rPr>
        <w:t xml:space="preserve"> настоящего Порядка)</w:t>
      </w:r>
    </w:p>
    <w:p w:rsidR="007F2DC1" w:rsidRPr="00314B15" w:rsidRDefault="007F2DC1" w:rsidP="00DC5A57">
      <w:pPr>
        <w:pStyle w:val="1"/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color w:val="000000"/>
          <w:sz w:val="28"/>
          <w:szCs w:val="28"/>
        </w:rPr>
        <w:t>3.2. Не подлежат рассмотрению материалы, подготовленные с нарушением требований к их оформлению.</w:t>
      </w:r>
    </w:p>
    <w:p w:rsidR="007F2DC1" w:rsidRPr="00314B15" w:rsidRDefault="007F2DC1" w:rsidP="00DC5A57">
      <w:pPr>
        <w:pStyle w:val="1"/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color w:val="000000"/>
          <w:sz w:val="28"/>
          <w:szCs w:val="28"/>
        </w:rPr>
        <w:t>3.3. Материалы, представляемые в оргкомитет конкурса, не возвращаются и не рецензируются.</w:t>
      </w:r>
    </w:p>
    <w:p w:rsidR="007F2DC1" w:rsidRPr="00314B15" w:rsidRDefault="007F2DC1" w:rsidP="00DC5A57">
      <w:pPr>
        <w:pStyle w:val="1"/>
        <w:tabs>
          <w:tab w:val="left" w:pos="1418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6CD0" w:rsidRPr="00314B15" w:rsidRDefault="00BC7294" w:rsidP="00314B15">
      <w:pPr>
        <w:pStyle w:val="1"/>
        <w:numPr>
          <w:ilvl w:val="0"/>
          <w:numId w:val="31"/>
        </w:numPr>
        <w:tabs>
          <w:tab w:val="left" w:pos="1418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b/>
          <w:bCs/>
          <w:color w:val="000000"/>
          <w:sz w:val="28"/>
          <w:szCs w:val="28"/>
        </w:rPr>
        <w:t>Жюри Конкурса</w:t>
      </w:r>
    </w:p>
    <w:p w:rsidR="00BC7294" w:rsidRPr="00314B15" w:rsidRDefault="00314B15" w:rsidP="00314B15">
      <w:pPr>
        <w:pStyle w:val="1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BC7294" w:rsidRPr="00314B15">
        <w:rPr>
          <w:rFonts w:ascii="Times New Roman" w:hAnsi="Times New Roman"/>
          <w:color w:val="000000"/>
          <w:sz w:val="28"/>
          <w:szCs w:val="28"/>
        </w:rPr>
        <w:t xml:space="preserve">Состав жюри утверждается </w:t>
      </w:r>
      <w:r w:rsidR="005968E4" w:rsidRPr="00314B15">
        <w:rPr>
          <w:rFonts w:ascii="Times New Roman" w:hAnsi="Times New Roman"/>
          <w:color w:val="000000"/>
          <w:sz w:val="28"/>
          <w:szCs w:val="28"/>
        </w:rPr>
        <w:t>о</w:t>
      </w:r>
      <w:r w:rsidR="00BC7294" w:rsidRPr="00314B15">
        <w:rPr>
          <w:rFonts w:ascii="Times New Roman" w:hAnsi="Times New Roman"/>
          <w:color w:val="000000"/>
          <w:sz w:val="28"/>
          <w:szCs w:val="28"/>
        </w:rPr>
        <w:t xml:space="preserve">ргкомитетом Конкурса. Жюри формируется из представителей учредителей Конкурса, руководителей и заместителей образовательных организаций, учителей – победителей, лауреатов профессиональных конкурсов, руководителей предметных методических объединений, специалистов </w:t>
      </w:r>
      <w:r w:rsidR="00B2107E" w:rsidRPr="00314B15">
        <w:rPr>
          <w:rFonts w:ascii="Times New Roman" w:hAnsi="Times New Roman"/>
          <w:color w:val="000000"/>
          <w:sz w:val="28"/>
          <w:szCs w:val="28"/>
        </w:rPr>
        <w:t>районной</w:t>
      </w:r>
      <w:r w:rsidR="00BC7294" w:rsidRPr="00314B15">
        <w:rPr>
          <w:rFonts w:ascii="Times New Roman" w:hAnsi="Times New Roman"/>
          <w:color w:val="000000"/>
          <w:sz w:val="28"/>
          <w:szCs w:val="28"/>
        </w:rPr>
        <w:t xml:space="preserve"> методической службы, лучших педагогов </w:t>
      </w:r>
      <w:r w:rsidR="00B2107E" w:rsidRPr="00314B15">
        <w:rPr>
          <w:rFonts w:ascii="Times New Roman" w:hAnsi="Times New Roman"/>
          <w:color w:val="000000"/>
          <w:sz w:val="28"/>
          <w:szCs w:val="28"/>
        </w:rPr>
        <w:t>района</w:t>
      </w:r>
      <w:r w:rsidR="00BC7294" w:rsidRPr="00314B1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7294" w:rsidRPr="00314B15" w:rsidRDefault="00314B15" w:rsidP="00314B15">
      <w:pPr>
        <w:pStyle w:val="1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 w:rsidR="00BC7294" w:rsidRPr="00314B15">
        <w:rPr>
          <w:rFonts w:ascii="Times New Roman" w:hAnsi="Times New Roman"/>
          <w:color w:val="000000"/>
          <w:sz w:val="28"/>
          <w:szCs w:val="28"/>
        </w:rPr>
        <w:t>Для проведения жеребьевки, организации подсчета баллов, набранных участниками Конкурса в конкурсных испытаниях, и подготовки сводных оценочных ведомостей создается счетная комиссия Конкурса.</w:t>
      </w:r>
    </w:p>
    <w:p w:rsidR="00BC7294" w:rsidRPr="00314B15" w:rsidRDefault="00314B15" w:rsidP="00314B15">
      <w:pPr>
        <w:pStyle w:val="1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</w:t>
      </w:r>
      <w:r w:rsidR="00BC7294" w:rsidRPr="00314B15">
        <w:rPr>
          <w:rFonts w:ascii="Times New Roman" w:hAnsi="Times New Roman"/>
          <w:color w:val="000000"/>
          <w:sz w:val="28"/>
          <w:szCs w:val="28"/>
        </w:rPr>
        <w:t xml:space="preserve">Состав жюри, счетной комиссии Конкурса утверждаются </w:t>
      </w:r>
      <w:r w:rsidR="00AF7614" w:rsidRPr="00314B15">
        <w:rPr>
          <w:rFonts w:ascii="Times New Roman" w:hAnsi="Times New Roman"/>
          <w:color w:val="000000"/>
          <w:sz w:val="28"/>
          <w:szCs w:val="28"/>
        </w:rPr>
        <w:t>о</w:t>
      </w:r>
      <w:r w:rsidR="00BC7294" w:rsidRPr="00314B15">
        <w:rPr>
          <w:rFonts w:ascii="Times New Roman" w:hAnsi="Times New Roman"/>
          <w:color w:val="000000"/>
          <w:sz w:val="28"/>
          <w:szCs w:val="28"/>
        </w:rPr>
        <w:t>ргкомитетом Конкурса после сбора заявок.</w:t>
      </w:r>
    </w:p>
    <w:p w:rsidR="00BC7294" w:rsidRPr="00314B15" w:rsidRDefault="00BC7294" w:rsidP="00314B15">
      <w:pPr>
        <w:pStyle w:val="1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294" w:rsidRPr="00314B15" w:rsidRDefault="00BC7294" w:rsidP="00314B15">
      <w:pPr>
        <w:pStyle w:val="1"/>
        <w:numPr>
          <w:ilvl w:val="0"/>
          <w:numId w:val="31"/>
        </w:numPr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b/>
          <w:color w:val="000000"/>
          <w:sz w:val="28"/>
          <w:szCs w:val="28"/>
        </w:rPr>
        <w:t>Алгоритм подсчета баллов, награждение участников и победите</w:t>
      </w:r>
      <w:r w:rsidRPr="00314B15">
        <w:rPr>
          <w:rFonts w:ascii="Times New Roman" w:hAnsi="Times New Roman"/>
          <w:b/>
          <w:sz w:val="28"/>
          <w:szCs w:val="28"/>
        </w:rPr>
        <w:t>лей</w:t>
      </w:r>
    </w:p>
    <w:p w:rsidR="001C6883" w:rsidRPr="00314B15" w:rsidRDefault="001C6883" w:rsidP="00314B15">
      <w:pPr>
        <w:pStyle w:val="1"/>
        <w:numPr>
          <w:ilvl w:val="1"/>
          <w:numId w:val="39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По итогам Заочного этапа конкурсанту выставляется оценка, представляющая собой сумму средних арифметических баллов за каждое конкурсное испытание.  </w:t>
      </w:r>
    </w:p>
    <w:p w:rsidR="001C6883" w:rsidRPr="00314B15" w:rsidRDefault="001C6883" w:rsidP="00314B15">
      <w:pPr>
        <w:pStyle w:val="1"/>
        <w:numPr>
          <w:ilvl w:val="1"/>
          <w:numId w:val="39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Оценка выполнения конкурсного испытания Заочного этапа осуществляется не менее чем 3-мя членами жюри.</w:t>
      </w:r>
    </w:p>
    <w:p w:rsidR="001C6883" w:rsidRPr="00314B15" w:rsidRDefault="00314B15" w:rsidP="00314B15">
      <w:pPr>
        <w:pStyle w:val="1"/>
        <w:numPr>
          <w:ilvl w:val="1"/>
          <w:numId w:val="39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Первого тура о</w:t>
      </w:r>
      <w:r w:rsidR="001C6883" w:rsidRPr="00314B15">
        <w:rPr>
          <w:rFonts w:ascii="Times New Roman" w:hAnsi="Times New Roman"/>
          <w:sz w:val="28"/>
          <w:szCs w:val="28"/>
        </w:rPr>
        <w:t>чного этапа конкурсанту выставляется оценка, представляющая собой сумму средних арифметических баллов, полученных от всех членов жюри.</w:t>
      </w:r>
    </w:p>
    <w:p w:rsidR="001C6883" w:rsidRPr="00314B15" w:rsidRDefault="007B08BE" w:rsidP="00314B15">
      <w:pPr>
        <w:pStyle w:val="1"/>
        <w:numPr>
          <w:ilvl w:val="1"/>
          <w:numId w:val="39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К</w:t>
      </w:r>
      <w:r w:rsidR="001C6883" w:rsidRPr="00314B15">
        <w:rPr>
          <w:rFonts w:ascii="Times New Roman" w:hAnsi="Times New Roman"/>
          <w:sz w:val="28"/>
          <w:szCs w:val="28"/>
        </w:rPr>
        <w:t>онкурсант</w:t>
      </w:r>
      <w:r w:rsidRPr="00314B15">
        <w:rPr>
          <w:rFonts w:ascii="Times New Roman" w:hAnsi="Times New Roman"/>
          <w:sz w:val="28"/>
          <w:szCs w:val="28"/>
        </w:rPr>
        <w:t>ы, набравшие</w:t>
      </w:r>
      <w:r w:rsidR="001C6883" w:rsidRPr="00314B15">
        <w:rPr>
          <w:rFonts w:ascii="Times New Roman" w:hAnsi="Times New Roman"/>
          <w:sz w:val="28"/>
          <w:szCs w:val="28"/>
        </w:rPr>
        <w:t xml:space="preserve"> наибольшее количество баллов по результатам Первого тура </w:t>
      </w:r>
      <w:r w:rsidR="00AF7614" w:rsidRPr="00314B15">
        <w:rPr>
          <w:rFonts w:ascii="Times New Roman" w:hAnsi="Times New Roman"/>
          <w:sz w:val="28"/>
          <w:szCs w:val="28"/>
        </w:rPr>
        <w:t>о</w:t>
      </w:r>
      <w:r w:rsidR="008B7DD8" w:rsidRPr="00314B15">
        <w:rPr>
          <w:rFonts w:ascii="Times New Roman" w:hAnsi="Times New Roman"/>
          <w:sz w:val="28"/>
          <w:szCs w:val="28"/>
        </w:rPr>
        <w:t xml:space="preserve">чного этапа </w:t>
      </w:r>
      <w:r w:rsidR="001C6883" w:rsidRPr="00314B15">
        <w:rPr>
          <w:rFonts w:ascii="Times New Roman" w:hAnsi="Times New Roman"/>
          <w:sz w:val="28"/>
          <w:szCs w:val="28"/>
        </w:rPr>
        <w:t xml:space="preserve">становятся участниками Второго тура </w:t>
      </w:r>
      <w:r w:rsidR="00AF7614" w:rsidRPr="00314B15">
        <w:rPr>
          <w:rFonts w:ascii="Times New Roman" w:hAnsi="Times New Roman"/>
          <w:sz w:val="28"/>
          <w:szCs w:val="28"/>
        </w:rPr>
        <w:t>о</w:t>
      </w:r>
      <w:r w:rsidR="001C6883" w:rsidRPr="00314B15">
        <w:rPr>
          <w:rFonts w:ascii="Times New Roman" w:hAnsi="Times New Roman"/>
          <w:sz w:val="28"/>
          <w:szCs w:val="28"/>
        </w:rPr>
        <w:t xml:space="preserve">чного этапа. </w:t>
      </w:r>
    </w:p>
    <w:p w:rsidR="001C6883" w:rsidRPr="00314B15" w:rsidRDefault="001C6883" w:rsidP="00314B15">
      <w:pPr>
        <w:pStyle w:val="1"/>
        <w:numPr>
          <w:ilvl w:val="1"/>
          <w:numId w:val="39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В конкурсном испытании Второго тура</w:t>
      </w:r>
      <w:r w:rsidR="00604CDB" w:rsidRPr="00314B15">
        <w:rPr>
          <w:rFonts w:ascii="Times New Roman" w:hAnsi="Times New Roman"/>
          <w:sz w:val="28"/>
          <w:szCs w:val="28"/>
        </w:rPr>
        <w:t xml:space="preserve"> </w:t>
      </w:r>
      <w:r w:rsidR="00AF7614" w:rsidRPr="00314B15">
        <w:rPr>
          <w:rFonts w:ascii="Times New Roman" w:hAnsi="Times New Roman"/>
          <w:sz w:val="28"/>
          <w:szCs w:val="28"/>
        </w:rPr>
        <w:t>о</w:t>
      </w:r>
      <w:r w:rsidRPr="00314B15">
        <w:rPr>
          <w:rFonts w:ascii="Times New Roman" w:hAnsi="Times New Roman"/>
          <w:sz w:val="28"/>
          <w:szCs w:val="28"/>
        </w:rPr>
        <w:t>чного этапа конкурсанту выставляется оценка, представляющая собой сумму средних арифметических баллов, полученных от всех членов жюри.</w:t>
      </w:r>
    </w:p>
    <w:p w:rsidR="001C6883" w:rsidRPr="00314B15" w:rsidRDefault="00851B28" w:rsidP="00314B15">
      <w:pPr>
        <w:pStyle w:val="1"/>
        <w:numPr>
          <w:ilvl w:val="1"/>
          <w:numId w:val="39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Конкурсанты, набравшие</w:t>
      </w:r>
      <w:r w:rsidR="001C6883" w:rsidRPr="00314B15">
        <w:rPr>
          <w:rFonts w:ascii="Times New Roman" w:hAnsi="Times New Roman"/>
          <w:sz w:val="28"/>
          <w:szCs w:val="28"/>
        </w:rPr>
        <w:t xml:space="preserve"> наибольшее количество баллов по результатам</w:t>
      </w:r>
      <w:r w:rsidR="007F2DC1" w:rsidRPr="00314B15">
        <w:rPr>
          <w:rFonts w:ascii="Times New Roman" w:hAnsi="Times New Roman"/>
          <w:sz w:val="28"/>
          <w:szCs w:val="28"/>
        </w:rPr>
        <w:t xml:space="preserve"> Заочного этапа, </w:t>
      </w:r>
      <w:r w:rsidRPr="00314B15">
        <w:rPr>
          <w:rFonts w:ascii="Times New Roman" w:hAnsi="Times New Roman"/>
          <w:sz w:val="28"/>
          <w:szCs w:val="28"/>
        </w:rPr>
        <w:t xml:space="preserve">Первого и </w:t>
      </w:r>
      <w:r w:rsidR="001C6883" w:rsidRPr="00314B15">
        <w:rPr>
          <w:rFonts w:ascii="Times New Roman" w:hAnsi="Times New Roman"/>
          <w:sz w:val="28"/>
          <w:szCs w:val="28"/>
        </w:rPr>
        <w:t>Второго тур</w:t>
      </w:r>
      <w:r w:rsidR="007F2DC1" w:rsidRPr="00314B15">
        <w:rPr>
          <w:rFonts w:ascii="Times New Roman" w:hAnsi="Times New Roman"/>
          <w:sz w:val="28"/>
          <w:szCs w:val="28"/>
        </w:rPr>
        <w:t>ов</w:t>
      </w:r>
      <w:r w:rsidR="001C6883" w:rsidRPr="00314B15">
        <w:rPr>
          <w:rFonts w:ascii="Times New Roman" w:hAnsi="Times New Roman"/>
          <w:sz w:val="28"/>
          <w:szCs w:val="28"/>
        </w:rPr>
        <w:t xml:space="preserve"> </w:t>
      </w:r>
      <w:r w:rsidR="00AF7614" w:rsidRPr="00314B15">
        <w:rPr>
          <w:rFonts w:ascii="Times New Roman" w:hAnsi="Times New Roman"/>
          <w:sz w:val="28"/>
          <w:szCs w:val="28"/>
        </w:rPr>
        <w:t>о</w:t>
      </w:r>
      <w:r w:rsidR="001C6883" w:rsidRPr="00314B15">
        <w:rPr>
          <w:rFonts w:ascii="Times New Roman" w:hAnsi="Times New Roman"/>
          <w:sz w:val="28"/>
          <w:szCs w:val="28"/>
        </w:rPr>
        <w:t xml:space="preserve">чного этапа, объявляются лауреатами Конкурса и становятся участниками Третьего тура </w:t>
      </w:r>
      <w:r w:rsidR="00AF7614" w:rsidRPr="00314B15">
        <w:rPr>
          <w:rFonts w:ascii="Times New Roman" w:hAnsi="Times New Roman"/>
          <w:sz w:val="28"/>
          <w:szCs w:val="28"/>
        </w:rPr>
        <w:t>о</w:t>
      </w:r>
      <w:r w:rsidR="001C6883" w:rsidRPr="00314B15">
        <w:rPr>
          <w:rFonts w:ascii="Times New Roman" w:hAnsi="Times New Roman"/>
          <w:sz w:val="28"/>
          <w:szCs w:val="28"/>
        </w:rPr>
        <w:t>чного этапа.</w:t>
      </w:r>
    </w:p>
    <w:p w:rsidR="001C6883" w:rsidRPr="00314B15" w:rsidRDefault="001C6883" w:rsidP="00314B15">
      <w:pPr>
        <w:pStyle w:val="1"/>
        <w:numPr>
          <w:ilvl w:val="1"/>
          <w:numId w:val="39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 Оценка за финальное конкурсное испытание Третьего тура </w:t>
      </w:r>
      <w:r w:rsidR="00AF7614" w:rsidRPr="00314B15">
        <w:rPr>
          <w:rFonts w:ascii="Times New Roman" w:hAnsi="Times New Roman"/>
          <w:sz w:val="28"/>
          <w:szCs w:val="28"/>
        </w:rPr>
        <w:t>о</w:t>
      </w:r>
      <w:r w:rsidRPr="00314B15">
        <w:rPr>
          <w:rFonts w:ascii="Times New Roman" w:hAnsi="Times New Roman"/>
          <w:sz w:val="28"/>
          <w:szCs w:val="28"/>
        </w:rPr>
        <w:t xml:space="preserve">чного этапа представляет собой среднее арифметическое баллов, полученных от всех членов жюри. </w:t>
      </w:r>
    </w:p>
    <w:p w:rsidR="001C6883" w:rsidRPr="008F04E8" w:rsidRDefault="001C6883" w:rsidP="00314B15">
      <w:pPr>
        <w:pStyle w:val="1"/>
        <w:numPr>
          <w:ilvl w:val="1"/>
          <w:numId w:val="39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Победителем является участник Конкурса, набравший максимальное </w:t>
      </w:r>
      <w:r w:rsidRPr="008F04E8">
        <w:rPr>
          <w:rFonts w:ascii="Times New Roman" w:hAnsi="Times New Roman"/>
          <w:sz w:val="28"/>
          <w:szCs w:val="28"/>
        </w:rPr>
        <w:t xml:space="preserve">количество баллов по итогам </w:t>
      </w:r>
      <w:r w:rsidR="008B7DD8" w:rsidRPr="008F04E8">
        <w:rPr>
          <w:rFonts w:ascii="Times New Roman" w:hAnsi="Times New Roman"/>
          <w:sz w:val="28"/>
          <w:szCs w:val="28"/>
        </w:rPr>
        <w:t>всех туров о</w:t>
      </w:r>
      <w:r w:rsidRPr="008F04E8">
        <w:rPr>
          <w:rFonts w:ascii="Times New Roman" w:hAnsi="Times New Roman"/>
          <w:sz w:val="28"/>
          <w:szCs w:val="28"/>
        </w:rPr>
        <w:t xml:space="preserve">чного </w:t>
      </w:r>
      <w:r w:rsidR="008B7DD8" w:rsidRPr="008F04E8">
        <w:rPr>
          <w:rFonts w:ascii="Times New Roman" w:hAnsi="Times New Roman"/>
          <w:sz w:val="28"/>
          <w:szCs w:val="28"/>
        </w:rPr>
        <w:t xml:space="preserve"> и заочного этапов</w:t>
      </w:r>
      <w:r w:rsidRPr="008F04E8">
        <w:rPr>
          <w:rFonts w:ascii="Times New Roman" w:hAnsi="Times New Roman"/>
          <w:sz w:val="28"/>
          <w:szCs w:val="28"/>
        </w:rPr>
        <w:t xml:space="preserve"> Конкурса.</w:t>
      </w:r>
    </w:p>
    <w:p w:rsidR="001C6883" w:rsidRPr="008F04E8" w:rsidRDefault="001C6883" w:rsidP="00314B15">
      <w:pPr>
        <w:pStyle w:val="1"/>
        <w:numPr>
          <w:ilvl w:val="1"/>
          <w:numId w:val="39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04E8">
        <w:rPr>
          <w:rFonts w:ascii="Times New Roman" w:hAnsi="Times New Roman"/>
          <w:sz w:val="28"/>
          <w:szCs w:val="28"/>
        </w:rPr>
        <w:t>Победитель и лауреаты К</w:t>
      </w:r>
      <w:r w:rsidR="00AF7614" w:rsidRPr="008F04E8">
        <w:rPr>
          <w:rFonts w:ascii="Times New Roman" w:hAnsi="Times New Roman"/>
          <w:sz w:val="28"/>
          <w:szCs w:val="28"/>
        </w:rPr>
        <w:t xml:space="preserve">онкурса награждаются дипломами </w:t>
      </w:r>
      <w:r w:rsidRPr="008F04E8">
        <w:rPr>
          <w:rFonts w:ascii="Times New Roman" w:hAnsi="Times New Roman"/>
          <w:sz w:val="28"/>
          <w:szCs w:val="28"/>
        </w:rPr>
        <w:t xml:space="preserve"> </w:t>
      </w:r>
      <w:r w:rsidR="008F04E8" w:rsidRPr="008F04E8">
        <w:rPr>
          <w:rFonts w:ascii="Times New Roman" w:hAnsi="Times New Roman"/>
          <w:sz w:val="28"/>
          <w:szCs w:val="28"/>
        </w:rPr>
        <w:t>У</w:t>
      </w:r>
      <w:r w:rsidRPr="008F04E8">
        <w:rPr>
          <w:rFonts w:ascii="Times New Roman" w:hAnsi="Times New Roman"/>
          <w:sz w:val="28"/>
          <w:szCs w:val="28"/>
        </w:rPr>
        <w:t xml:space="preserve">правления образования администрации </w:t>
      </w:r>
      <w:r w:rsidR="00B2107E" w:rsidRPr="008F04E8">
        <w:rPr>
          <w:rFonts w:ascii="Times New Roman" w:hAnsi="Times New Roman"/>
          <w:sz w:val="28"/>
          <w:szCs w:val="28"/>
        </w:rPr>
        <w:t>Ермаковского района</w:t>
      </w:r>
      <w:r w:rsidR="008F04E8" w:rsidRPr="008F04E8">
        <w:rPr>
          <w:rFonts w:ascii="Times New Roman" w:hAnsi="Times New Roman"/>
          <w:sz w:val="28"/>
          <w:szCs w:val="28"/>
        </w:rPr>
        <w:t>.</w:t>
      </w:r>
    </w:p>
    <w:p w:rsidR="001C6883" w:rsidRPr="008F04E8" w:rsidRDefault="001C6883" w:rsidP="00314B15">
      <w:pPr>
        <w:pStyle w:val="1"/>
        <w:numPr>
          <w:ilvl w:val="1"/>
          <w:numId w:val="39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04E8">
        <w:rPr>
          <w:rFonts w:ascii="Times New Roman" w:hAnsi="Times New Roman"/>
          <w:sz w:val="28"/>
          <w:szCs w:val="28"/>
        </w:rPr>
        <w:lastRenderedPageBreak/>
        <w:t>Конкурс завершается церемонией чествования победителя, лауреатов Конкурса</w:t>
      </w:r>
      <w:r w:rsidR="008F04E8" w:rsidRPr="008F04E8">
        <w:rPr>
          <w:rFonts w:ascii="Times New Roman" w:hAnsi="Times New Roman"/>
          <w:sz w:val="28"/>
          <w:szCs w:val="28"/>
        </w:rPr>
        <w:t>.</w:t>
      </w:r>
      <w:r w:rsidRPr="008F04E8">
        <w:rPr>
          <w:rFonts w:ascii="Times New Roman" w:hAnsi="Times New Roman"/>
          <w:sz w:val="28"/>
          <w:szCs w:val="28"/>
        </w:rPr>
        <w:t xml:space="preserve"> </w:t>
      </w:r>
    </w:p>
    <w:p w:rsidR="001C6883" w:rsidRPr="00314B15" w:rsidRDefault="001C6883" w:rsidP="00314B15">
      <w:pPr>
        <w:pStyle w:val="1"/>
        <w:numPr>
          <w:ilvl w:val="1"/>
          <w:numId w:val="39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По итогам Конкурса подача апелляции не предусмотрена.</w:t>
      </w:r>
    </w:p>
    <w:p w:rsidR="007F2DC1" w:rsidRPr="00314B15" w:rsidRDefault="007F2DC1" w:rsidP="00DC5A57">
      <w:pPr>
        <w:pStyle w:val="1"/>
        <w:tabs>
          <w:tab w:val="left" w:pos="1418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C6883" w:rsidRPr="00314B15" w:rsidRDefault="002326F0" w:rsidP="00314B15">
      <w:pPr>
        <w:pStyle w:val="1"/>
        <w:numPr>
          <w:ilvl w:val="0"/>
          <w:numId w:val="39"/>
        </w:numPr>
        <w:tabs>
          <w:tab w:val="left" w:pos="1418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14B15">
        <w:rPr>
          <w:rFonts w:ascii="Times New Roman" w:hAnsi="Times New Roman"/>
          <w:b/>
          <w:sz w:val="28"/>
          <w:szCs w:val="28"/>
        </w:rPr>
        <w:t>Формат проведения конкурсных испытаний и критерии их оценки</w:t>
      </w:r>
    </w:p>
    <w:p w:rsidR="00DC0AE6" w:rsidRPr="00314B15" w:rsidRDefault="00751CC6" w:rsidP="00314B15">
      <w:pPr>
        <w:pStyle w:val="1"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Участники всех номинаций предоставляют вместе с компл</w:t>
      </w:r>
      <w:r w:rsidR="00F478AB">
        <w:rPr>
          <w:rFonts w:ascii="Times New Roman" w:hAnsi="Times New Roman"/>
          <w:sz w:val="28"/>
          <w:szCs w:val="28"/>
        </w:rPr>
        <w:t>ектом документов эссе по теме «</w:t>
      </w:r>
      <w:r w:rsidRPr="00314B15">
        <w:rPr>
          <w:rFonts w:ascii="Times New Roman" w:hAnsi="Times New Roman"/>
          <w:sz w:val="28"/>
          <w:szCs w:val="28"/>
        </w:rPr>
        <w:t xml:space="preserve">Познание начинается с удивления. (Аристотель)» объемом не менее 3600 знаков и не более 7200 знаков. Эссе оценивается членами жюри по следующим критериям: </w:t>
      </w:r>
      <w:r w:rsidR="00314B15">
        <w:rPr>
          <w:rFonts w:ascii="Times New Roman" w:hAnsi="Times New Roman"/>
          <w:sz w:val="28"/>
          <w:szCs w:val="28"/>
        </w:rPr>
        <w:t>п</w:t>
      </w:r>
      <w:r w:rsidRPr="00314B15">
        <w:rPr>
          <w:rFonts w:ascii="Times New Roman" w:hAnsi="Times New Roman"/>
          <w:sz w:val="28"/>
          <w:szCs w:val="28"/>
        </w:rPr>
        <w:t>редставление собственной точки зрения (позиции,</w:t>
      </w:r>
      <w:r w:rsidR="00DC0AE6" w:rsidRPr="00314B15">
        <w:rPr>
          <w:rFonts w:ascii="Times New Roman" w:hAnsi="Times New Roman"/>
          <w:sz w:val="28"/>
          <w:szCs w:val="28"/>
        </w:rPr>
        <w:t xml:space="preserve"> </w:t>
      </w:r>
      <w:r w:rsidRPr="00314B15">
        <w:rPr>
          <w:rFonts w:ascii="Times New Roman" w:hAnsi="Times New Roman"/>
          <w:sz w:val="28"/>
          <w:szCs w:val="28"/>
        </w:rPr>
        <w:t>отношения) при раскрытии темы; мировоззренческая,</w:t>
      </w:r>
      <w:r w:rsidR="00DC0AE6" w:rsidRPr="00314B15">
        <w:rPr>
          <w:rFonts w:ascii="Times New Roman" w:hAnsi="Times New Roman"/>
          <w:sz w:val="28"/>
          <w:szCs w:val="28"/>
        </w:rPr>
        <w:t xml:space="preserve"> </w:t>
      </w:r>
      <w:r w:rsidRPr="00314B15">
        <w:rPr>
          <w:rFonts w:ascii="Times New Roman" w:hAnsi="Times New Roman"/>
          <w:sz w:val="28"/>
          <w:szCs w:val="28"/>
        </w:rPr>
        <w:t>культурологическая, психолого-педагогическая позиция;</w:t>
      </w:r>
      <w:r w:rsidR="00DC0AE6" w:rsidRPr="00314B15">
        <w:rPr>
          <w:rFonts w:ascii="Times New Roman" w:hAnsi="Times New Roman"/>
          <w:sz w:val="28"/>
          <w:szCs w:val="28"/>
        </w:rPr>
        <w:t xml:space="preserve"> н</w:t>
      </w:r>
      <w:r w:rsidRPr="00314B15">
        <w:rPr>
          <w:rFonts w:ascii="Times New Roman" w:hAnsi="Times New Roman"/>
          <w:sz w:val="28"/>
          <w:szCs w:val="28"/>
        </w:rPr>
        <w:t>еординарность и глубина педагогического мышления;</w:t>
      </w:r>
      <w:r w:rsidR="00DC0AE6" w:rsidRPr="00314B15">
        <w:rPr>
          <w:rFonts w:ascii="Times New Roman" w:hAnsi="Times New Roman"/>
          <w:sz w:val="28"/>
          <w:szCs w:val="28"/>
        </w:rPr>
        <w:t xml:space="preserve"> </w:t>
      </w:r>
      <w:r w:rsidRPr="00314B15">
        <w:rPr>
          <w:rFonts w:ascii="Times New Roman" w:hAnsi="Times New Roman"/>
          <w:sz w:val="28"/>
          <w:szCs w:val="28"/>
        </w:rPr>
        <w:t>нелинейность повествования, оригинальность замысла и</w:t>
      </w:r>
      <w:r w:rsidR="00DC0AE6" w:rsidRPr="00314B15">
        <w:rPr>
          <w:rFonts w:ascii="Times New Roman" w:hAnsi="Times New Roman"/>
          <w:sz w:val="28"/>
          <w:szCs w:val="28"/>
        </w:rPr>
        <w:t xml:space="preserve"> </w:t>
      </w:r>
      <w:r w:rsidRPr="00314B15">
        <w:rPr>
          <w:rFonts w:ascii="Times New Roman" w:hAnsi="Times New Roman"/>
          <w:sz w:val="28"/>
          <w:szCs w:val="28"/>
        </w:rPr>
        <w:t>композиции;</w:t>
      </w:r>
      <w:r w:rsidR="00DC0AE6" w:rsidRPr="00314B15">
        <w:rPr>
          <w:rFonts w:ascii="Times New Roman" w:hAnsi="Times New Roman"/>
          <w:sz w:val="28"/>
          <w:szCs w:val="28"/>
        </w:rPr>
        <w:t xml:space="preserve"> а</w:t>
      </w:r>
      <w:r w:rsidRPr="00314B15">
        <w:rPr>
          <w:rFonts w:ascii="Times New Roman" w:hAnsi="Times New Roman"/>
          <w:sz w:val="28"/>
          <w:szCs w:val="28"/>
        </w:rPr>
        <w:t>ргументация своей позиции с</w:t>
      </w:r>
      <w:r w:rsidR="00DC0AE6" w:rsidRPr="00314B15">
        <w:rPr>
          <w:rFonts w:ascii="Times New Roman" w:hAnsi="Times New Roman"/>
          <w:sz w:val="28"/>
          <w:szCs w:val="28"/>
        </w:rPr>
        <w:t xml:space="preserve"> о</w:t>
      </w:r>
      <w:r w:rsidRPr="00314B15">
        <w:rPr>
          <w:rFonts w:ascii="Times New Roman" w:hAnsi="Times New Roman"/>
          <w:sz w:val="28"/>
          <w:szCs w:val="28"/>
        </w:rPr>
        <w:t>порой на факты</w:t>
      </w:r>
      <w:r w:rsidR="00DC0AE6" w:rsidRPr="00314B15">
        <w:rPr>
          <w:rFonts w:ascii="Times New Roman" w:hAnsi="Times New Roman"/>
          <w:sz w:val="28"/>
          <w:szCs w:val="28"/>
        </w:rPr>
        <w:t xml:space="preserve"> </w:t>
      </w:r>
      <w:r w:rsidRPr="00314B15">
        <w:rPr>
          <w:rFonts w:ascii="Times New Roman" w:hAnsi="Times New Roman"/>
          <w:sz w:val="28"/>
          <w:szCs w:val="28"/>
        </w:rPr>
        <w:t>обществен</w:t>
      </w:r>
      <w:r w:rsidR="00DC0AE6" w:rsidRPr="00314B15">
        <w:rPr>
          <w:rFonts w:ascii="Times New Roman" w:hAnsi="Times New Roman"/>
          <w:sz w:val="28"/>
          <w:szCs w:val="28"/>
        </w:rPr>
        <w:t xml:space="preserve">ной жизни или собственный опыт. </w:t>
      </w:r>
      <w:r w:rsidRPr="00314B15">
        <w:rPr>
          <w:rFonts w:ascii="Times New Roman" w:hAnsi="Times New Roman"/>
          <w:sz w:val="28"/>
          <w:szCs w:val="28"/>
        </w:rPr>
        <w:t>Максимальное количество баллов – 15</w:t>
      </w:r>
      <w:r w:rsidR="00DC0AE6" w:rsidRPr="00314B15">
        <w:rPr>
          <w:rFonts w:ascii="Times New Roman" w:hAnsi="Times New Roman"/>
          <w:sz w:val="28"/>
          <w:szCs w:val="28"/>
        </w:rPr>
        <w:t>.</w:t>
      </w:r>
    </w:p>
    <w:p w:rsidR="0002030E" w:rsidRPr="00314B15" w:rsidRDefault="00DC0AE6" w:rsidP="00314B15">
      <w:pPr>
        <w:pStyle w:val="a5"/>
        <w:numPr>
          <w:ilvl w:val="1"/>
          <w:numId w:val="3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При разработке «Учебного занятия» («Урок»</w:t>
      </w:r>
      <w:r w:rsidR="0002030E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номинации «Молодой учитель»,</w:t>
      </w:r>
      <w:r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«Непосредственная образовательная деятельность» в но</w:t>
      </w:r>
      <w:r w:rsidR="00FA236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минации «Молодой воспитатель»</w:t>
      </w:r>
      <w:r w:rsidR="00287259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)</w:t>
      </w:r>
      <w:r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тема занятия определяется участником Конкурса самостоятельно, вне зависимости от календарно-тематического планирования. Участник представляет, по его мнению, лучшую свою  разработку (технологическую карту урока, </w:t>
      </w:r>
      <w:r w:rsidR="00F478A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НОД</w:t>
      </w:r>
      <w:r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занятия), отвечающую требованиям </w:t>
      </w:r>
      <w:r w:rsidR="00DC5A57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овременного образования. </w:t>
      </w:r>
      <w:r w:rsidR="00DC5A57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Разработка учебного занятия может быть представлена с использованием интерактивных образовательных технологий. Конспект может содержать таблицы, схемы, фото, видео,</w:t>
      </w:r>
      <w:r w:rsidR="00F478A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DC5A57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рисунки, диаграммы, презентация. Если конспект сопровождается презентацией, то предоставляется в</w:t>
      </w:r>
      <w:r w:rsidR="00F478A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DC5A57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формате: </w:t>
      </w:r>
      <w:proofErr w:type="spellStart"/>
      <w:r w:rsidR="008F04E8" w:rsidRPr="008F04E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ppt</w:t>
      </w:r>
      <w:proofErr w:type="spellEnd"/>
      <w:r w:rsidR="008F04E8" w:rsidRPr="008F04E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="00DC5A57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не </w:t>
      </w:r>
      <w:r w:rsidR="00DC5A57" w:rsidRPr="008F04E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более 5 МБ.</w:t>
      </w:r>
      <w:r w:rsidR="00DC5A57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Рекомендуемый формат описания </w:t>
      </w:r>
      <w:r w:rsid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учебного занятия (Приложение 2</w:t>
      </w:r>
      <w:r w:rsidR="00DC5A57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). </w:t>
      </w:r>
    </w:p>
    <w:p w:rsidR="0002030E" w:rsidRPr="00314B15" w:rsidRDefault="00DC5A57" w:rsidP="00F478AB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Разработка учебного занятия оценивается по следующим критериям: </w:t>
      </w:r>
    </w:p>
    <w:p w:rsidR="00F478AB" w:rsidRDefault="00F478AB" w:rsidP="00314B15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- </w:t>
      </w:r>
      <w:r w:rsid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</w:t>
      </w:r>
      <w:r w:rsidR="00DC5A57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рамотность целеполагания, композиционн</w:t>
      </w:r>
      <w:r w:rsid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ого строени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я учебного занятия;</w:t>
      </w:r>
    </w:p>
    <w:p w:rsidR="0002030E" w:rsidRPr="00314B15" w:rsidRDefault="00F478AB" w:rsidP="00314B15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- </w:t>
      </w:r>
      <w:r w:rsid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</w:t>
      </w:r>
      <w:r w:rsidR="00DC5A57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етодическое обоснование</w:t>
      </w:r>
      <w:r w:rsidR="00DC5A57" w:rsidRPr="00314B15">
        <w:rPr>
          <w:rFonts w:ascii="Times New Roman" w:hAnsi="Times New Roman"/>
          <w:sz w:val="28"/>
          <w:szCs w:val="28"/>
        </w:rPr>
        <w:t xml:space="preserve"> выбора образовательной технологии, методов и приемов обучения;</w:t>
      </w:r>
    </w:p>
    <w:p w:rsidR="0002030E" w:rsidRPr="00314B15" w:rsidRDefault="00F478AB" w:rsidP="00314B15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B15">
        <w:rPr>
          <w:rFonts w:ascii="Times New Roman" w:hAnsi="Times New Roman"/>
          <w:sz w:val="28"/>
          <w:szCs w:val="28"/>
        </w:rPr>
        <w:t>о</w:t>
      </w:r>
      <w:r w:rsidR="00DC5A57" w:rsidRPr="00314B15">
        <w:rPr>
          <w:rFonts w:ascii="Times New Roman" w:hAnsi="Times New Roman"/>
          <w:sz w:val="28"/>
          <w:szCs w:val="28"/>
        </w:rPr>
        <w:t>боснованность применения интерактивного оборудования/ интерактивной технологии;</w:t>
      </w:r>
    </w:p>
    <w:p w:rsidR="0002030E" w:rsidRPr="00314B15" w:rsidRDefault="00F478AB" w:rsidP="00314B15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B15">
        <w:rPr>
          <w:rFonts w:ascii="Times New Roman" w:hAnsi="Times New Roman"/>
          <w:sz w:val="28"/>
          <w:szCs w:val="28"/>
        </w:rPr>
        <w:t>р</w:t>
      </w:r>
      <w:r w:rsidR="00DC5A57" w:rsidRPr="00314B15">
        <w:rPr>
          <w:rFonts w:ascii="Times New Roman" w:hAnsi="Times New Roman"/>
          <w:sz w:val="28"/>
          <w:szCs w:val="28"/>
        </w:rPr>
        <w:t>азработанность учебно-методического и дидак</w:t>
      </w:r>
      <w:r w:rsidR="00314B15">
        <w:rPr>
          <w:rFonts w:ascii="Times New Roman" w:hAnsi="Times New Roman"/>
          <w:sz w:val="28"/>
          <w:szCs w:val="28"/>
        </w:rPr>
        <w:t>тического обеспечения занятия; к</w:t>
      </w:r>
      <w:r w:rsidR="00DC5A57" w:rsidRPr="00314B15">
        <w:rPr>
          <w:rFonts w:ascii="Times New Roman" w:hAnsi="Times New Roman"/>
          <w:sz w:val="28"/>
          <w:szCs w:val="28"/>
        </w:rPr>
        <w:t>ультура оформления конспекта, технологической карты;</w:t>
      </w:r>
    </w:p>
    <w:p w:rsidR="0002030E" w:rsidRPr="00314B15" w:rsidRDefault="00F478AB" w:rsidP="00314B15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B15">
        <w:rPr>
          <w:rFonts w:ascii="Times New Roman" w:hAnsi="Times New Roman"/>
          <w:sz w:val="28"/>
          <w:szCs w:val="28"/>
        </w:rPr>
        <w:t>р</w:t>
      </w:r>
      <w:r w:rsidR="00DC5A57" w:rsidRPr="00314B15">
        <w:rPr>
          <w:rFonts w:ascii="Times New Roman" w:hAnsi="Times New Roman"/>
          <w:sz w:val="28"/>
          <w:szCs w:val="28"/>
        </w:rPr>
        <w:t xml:space="preserve">ечевая грамотность, ясность изложения, понятная стороннему читателю; </w:t>
      </w:r>
    </w:p>
    <w:p w:rsidR="00314B15" w:rsidRDefault="00F478AB" w:rsidP="00314B15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B15">
        <w:rPr>
          <w:rFonts w:ascii="Times New Roman" w:hAnsi="Times New Roman"/>
          <w:sz w:val="28"/>
          <w:szCs w:val="28"/>
        </w:rPr>
        <w:t>в</w:t>
      </w:r>
      <w:r w:rsidR="00DC5A57" w:rsidRPr="00314B15">
        <w:rPr>
          <w:rFonts w:ascii="Times New Roman" w:hAnsi="Times New Roman"/>
          <w:sz w:val="28"/>
          <w:szCs w:val="28"/>
        </w:rPr>
        <w:t xml:space="preserve">ладение коммуникативной компетенцией при разработке конспекта, технологической карты. </w:t>
      </w:r>
      <w:r w:rsidR="00314B15">
        <w:rPr>
          <w:rFonts w:ascii="Times New Roman" w:hAnsi="Times New Roman"/>
          <w:sz w:val="28"/>
          <w:szCs w:val="28"/>
        </w:rPr>
        <w:t xml:space="preserve"> </w:t>
      </w:r>
    </w:p>
    <w:p w:rsidR="0002030E" w:rsidRPr="00314B15" w:rsidRDefault="00287259" w:rsidP="00F478AB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Разработка должна быть авторской и не иметь аналогов в сети Интернет, других информационных источниках.</w:t>
      </w:r>
    </w:p>
    <w:p w:rsidR="00DC0AE6" w:rsidRPr="00314B15" w:rsidRDefault="00DC5A57" w:rsidP="00314B15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Максимальное количество баллов – 35.</w:t>
      </w:r>
    </w:p>
    <w:p w:rsidR="00F478AB" w:rsidRDefault="00E63886" w:rsidP="00314B15">
      <w:pPr>
        <w:pStyle w:val="a5"/>
        <w:numPr>
          <w:ilvl w:val="1"/>
          <w:numId w:val="39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Конкурсное испытание</w:t>
      </w:r>
      <w:r w:rsidR="009042B1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30E" w:rsidRPr="00314B15"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 w:rsidR="0002030E" w:rsidRPr="00314B15">
        <w:rPr>
          <w:rFonts w:ascii="Times New Roman" w:eastAsia="Times New Roman" w:hAnsi="Times New Roman"/>
          <w:color w:val="000000"/>
          <w:sz w:val="28"/>
          <w:szCs w:val="28"/>
        </w:rPr>
        <w:t>Самопрезентация</w:t>
      </w:r>
      <w:proofErr w:type="spellEnd"/>
      <w:r w:rsidR="0002030E" w:rsidRPr="00314B15">
        <w:rPr>
          <w:rFonts w:ascii="Times New Roman" w:eastAsia="Times New Roman" w:hAnsi="Times New Roman"/>
          <w:color w:val="000000"/>
          <w:sz w:val="28"/>
          <w:szCs w:val="28"/>
        </w:rPr>
        <w:t xml:space="preserve"> «У меня это хорошо получается</w:t>
      </w:r>
      <w:r w:rsidRPr="00314B1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314B15" w:rsidRPr="00314B1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02030E" w:rsidRPr="00314B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604CDB" w:rsidRPr="00314B15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="00604CDB" w:rsidRPr="00314B15">
        <w:rPr>
          <w:rFonts w:ascii="Times New Roman" w:hAnsi="Times New Roman"/>
          <w:sz w:val="28"/>
          <w:szCs w:val="28"/>
        </w:rPr>
        <w:t xml:space="preserve"> — это своеобразная визитка участника конкурса. </w:t>
      </w:r>
      <w:proofErr w:type="gramStart"/>
      <w:r w:rsidR="00604CDB" w:rsidRPr="00314B15">
        <w:rPr>
          <w:rFonts w:ascii="Times New Roman" w:hAnsi="Times New Roman"/>
          <w:sz w:val="28"/>
          <w:szCs w:val="28"/>
        </w:rPr>
        <w:t>Цель конкурсного испытания: получение представления о педагоге</w:t>
      </w:r>
      <w:r w:rsidR="00287259" w:rsidRPr="00314B15">
        <w:rPr>
          <w:rFonts w:ascii="Times New Roman" w:hAnsi="Times New Roman"/>
          <w:sz w:val="28"/>
          <w:szCs w:val="28"/>
        </w:rPr>
        <w:t>, воспитателе</w:t>
      </w:r>
      <w:r w:rsidR="00604CDB" w:rsidRPr="00314B15">
        <w:rPr>
          <w:rFonts w:ascii="Times New Roman" w:hAnsi="Times New Roman"/>
          <w:sz w:val="28"/>
          <w:szCs w:val="28"/>
        </w:rPr>
        <w:t xml:space="preserve">, его ценностях, ориентирах по жизни, профессиональной </w:t>
      </w:r>
      <w:r w:rsidR="00604CDB" w:rsidRPr="00314B15">
        <w:rPr>
          <w:rFonts w:ascii="Times New Roman" w:hAnsi="Times New Roman"/>
          <w:sz w:val="28"/>
          <w:szCs w:val="28"/>
        </w:rPr>
        <w:lastRenderedPageBreak/>
        <w:t>идеологии, глобальной миссии, собственной фил</w:t>
      </w:r>
      <w:r w:rsidR="0002030E" w:rsidRPr="00314B15">
        <w:rPr>
          <w:rFonts w:ascii="Times New Roman" w:hAnsi="Times New Roman"/>
          <w:sz w:val="28"/>
          <w:szCs w:val="28"/>
        </w:rPr>
        <w:t>ософии, профессиональных планах, опыте работы.</w:t>
      </w:r>
      <w:proofErr w:type="gramEnd"/>
      <w:r w:rsidR="00287259" w:rsidRPr="00314B15">
        <w:rPr>
          <w:rFonts w:ascii="Times New Roman" w:hAnsi="Times New Roman"/>
          <w:sz w:val="28"/>
          <w:szCs w:val="28"/>
        </w:rPr>
        <w:t xml:space="preserve"> </w:t>
      </w:r>
      <w:r w:rsidR="00604CDB" w:rsidRPr="00314B15">
        <w:rPr>
          <w:rFonts w:ascii="Times New Roman" w:hAnsi="Times New Roman"/>
          <w:sz w:val="28"/>
          <w:szCs w:val="28"/>
        </w:rPr>
        <w:t xml:space="preserve">Конкурсное испытание проводится в </w:t>
      </w:r>
      <w:r w:rsidR="0002030E" w:rsidRPr="00314B15">
        <w:rPr>
          <w:rFonts w:ascii="Times New Roman" w:hAnsi="Times New Roman"/>
          <w:sz w:val="28"/>
          <w:szCs w:val="28"/>
        </w:rPr>
        <w:t>очном формате в форме публичного выступления по регламенту до 15 минут, включая ответы на</w:t>
      </w:r>
      <w:r w:rsidR="00287259" w:rsidRPr="00314B15">
        <w:rPr>
          <w:rFonts w:ascii="Times New Roman" w:hAnsi="Times New Roman"/>
          <w:sz w:val="28"/>
          <w:szCs w:val="28"/>
        </w:rPr>
        <w:t xml:space="preserve"> </w:t>
      </w:r>
      <w:r w:rsidR="0002030E" w:rsidRPr="00314B15">
        <w:rPr>
          <w:rFonts w:ascii="Times New Roman" w:hAnsi="Times New Roman"/>
          <w:sz w:val="28"/>
          <w:szCs w:val="28"/>
        </w:rPr>
        <w:t>вопросы</w:t>
      </w:r>
      <w:r w:rsidR="00314B15" w:rsidRPr="00314B15">
        <w:rPr>
          <w:rFonts w:ascii="Times New Roman" w:hAnsi="Times New Roman"/>
          <w:sz w:val="28"/>
          <w:szCs w:val="28"/>
        </w:rPr>
        <w:t xml:space="preserve"> </w:t>
      </w:r>
      <w:r w:rsidR="00314B15">
        <w:rPr>
          <w:rFonts w:ascii="Times New Roman" w:hAnsi="Times New Roman"/>
          <w:sz w:val="28"/>
          <w:szCs w:val="28"/>
        </w:rPr>
        <w:t>членов экспертной комиссии</w:t>
      </w:r>
      <w:r w:rsidR="00287259" w:rsidRPr="00314B15">
        <w:rPr>
          <w:rFonts w:ascii="Times New Roman" w:hAnsi="Times New Roman"/>
          <w:sz w:val="28"/>
          <w:szCs w:val="28"/>
        </w:rPr>
        <w:t xml:space="preserve">. </w:t>
      </w:r>
    </w:p>
    <w:p w:rsidR="00F478AB" w:rsidRDefault="00F478AB" w:rsidP="00F478AB">
      <w:pPr>
        <w:pStyle w:val="a5"/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030E" w:rsidRPr="00314B15">
        <w:rPr>
          <w:rFonts w:ascii="Times New Roman" w:hAnsi="Times New Roman"/>
          <w:sz w:val="28"/>
          <w:szCs w:val="28"/>
        </w:rPr>
        <w:t xml:space="preserve">Критерии оценки испытания: </w:t>
      </w:r>
    </w:p>
    <w:p w:rsidR="00F478AB" w:rsidRDefault="00F478AB" w:rsidP="00F478AB">
      <w:pPr>
        <w:pStyle w:val="a5"/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030E" w:rsidRPr="00314B15">
        <w:rPr>
          <w:rFonts w:ascii="Times New Roman" w:hAnsi="Times New Roman"/>
          <w:sz w:val="28"/>
          <w:szCs w:val="28"/>
        </w:rPr>
        <w:t>оригинальность замысла выступления;</w:t>
      </w:r>
      <w:r w:rsidR="00287259" w:rsidRPr="00314B15">
        <w:rPr>
          <w:rFonts w:ascii="Times New Roman" w:hAnsi="Times New Roman"/>
          <w:sz w:val="28"/>
          <w:szCs w:val="28"/>
        </w:rPr>
        <w:t xml:space="preserve"> </w:t>
      </w:r>
    </w:p>
    <w:p w:rsidR="00F478AB" w:rsidRDefault="00F478AB" w:rsidP="00F478AB">
      <w:pPr>
        <w:pStyle w:val="a5"/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030E" w:rsidRPr="00314B15">
        <w:rPr>
          <w:rFonts w:ascii="Times New Roman" w:hAnsi="Times New Roman"/>
          <w:sz w:val="28"/>
          <w:szCs w:val="28"/>
        </w:rPr>
        <w:t>глубина</w:t>
      </w:r>
      <w:r w:rsidR="00287259" w:rsidRPr="00314B15">
        <w:rPr>
          <w:rFonts w:ascii="Times New Roman" w:hAnsi="Times New Roman"/>
          <w:sz w:val="28"/>
          <w:szCs w:val="28"/>
        </w:rPr>
        <w:t xml:space="preserve"> </w:t>
      </w:r>
      <w:r w:rsidR="0002030E" w:rsidRPr="00314B15">
        <w:rPr>
          <w:rFonts w:ascii="Times New Roman" w:hAnsi="Times New Roman"/>
          <w:sz w:val="28"/>
          <w:szCs w:val="28"/>
        </w:rPr>
        <w:t>и смысловая наполненность</w:t>
      </w:r>
      <w:r w:rsidR="00287259" w:rsidRPr="00314B15">
        <w:rPr>
          <w:rFonts w:ascii="Times New Roman" w:hAnsi="Times New Roman"/>
          <w:sz w:val="28"/>
          <w:szCs w:val="28"/>
        </w:rPr>
        <w:t xml:space="preserve"> </w:t>
      </w:r>
      <w:r w:rsidR="0002030E" w:rsidRPr="00314B15">
        <w:rPr>
          <w:rFonts w:ascii="Times New Roman" w:hAnsi="Times New Roman"/>
          <w:sz w:val="28"/>
          <w:szCs w:val="28"/>
        </w:rPr>
        <w:t>рефлексии собственного педагогического опыта;</w:t>
      </w:r>
      <w:r w:rsidR="00287259" w:rsidRPr="00314B15">
        <w:rPr>
          <w:rFonts w:ascii="Times New Roman" w:hAnsi="Times New Roman"/>
          <w:sz w:val="28"/>
          <w:szCs w:val="28"/>
        </w:rPr>
        <w:t xml:space="preserve"> </w:t>
      </w:r>
    </w:p>
    <w:p w:rsidR="00F478AB" w:rsidRDefault="00F478AB" w:rsidP="00F478AB">
      <w:pPr>
        <w:pStyle w:val="a5"/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030E" w:rsidRPr="00314B15">
        <w:rPr>
          <w:rFonts w:ascii="Times New Roman" w:hAnsi="Times New Roman"/>
          <w:sz w:val="28"/>
          <w:szCs w:val="28"/>
        </w:rPr>
        <w:t>способность выйти на теоретический уровень</w:t>
      </w:r>
      <w:r w:rsidR="00287259" w:rsidRPr="00314B15">
        <w:rPr>
          <w:rFonts w:ascii="Times New Roman" w:hAnsi="Times New Roman"/>
          <w:sz w:val="28"/>
          <w:szCs w:val="28"/>
        </w:rPr>
        <w:t xml:space="preserve"> </w:t>
      </w:r>
      <w:r w:rsidR="0002030E" w:rsidRPr="00314B15">
        <w:rPr>
          <w:rFonts w:ascii="Times New Roman" w:hAnsi="Times New Roman"/>
          <w:sz w:val="28"/>
          <w:szCs w:val="28"/>
        </w:rPr>
        <w:t xml:space="preserve">обобщения и наметить </w:t>
      </w:r>
      <w:r w:rsidR="00287259" w:rsidRPr="00314B15">
        <w:rPr>
          <w:rFonts w:ascii="Times New Roman" w:hAnsi="Times New Roman"/>
          <w:sz w:val="28"/>
          <w:szCs w:val="28"/>
        </w:rPr>
        <w:t>п</w:t>
      </w:r>
      <w:r w:rsidR="0002030E" w:rsidRPr="00314B15">
        <w:rPr>
          <w:rFonts w:ascii="Times New Roman" w:hAnsi="Times New Roman"/>
          <w:sz w:val="28"/>
          <w:szCs w:val="28"/>
        </w:rPr>
        <w:t>ути</w:t>
      </w:r>
      <w:r w:rsidR="00287259" w:rsidRPr="00314B15">
        <w:rPr>
          <w:rFonts w:ascii="Times New Roman" w:hAnsi="Times New Roman"/>
          <w:sz w:val="28"/>
          <w:szCs w:val="28"/>
        </w:rPr>
        <w:t xml:space="preserve"> с</w:t>
      </w:r>
      <w:r w:rsidR="0002030E" w:rsidRPr="00314B15">
        <w:rPr>
          <w:rFonts w:ascii="Times New Roman" w:hAnsi="Times New Roman"/>
          <w:sz w:val="28"/>
          <w:szCs w:val="28"/>
        </w:rPr>
        <w:t>аморазвития;</w:t>
      </w:r>
      <w:r w:rsidR="00287259" w:rsidRPr="00314B15">
        <w:rPr>
          <w:rFonts w:ascii="Times New Roman" w:hAnsi="Times New Roman"/>
          <w:sz w:val="28"/>
          <w:szCs w:val="28"/>
        </w:rPr>
        <w:t xml:space="preserve"> </w:t>
      </w:r>
    </w:p>
    <w:p w:rsidR="00F478AB" w:rsidRDefault="00F478AB" w:rsidP="00F478AB">
      <w:pPr>
        <w:pStyle w:val="a5"/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030E" w:rsidRPr="00314B15">
        <w:rPr>
          <w:rFonts w:ascii="Times New Roman" w:hAnsi="Times New Roman"/>
          <w:sz w:val="28"/>
          <w:szCs w:val="28"/>
        </w:rPr>
        <w:t>к</w:t>
      </w:r>
      <w:r w:rsidR="00287259" w:rsidRPr="00314B15">
        <w:rPr>
          <w:rFonts w:ascii="Times New Roman" w:hAnsi="Times New Roman"/>
          <w:sz w:val="28"/>
          <w:szCs w:val="28"/>
        </w:rPr>
        <w:t xml:space="preserve">оммуникативная </w:t>
      </w:r>
      <w:r w:rsidR="0002030E" w:rsidRPr="00314B15">
        <w:rPr>
          <w:rFonts w:ascii="Times New Roman" w:hAnsi="Times New Roman"/>
          <w:sz w:val="28"/>
          <w:szCs w:val="28"/>
        </w:rPr>
        <w:t>культура,</w:t>
      </w:r>
      <w:r w:rsidR="00287259" w:rsidRPr="00314B15">
        <w:rPr>
          <w:rFonts w:ascii="Times New Roman" w:hAnsi="Times New Roman"/>
          <w:sz w:val="28"/>
          <w:szCs w:val="28"/>
        </w:rPr>
        <w:t xml:space="preserve"> </w:t>
      </w:r>
      <w:r w:rsidR="0002030E" w:rsidRPr="00314B15">
        <w:rPr>
          <w:rFonts w:ascii="Times New Roman" w:hAnsi="Times New Roman"/>
          <w:sz w:val="28"/>
          <w:szCs w:val="28"/>
        </w:rPr>
        <w:t>качество</w:t>
      </w:r>
      <w:r w:rsidR="00287259" w:rsidRPr="00314B15">
        <w:rPr>
          <w:rFonts w:ascii="Times New Roman" w:hAnsi="Times New Roman"/>
          <w:sz w:val="28"/>
          <w:szCs w:val="28"/>
        </w:rPr>
        <w:t xml:space="preserve"> подготовки </w:t>
      </w:r>
      <w:r w:rsidR="0002030E" w:rsidRPr="00314B15">
        <w:rPr>
          <w:rFonts w:ascii="Times New Roman" w:hAnsi="Times New Roman"/>
          <w:sz w:val="28"/>
          <w:szCs w:val="28"/>
        </w:rPr>
        <w:t>презентационных материалов, ответы на вопросы членов экспертной комиссии.</w:t>
      </w:r>
      <w:r w:rsidR="00314B15">
        <w:rPr>
          <w:rFonts w:ascii="Times New Roman" w:hAnsi="Times New Roman"/>
          <w:sz w:val="28"/>
          <w:szCs w:val="28"/>
        </w:rPr>
        <w:t xml:space="preserve"> </w:t>
      </w:r>
    </w:p>
    <w:p w:rsidR="0002030E" w:rsidRPr="00314B15" w:rsidRDefault="00287259" w:rsidP="00F478AB">
      <w:pPr>
        <w:pStyle w:val="a5"/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Максимальное количество баллов за испытание – 20.</w:t>
      </w:r>
    </w:p>
    <w:p w:rsidR="00604CDB" w:rsidRPr="00314B15" w:rsidRDefault="00604CDB" w:rsidP="00F478AB">
      <w:pPr>
        <w:pStyle w:val="a5"/>
        <w:spacing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Количество баллов за конкурсное испытание «Самопрезентация» представляет собой среднее арифметическое баллов, полученных от всех членов жюри.</w:t>
      </w:r>
    </w:p>
    <w:p w:rsidR="00995BFD" w:rsidRPr="00873E70" w:rsidRDefault="00E63886" w:rsidP="00873E70">
      <w:pPr>
        <w:pStyle w:val="a5"/>
        <w:numPr>
          <w:ilvl w:val="1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Конкурсное испытание</w:t>
      </w:r>
      <w:r w:rsidR="000740E9" w:rsidRPr="00314B15">
        <w:rPr>
          <w:rFonts w:ascii="Times New Roman" w:hAnsi="Times New Roman"/>
          <w:sz w:val="28"/>
          <w:szCs w:val="28"/>
        </w:rPr>
        <w:t xml:space="preserve"> «Учебное занятие</w:t>
      </w:r>
      <w:r w:rsidR="000740E9" w:rsidRPr="00314B15">
        <w:rPr>
          <w:rFonts w:ascii="Times New Roman" w:hAnsi="Times New Roman"/>
          <w:b/>
          <w:sz w:val="28"/>
          <w:szCs w:val="28"/>
        </w:rPr>
        <w:t xml:space="preserve">» </w:t>
      </w:r>
      <w:r w:rsidR="000740E9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(«Урок» в номинации «Молодой учитель», «Непосредственная образовательная деятельность» в </w:t>
      </w:r>
      <w:r w:rsidR="00FA236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номинации «Молодой воспитатель»</w:t>
      </w:r>
      <w:r w:rsidR="000740E9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)</w:t>
      </w:r>
      <w:r w:rsidR="000740E9" w:rsidRPr="00314B15">
        <w:rPr>
          <w:rFonts w:ascii="Times New Roman" w:hAnsi="Times New Roman"/>
          <w:b/>
          <w:sz w:val="28"/>
          <w:szCs w:val="28"/>
        </w:rPr>
        <w:t xml:space="preserve"> </w:t>
      </w:r>
      <w:r w:rsidR="000740E9" w:rsidRPr="00314B15">
        <w:rPr>
          <w:rFonts w:ascii="Times New Roman" w:hAnsi="Times New Roman"/>
          <w:sz w:val="28"/>
          <w:szCs w:val="28"/>
        </w:rPr>
        <w:t>проводится</w:t>
      </w:r>
      <w:r w:rsidR="000740E9" w:rsidRPr="00314B15">
        <w:rPr>
          <w:rFonts w:ascii="Times New Roman" w:hAnsi="Times New Roman"/>
          <w:b/>
          <w:sz w:val="28"/>
          <w:szCs w:val="28"/>
        </w:rPr>
        <w:t xml:space="preserve"> </w:t>
      </w:r>
      <w:r w:rsidR="000740E9" w:rsidRPr="00314B15">
        <w:rPr>
          <w:rFonts w:ascii="Times New Roman" w:hAnsi="Times New Roman"/>
          <w:sz w:val="28"/>
          <w:szCs w:val="28"/>
        </w:rPr>
        <w:t>на базе образовательных учреждений муниципалитета по согласованию</w:t>
      </w:r>
      <w:r w:rsidR="000740E9" w:rsidRPr="00314B15">
        <w:rPr>
          <w:rFonts w:ascii="Times New Roman" w:hAnsi="Times New Roman"/>
          <w:b/>
          <w:sz w:val="28"/>
          <w:szCs w:val="28"/>
        </w:rPr>
        <w:t>.</w:t>
      </w:r>
      <w:r w:rsidR="00995BFD" w:rsidRPr="00314B15">
        <w:rPr>
          <w:rFonts w:ascii="Times New Roman" w:hAnsi="Times New Roman"/>
          <w:b/>
          <w:sz w:val="28"/>
          <w:szCs w:val="28"/>
        </w:rPr>
        <w:t xml:space="preserve"> </w:t>
      </w:r>
      <w:r w:rsidR="00995BFD" w:rsidRPr="00314B15">
        <w:rPr>
          <w:rFonts w:ascii="Times New Roman" w:hAnsi="Times New Roman"/>
          <w:sz w:val="28"/>
          <w:szCs w:val="28"/>
        </w:rPr>
        <w:t>В случае обострения эпидемиологической ситуации испытание проводится в образовательных организациях конкурсантов</w:t>
      </w:r>
      <w:r w:rsidR="00995BFD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  <w:r w:rsidR="000740E9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995BFD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Цель конкурсного испытания:</w:t>
      </w:r>
      <w:r w:rsidR="00995BFD" w:rsidRPr="00314B15"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  <w:r w:rsidR="00995BFD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демонстрация конкурсантом</w:t>
      </w:r>
      <w:r w:rsidR="00995BFD" w:rsidRPr="00314B15"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  <w:t xml:space="preserve"> </w:t>
      </w:r>
      <w:r w:rsidR="00995BFD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профессиональных компетенций в области проектирования, организации и реализации различных видов деятельности обучающихся, воспитанников. </w:t>
      </w:r>
      <w:r w:rsidR="000740E9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Занятия разрабатыва</w:t>
      </w:r>
      <w:r w:rsidR="00BA5C55" w:rsidRPr="00314B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ются в соответствии с</w:t>
      </w:r>
      <w:r w:rsidR="00BA5C55" w:rsidRPr="00314B15">
        <w:rPr>
          <w:rFonts w:ascii="Times New Roman" w:hAnsi="Times New Roman"/>
          <w:sz w:val="28"/>
          <w:szCs w:val="28"/>
        </w:rPr>
        <w:t xml:space="preserve"> календарно</w:t>
      </w:r>
      <w:r w:rsidR="000740E9" w:rsidRPr="00314B15">
        <w:rPr>
          <w:rFonts w:ascii="Times New Roman" w:hAnsi="Times New Roman"/>
          <w:sz w:val="28"/>
          <w:szCs w:val="28"/>
        </w:rPr>
        <w:t xml:space="preserve">-тематическим планированием, </w:t>
      </w:r>
      <w:r w:rsidR="00BA5C55" w:rsidRPr="00314B15">
        <w:rPr>
          <w:rFonts w:ascii="Times New Roman" w:hAnsi="Times New Roman"/>
          <w:sz w:val="28"/>
          <w:szCs w:val="28"/>
        </w:rPr>
        <w:t xml:space="preserve">календарным </w:t>
      </w:r>
      <w:r w:rsidR="000740E9" w:rsidRPr="00314B15">
        <w:rPr>
          <w:rFonts w:ascii="Times New Roman" w:hAnsi="Times New Roman"/>
          <w:sz w:val="28"/>
          <w:szCs w:val="28"/>
        </w:rPr>
        <w:t>планом</w:t>
      </w:r>
      <w:r w:rsidR="00BA5C55" w:rsidRPr="00314B15">
        <w:rPr>
          <w:rFonts w:ascii="Times New Roman" w:hAnsi="Times New Roman"/>
          <w:sz w:val="28"/>
          <w:szCs w:val="28"/>
        </w:rPr>
        <w:t xml:space="preserve"> воспитательной и образовательной</w:t>
      </w:r>
      <w:r w:rsidR="000740E9" w:rsidRPr="00314B15">
        <w:rPr>
          <w:rFonts w:ascii="Times New Roman" w:hAnsi="Times New Roman"/>
          <w:sz w:val="28"/>
          <w:szCs w:val="28"/>
        </w:rPr>
        <w:t xml:space="preserve"> работы образовательного учреждения</w:t>
      </w:r>
      <w:r w:rsidR="00BA5C55" w:rsidRPr="00314B15">
        <w:rPr>
          <w:rFonts w:ascii="Times New Roman" w:hAnsi="Times New Roman"/>
          <w:sz w:val="28"/>
          <w:szCs w:val="28"/>
        </w:rPr>
        <w:t xml:space="preserve">. Рекомендуемый формат разработки </w:t>
      </w:r>
      <w:r w:rsidR="00995BFD" w:rsidRPr="00314B15">
        <w:rPr>
          <w:rFonts w:ascii="Times New Roman" w:hAnsi="Times New Roman"/>
          <w:sz w:val="28"/>
          <w:szCs w:val="28"/>
        </w:rPr>
        <w:t xml:space="preserve">«Урока» </w:t>
      </w:r>
      <w:r w:rsidR="00314B15">
        <w:rPr>
          <w:rFonts w:ascii="Times New Roman" w:hAnsi="Times New Roman"/>
          <w:sz w:val="28"/>
          <w:szCs w:val="28"/>
        </w:rPr>
        <w:t xml:space="preserve">представлен в </w:t>
      </w:r>
      <w:r w:rsidR="00314B15" w:rsidRPr="004B1C64">
        <w:rPr>
          <w:rFonts w:ascii="Times New Roman" w:hAnsi="Times New Roman"/>
          <w:sz w:val="28"/>
          <w:szCs w:val="28"/>
        </w:rPr>
        <w:t>Приложении 2.</w:t>
      </w:r>
      <w:r w:rsidR="00873E70">
        <w:rPr>
          <w:rFonts w:ascii="Times New Roman" w:hAnsi="Times New Roman"/>
          <w:sz w:val="28"/>
          <w:szCs w:val="28"/>
        </w:rPr>
        <w:t xml:space="preserve"> </w:t>
      </w:r>
      <w:r w:rsidR="004B1C64">
        <w:rPr>
          <w:rFonts w:ascii="Times New Roman" w:hAnsi="Times New Roman"/>
          <w:sz w:val="28"/>
          <w:szCs w:val="28"/>
        </w:rPr>
        <w:t>Рекомендуемый ф</w:t>
      </w:r>
      <w:r w:rsidR="00873E70" w:rsidRPr="00873E70">
        <w:rPr>
          <w:rFonts w:ascii="Times New Roman" w:hAnsi="Times New Roman"/>
          <w:sz w:val="28"/>
          <w:szCs w:val="28"/>
        </w:rPr>
        <w:t>ормат описания конкурсного испытания «Непосредственно-образовательная деятельность с детьми»</w:t>
      </w:r>
      <w:r w:rsidR="004B1C64">
        <w:rPr>
          <w:rFonts w:ascii="Times New Roman" w:hAnsi="Times New Roman"/>
          <w:sz w:val="28"/>
          <w:szCs w:val="28"/>
        </w:rPr>
        <w:t xml:space="preserve"> в Приложении 2.2.</w:t>
      </w:r>
    </w:p>
    <w:p w:rsidR="00C34306" w:rsidRPr="00314B15" w:rsidRDefault="00F478AB" w:rsidP="00F478AB">
      <w:pPr>
        <w:pStyle w:val="50"/>
        <w:shd w:val="clear" w:color="auto" w:fill="auto"/>
        <w:tabs>
          <w:tab w:val="left" w:pos="567"/>
        </w:tabs>
        <w:spacing w:before="0" w:line="240" w:lineRule="auto"/>
        <w:rPr>
          <w:b w:val="0"/>
          <w:i w:val="0"/>
        </w:rPr>
      </w:pPr>
      <w:r>
        <w:rPr>
          <w:b w:val="0"/>
          <w:i w:val="0"/>
        </w:rPr>
        <w:tab/>
      </w:r>
      <w:r w:rsidR="00C34306" w:rsidRPr="00314B15">
        <w:rPr>
          <w:b w:val="0"/>
          <w:i w:val="0"/>
        </w:rPr>
        <w:t>Конкурсное испытание проходит в 2 э</w:t>
      </w:r>
      <w:r w:rsidR="00997155" w:rsidRPr="00314B15">
        <w:rPr>
          <w:b w:val="0"/>
          <w:i w:val="0"/>
        </w:rPr>
        <w:t>тапа: 1 – проведение занятия</w:t>
      </w:r>
      <w:r w:rsidR="00C34306" w:rsidRPr="00314B15">
        <w:rPr>
          <w:b w:val="0"/>
          <w:i w:val="0"/>
        </w:rPr>
        <w:t xml:space="preserve"> с детьми, 2 - самоанализ и ответы на вопросы членов жюри. </w:t>
      </w:r>
    </w:p>
    <w:p w:rsidR="00997155" w:rsidRPr="00314B15" w:rsidRDefault="00C34306" w:rsidP="009376F2">
      <w:pPr>
        <w:pStyle w:val="23"/>
        <w:shd w:val="clear" w:color="auto" w:fill="auto"/>
        <w:spacing w:line="240" w:lineRule="auto"/>
        <w:ind w:right="160"/>
      </w:pPr>
      <w:r w:rsidRPr="00314B15">
        <w:rPr>
          <w:rStyle w:val="213pt"/>
          <w:b w:val="0"/>
          <w:i w:val="0"/>
        </w:rPr>
        <w:t>Регламент проведения конкурсного испытания:</w:t>
      </w:r>
      <w:r w:rsidRPr="00314B15">
        <w:rPr>
          <w:rStyle w:val="24"/>
          <w:b w:val="0"/>
          <w:i w:val="0"/>
          <w:iCs w:val="0"/>
          <w:lang w:eastAsia="ru-RU" w:bidi="ru-RU"/>
        </w:rPr>
        <w:t xml:space="preserve"> </w:t>
      </w:r>
      <w:proofErr w:type="gramStart"/>
      <w:r w:rsidR="00997155" w:rsidRPr="00314B15">
        <w:rPr>
          <w:rStyle w:val="24"/>
          <w:b w:val="0"/>
          <w:i w:val="0"/>
          <w:iCs w:val="0"/>
          <w:lang w:eastAsia="ru-RU" w:bidi="ru-RU"/>
        </w:rPr>
        <w:t xml:space="preserve">Урок («Молодой учитель» – 40 минут, НОД («Молодой воспитатель») - </w:t>
      </w:r>
      <w:r w:rsidRPr="00314B15">
        <w:t>2</w:t>
      </w:r>
      <w:r w:rsidR="00FA2367">
        <w:t>0 минут.</w:t>
      </w:r>
      <w:proofErr w:type="gramEnd"/>
    </w:p>
    <w:p w:rsidR="00C34306" w:rsidRPr="00314B15" w:rsidRDefault="00F478AB" w:rsidP="00F478AB">
      <w:pPr>
        <w:tabs>
          <w:tab w:val="left" w:pos="567"/>
        </w:tabs>
        <w:autoSpaceDE w:val="0"/>
        <w:autoSpaceDN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997155" w:rsidRPr="00314B15">
        <w:rPr>
          <w:rFonts w:ascii="Times New Roman" w:hAnsi="Times New Roman"/>
          <w:sz w:val="28"/>
          <w:szCs w:val="28"/>
        </w:rPr>
        <w:t>Критерии оценки «Урока»</w:t>
      </w:r>
      <w:r w:rsidR="009376F2" w:rsidRPr="00314B15">
        <w:rPr>
          <w:rFonts w:ascii="Times New Roman" w:hAnsi="Times New Roman"/>
          <w:sz w:val="28"/>
          <w:szCs w:val="28"/>
        </w:rPr>
        <w:t xml:space="preserve"> в номинации «Молодой учитель»</w:t>
      </w:r>
      <w:r w:rsidR="00997155" w:rsidRPr="00314B15">
        <w:rPr>
          <w:rFonts w:ascii="Times New Roman" w:hAnsi="Times New Roman"/>
          <w:sz w:val="28"/>
          <w:szCs w:val="28"/>
        </w:rPr>
        <w:t xml:space="preserve"> представлены в приложении 2.1. Критерии оценки «НОД» в номинации «Молодой воспитатель» - Приложение 2.</w:t>
      </w:r>
      <w:r w:rsidR="00873E70">
        <w:rPr>
          <w:rFonts w:ascii="Times New Roman" w:hAnsi="Times New Roman"/>
          <w:sz w:val="28"/>
          <w:szCs w:val="28"/>
        </w:rPr>
        <w:t>3</w:t>
      </w:r>
      <w:r w:rsidR="00997155" w:rsidRPr="00314B15">
        <w:rPr>
          <w:rFonts w:ascii="Times New Roman" w:hAnsi="Times New Roman"/>
          <w:sz w:val="28"/>
          <w:szCs w:val="28"/>
        </w:rPr>
        <w:t xml:space="preserve">. </w:t>
      </w:r>
      <w:r w:rsidR="009376F2" w:rsidRPr="00314B15">
        <w:t xml:space="preserve"> </w:t>
      </w:r>
    </w:p>
    <w:p w:rsidR="005C7266" w:rsidRPr="00314B15" w:rsidRDefault="006F5A25" w:rsidP="005C7266">
      <w:pPr>
        <w:pStyle w:val="a5"/>
        <w:numPr>
          <w:ilvl w:val="1"/>
          <w:numId w:val="39"/>
        </w:numPr>
        <w:shd w:val="clear" w:color="auto" w:fill="FFFFFF"/>
        <w:tabs>
          <w:tab w:val="left" w:pos="709"/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Конкурсное испыта</w:t>
      </w:r>
      <w:r w:rsidRPr="00314B15">
        <w:rPr>
          <w:rFonts w:ascii="Times New Roman" w:hAnsi="Times New Roman"/>
          <w:sz w:val="28"/>
          <w:szCs w:val="28"/>
        </w:rPr>
        <w:t>ние «</w:t>
      </w:r>
      <w:r w:rsidR="009376F2" w:rsidRPr="00314B15">
        <w:rPr>
          <w:rFonts w:ascii="Times New Roman" w:hAnsi="Times New Roman"/>
          <w:sz w:val="28"/>
          <w:szCs w:val="28"/>
        </w:rPr>
        <w:t>Решение педагогических ситуаций</w:t>
      </w:r>
      <w:r w:rsidRPr="00314B15">
        <w:rPr>
          <w:rFonts w:ascii="Times New Roman" w:hAnsi="Times New Roman"/>
          <w:sz w:val="28"/>
          <w:szCs w:val="28"/>
        </w:rPr>
        <w:t>»</w:t>
      </w:r>
      <w:r w:rsidR="00314B15">
        <w:rPr>
          <w:rFonts w:ascii="Times New Roman" w:hAnsi="Times New Roman"/>
          <w:sz w:val="28"/>
          <w:szCs w:val="28"/>
        </w:rPr>
        <w:t xml:space="preserve"> второго очного тура</w:t>
      </w:r>
      <w:r w:rsidR="00314B15" w:rsidRPr="00314B15">
        <w:rPr>
          <w:rFonts w:ascii="Times New Roman" w:hAnsi="Times New Roman"/>
          <w:sz w:val="28"/>
          <w:szCs w:val="28"/>
        </w:rPr>
        <w:t xml:space="preserve"> </w:t>
      </w:r>
      <w:r w:rsidR="00E4392C" w:rsidRPr="00314B15">
        <w:rPr>
          <w:rFonts w:ascii="Times New Roman" w:hAnsi="Times New Roman"/>
          <w:sz w:val="28"/>
          <w:szCs w:val="28"/>
        </w:rPr>
        <w:t xml:space="preserve">проводится на базе </w:t>
      </w:r>
      <w:r w:rsidR="00267F8C" w:rsidRPr="00314B15">
        <w:rPr>
          <w:rFonts w:ascii="Times New Roman" w:hAnsi="Times New Roman"/>
          <w:sz w:val="28"/>
          <w:szCs w:val="28"/>
        </w:rPr>
        <w:t>муниципального бюджетного учреждения «Ермаковский информационно-методический центр»</w:t>
      </w:r>
      <w:r w:rsidR="009376F2" w:rsidRPr="00314B15">
        <w:rPr>
          <w:rFonts w:ascii="Times New Roman" w:hAnsi="Times New Roman"/>
          <w:sz w:val="28"/>
          <w:szCs w:val="28"/>
        </w:rPr>
        <w:t>. Ц</w:t>
      </w:r>
      <w:r w:rsidR="00E4392C" w:rsidRPr="00314B15">
        <w:rPr>
          <w:rFonts w:ascii="Times New Roman" w:hAnsi="Times New Roman"/>
          <w:sz w:val="28"/>
          <w:szCs w:val="28"/>
        </w:rPr>
        <w:t xml:space="preserve">ель конкурсного испытания: демонстрация профессиональных компетенций по реализации учебной и воспитательной деятельности в образовательном процессе, </w:t>
      </w:r>
      <w:r w:rsidR="00314B15">
        <w:rPr>
          <w:rFonts w:ascii="Times New Roman" w:hAnsi="Times New Roman"/>
          <w:sz w:val="28"/>
          <w:szCs w:val="28"/>
        </w:rPr>
        <w:t xml:space="preserve">испытание </w:t>
      </w:r>
      <w:r w:rsidR="00E4392C" w:rsidRPr="00314B15">
        <w:rPr>
          <w:rFonts w:ascii="Times New Roman" w:hAnsi="Times New Roman"/>
          <w:sz w:val="28"/>
          <w:szCs w:val="28"/>
        </w:rPr>
        <w:t>на</w:t>
      </w:r>
      <w:r w:rsidR="00314B15">
        <w:rPr>
          <w:rFonts w:ascii="Times New Roman" w:hAnsi="Times New Roman"/>
          <w:sz w:val="28"/>
          <w:szCs w:val="28"/>
        </w:rPr>
        <w:t>правлено</w:t>
      </w:r>
      <w:r w:rsidR="00E4392C" w:rsidRPr="00314B15">
        <w:rPr>
          <w:rFonts w:ascii="Times New Roman" w:hAnsi="Times New Roman"/>
          <w:sz w:val="28"/>
          <w:szCs w:val="28"/>
        </w:rPr>
        <w:t xml:space="preserve"> на </w:t>
      </w:r>
      <w:r w:rsidR="009376F2" w:rsidRPr="00314B15">
        <w:rPr>
          <w:rFonts w:ascii="Times New Roman" w:hAnsi="Times New Roman"/>
          <w:sz w:val="28"/>
          <w:szCs w:val="28"/>
        </w:rPr>
        <w:t xml:space="preserve">развитие умения </w:t>
      </w:r>
      <w:r w:rsidR="00314B15">
        <w:rPr>
          <w:rFonts w:ascii="Times New Roman" w:hAnsi="Times New Roman"/>
          <w:sz w:val="28"/>
          <w:szCs w:val="28"/>
        </w:rPr>
        <w:t xml:space="preserve">определять проблему и цель, </w:t>
      </w:r>
      <w:r w:rsidR="009376F2" w:rsidRPr="00314B15">
        <w:rPr>
          <w:rFonts w:ascii="Times New Roman" w:hAnsi="Times New Roman"/>
          <w:sz w:val="28"/>
          <w:szCs w:val="28"/>
        </w:rPr>
        <w:t xml:space="preserve">планировать и  находить эффективные и креативные способы </w:t>
      </w:r>
      <w:proofErr w:type="gramStart"/>
      <w:r w:rsidR="009376F2" w:rsidRPr="00314B15">
        <w:rPr>
          <w:rFonts w:ascii="Times New Roman" w:hAnsi="Times New Roman"/>
          <w:sz w:val="28"/>
          <w:szCs w:val="28"/>
        </w:rPr>
        <w:t>решения ситуации</w:t>
      </w:r>
      <w:proofErr w:type="gramEnd"/>
      <w:r w:rsidR="009376F2" w:rsidRPr="00314B15">
        <w:rPr>
          <w:rFonts w:ascii="Times New Roman" w:hAnsi="Times New Roman"/>
          <w:sz w:val="28"/>
          <w:szCs w:val="28"/>
        </w:rPr>
        <w:t xml:space="preserve">,  прогнозировать последствия действий, </w:t>
      </w:r>
      <w:r w:rsidR="00E4392C" w:rsidRPr="00314B15">
        <w:rPr>
          <w:rFonts w:ascii="Times New Roman" w:hAnsi="Times New Roman"/>
          <w:sz w:val="28"/>
          <w:szCs w:val="28"/>
        </w:rPr>
        <w:t xml:space="preserve">в соответствии с заданием, </w:t>
      </w:r>
      <w:r w:rsidR="00E4392C" w:rsidRPr="00314B15">
        <w:rPr>
          <w:rFonts w:ascii="Times New Roman" w:hAnsi="Times New Roman"/>
          <w:sz w:val="28"/>
          <w:szCs w:val="28"/>
        </w:rPr>
        <w:lastRenderedPageBreak/>
        <w:t>содержание которого становится известно перед началом конкурсного испытания.</w:t>
      </w:r>
      <w:r w:rsidR="009376F2" w:rsidRPr="00314B15">
        <w:rPr>
          <w:rFonts w:ascii="Times New Roman" w:hAnsi="Times New Roman"/>
          <w:sz w:val="28"/>
          <w:szCs w:val="28"/>
        </w:rPr>
        <w:t xml:space="preserve"> </w:t>
      </w:r>
    </w:p>
    <w:p w:rsidR="00E4392C" w:rsidRPr="00314B15" w:rsidRDefault="00F478AB" w:rsidP="00F478AB">
      <w:pPr>
        <w:tabs>
          <w:tab w:val="left" w:pos="567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392C" w:rsidRPr="00314B15">
        <w:rPr>
          <w:rFonts w:ascii="Times New Roman" w:hAnsi="Times New Roman"/>
          <w:sz w:val="28"/>
          <w:szCs w:val="28"/>
        </w:rPr>
        <w:t xml:space="preserve">Регламент на </w:t>
      </w:r>
      <w:r w:rsidR="009376F2" w:rsidRPr="00314B15">
        <w:rPr>
          <w:rFonts w:ascii="Times New Roman" w:hAnsi="Times New Roman"/>
          <w:sz w:val="28"/>
          <w:szCs w:val="28"/>
        </w:rPr>
        <w:t>подготовку</w:t>
      </w:r>
      <w:r w:rsidR="00E4392C" w:rsidRPr="00314B15">
        <w:rPr>
          <w:rFonts w:ascii="Times New Roman" w:hAnsi="Times New Roman"/>
          <w:sz w:val="28"/>
          <w:szCs w:val="28"/>
        </w:rPr>
        <w:t xml:space="preserve"> до </w:t>
      </w:r>
      <w:r w:rsidR="009376F2" w:rsidRPr="00314B15">
        <w:rPr>
          <w:rFonts w:ascii="Times New Roman" w:hAnsi="Times New Roman"/>
          <w:sz w:val="28"/>
          <w:szCs w:val="28"/>
        </w:rPr>
        <w:t>2</w:t>
      </w:r>
      <w:r w:rsidR="00E4392C" w:rsidRPr="00314B15">
        <w:rPr>
          <w:rFonts w:ascii="Times New Roman" w:hAnsi="Times New Roman"/>
          <w:sz w:val="28"/>
          <w:szCs w:val="28"/>
        </w:rPr>
        <w:t xml:space="preserve">0 минут, презентация </w:t>
      </w:r>
      <w:proofErr w:type="gramStart"/>
      <w:r w:rsidR="009376F2" w:rsidRPr="00314B15">
        <w:rPr>
          <w:rFonts w:ascii="Times New Roman" w:hAnsi="Times New Roman"/>
          <w:sz w:val="28"/>
          <w:szCs w:val="28"/>
        </w:rPr>
        <w:t>решения педагогической ситуации</w:t>
      </w:r>
      <w:proofErr w:type="gramEnd"/>
      <w:r w:rsidR="005C7266" w:rsidRPr="00314B15">
        <w:rPr>
          <w:rFonts w:ascii="Times New Roman" w:hAnsi="Times New Roman"/>
          <w:sz w:val="28"/>
          <w:szCs w:val="28"/>
        </w:rPr>
        <w:t xml:space="preserve"> и ответы на вопросы экспертов 20</w:t>
      </w:r>
      <w:r w:rsidR="00E4392C" w:rsidRPr="00314B15">
        <w:rPr>
          <w:rFonts w:ascii="Times New Roman" w:hAnsi="Times New Roman"/>
          <w:sz w:val="28"/>
          <w:szCs w:val="28"/>
        </w:rPr>
        <w:t xml:space="preserve"> минут.</w:t>
      </w:r>
    </w:p>
    <w:p w:rsidR="00E4392C" w:rsidRPr="00314B15" w:rsidRDefault="00F478AB" w:rsidP="00F478AB">
      <w:pPr>
        <w:tabs>
          <w:tab w:val="left" w:pos="567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392C" w:rsidRPr="00314B15">
        <w:rPr>
          <w:rFonts w:ascii="Times New Roman" w:hAnsi="Times New Roman"/>
          <w:sz w:val="28"/>
          <w:szCs w:val="28"/>
        </w:rPr>
        <w:t>Оценка выполнения конкурсного зада</w:t>
      </w:r>
      <w:r w:rsidR="005C7266" w:rsidRPr="00314B15">
        <w:rPr>
          <w:rFonts w:ascii="Times New Roman" w:hAnsi="Times New Roman"/>
          <w:sz w:val="28"/>
          <w:szCs w:val="28"/>
        </w:rPr>
        <w:t>ния осуществляется по критериям: способность определить проблему в заданной ситуации; обоснованность предложенного варианта решения проблемы; использование нормативно-правовых основ, типичных примеров при решении проблемы; умение корректно отстаивать свою позицию, точку зрения.</w:t>
      </w:r>
    </w:p>
    <w:p w:rsidR="00F478AB" w:rsidRDefault="00E4392C" w:rsidP="002C3AE0">
      <w:pPr>
        <w:pStyle w:val="a5"/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3AE0">
        <w:rPr>
          <w:rFonts w:ascii="Times New Roman" w:eastAsia="Times New Roman" w:hAnsi="Times New Roman"/>
          <w:sz w:val="28"/>
          <w:szCs w:val="28"/>
          <w:lang w:eastAsia="ru-RU"/>
        </w:rPr>
        <w:t>Третий тур Очного этапа</w:t>
      </w:r>
      <w:r w:rsidR="005C7266" w:rsidRPr="002C3AE0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«Пресс конференция»</w:t>
      </w:r>
      <w:r w:rsidR="00314B15" w:rsidRPr="002C3AE0">
        <w:rPr>
          <w:rFonts w:ascii="Times New Roman" w:hAnsi="Times New Roman"/>
          <w:sz w:val="28"/>
          <w:szCs w:val="28"/>
        </w:rPr>
        <w:t>.</w:t>
      </w:r>
      <w:r w:rsidR="005C7266" w:rsidRPr="002C3AE0">
        <w:rPr>
          <w:rFonts w:ascii="Times New Roman" w:hAnsi="Times New Roman"/>
          <w:sz w:val="28"/>
          <w:szCs w:val="28"/>
        </w:rPr>
        <w:t xml:space="preserve"> </w:t>
      </w:r>
    </w:p>
    <w:p w:rsidR="00F478AB" w:rsidRDefault="001806FE" w:rsidP="00F478A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3AE0">
        <w:rPr>
          <w:rFonts w:ascii="Times New Roman" w:hAnsi="Times New Roman"/>
          <w:sz w:val="28"/>
          <w:szCs w:val="28"/>
        </w:rPr>
        <w:t>Цель финального э</w:t>
      </w:r>
      <w:r w:rsidR="005C7266" w:rsidRPr="002C3AE0">
        <w:rPr>
          <w:rFonts w:ascii="Times New Roman" w:hAnsi="Times New Roman"/>
          <w:sz w:val="28"/>
          <w:szCs w:val="28"/>
        </w:rPr>
        <w:t xml:space="preserve">тапа: демонстрация участниками Конкурса способности к конструктивному диалогу со всеми участниками образовательных отношений и представителями общественности по актуальным вопросам развития системы образования; демонстрация знаний стратегических направлений развития системы образования, раскрытие потенциала лидерских качеств участников Конкурса. </w:t>
      </w:r>
    </w:p>
    <w:p w:rsidR="00F478AB" w:rsidRDefault="001806FE" w:rsidP="00F478A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3AE0">
        <w:rPr>
          <w:rFonts w:ascii="Times New Roman" w:hAnsi="Times New Roman"/>
          <w:sz w:val="28"/>
          <w:szCs w:val="28"/>
        </w:rPr>
        <w:t>Оценка выполнения финального испытания осуществляется</w:t>
      </w:r>
      <w:r w:rsidR="002C3AE0">
        <w:rPr>
          <w:rFonts w:ascii="Times New Roman" w:hAnsi="Times New Roman"/>
          <w:sz w:val="28"/>
          <w:szCs w:val="28"/>
        </w:rPr>
        <w:t xml:space="preserve"> по критериям:</w:t>
      </w:r>
    </w:p>
    <w:p w:rsidR="00F478AB" w:rsidRDefault="00F478AB" w:rsidP="00F478A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3AE0">
        <w:rPr>
          <w:rFonts w:ascii="Times New Roman" w:hAnsi="Times New Roman"/>
          <w:sz w:val="28"/>
          <w:szCs w:val="28"/>
        </w:rPr>
        <w:t>г</w:t>
      </w:r>
      <w:r w:rsidR="006E4E9F" w:rsidRPr="002C3AE0">
        <w:rPr>
          <w:rFonts w:ascii="Times New Roman" w:hAnsi="Times New Roman"/>
          <w:sz w:val="28"/>
          <w:szCs w:val="28"/>
        </w:rPr>
        <w:t>лубина раскрытия пробл</w:t>
      </w:r>
      <w:r w:rsidR="002C3AE0" w:rsidRPr="002C3AE0">
        <w:rPr>
          <w:rFonts w:ascii="Times New Roman" w:hAnsi="Times New Roman"/>
          <w:sz w:val="28"/>
          <w:szCs w:val="28"/>
        </w:rPr>
        <w:t>емы и убедительность суждений (</w:t>
      </w:r>
      <w:r w:rsidR="006E4E9F" w:rsidRPr="002C3AE0">
        <w:rPr>
          <w:rFonts w:ascii="Times New Roman" w:hAnsi="Times New Roman"/>
          <w:sz w:val="28"/>
          <w:szCs w:val="28"/>
        </w:rPr>
        <w:t>суждения достоверно характери</w:t>
      </w:r>
      <w:r w:rsidR="002C3AE0" w:rsidRPr="002C3AE0">
        <w:rPr>
          <w:rFonts w:ascii="Times New Roman" w:hAnsi="Times New Roman"/>
          <w:sz w:val="28"/>
          <w:szCs w:val="28"/>
        </w:rPr>
        <w:t>зуют рассматриваемую проблему;</w:t>
      </w:r>
      <w:r w:rsidR="006E4E9F" w:rsidRPr="002C3AE0">
        <w:rPr>
          <w:rFonts w:ascii="Times New Roman" w:hAnsi="Times New Roman"/>
          <w:sz w:val="28"/>
          <w:szCs w:val="28"/>
        </w:rPr>
        <w:t xml:space="preserve"> </w:t>
      </w:r>
    </w:p>
    <w:p w:rsidR="00F478AB" w:rsidRDefault="00F478AB" w:rsidP="00F478A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4E9F" w:rsidRPr="002C3AE0">
        <w:rPr>
          <w:rFonts w:ascii="Times New Roman" w:hAnsi="Times New Roman"/>
          <w:sz w:val="28"/>
          <w:szCs w:val="28"/>
        </w:rPr>
        <w:t xml:space="preserve">суждения научно и практически </w:t>
      </w:r>
      <w:proofErr w:type="spellStart"/>
      <w:r w:rsidR="006E4E9F" w:rsidRPr="002C3AE0">
        <w:rPr>
          <w:rFonts w:ascii="Times New Roman" w:hAnsi="Times New Roman"/>
          <w:sz w:val="28"/>
          <w:szCs w:val="28"/>
        </w:rPr>
        <w:t>обоснованны</w:t>
      </w:r>
      <w:proofErr w:type="spellEnd"/>
      <w:r w:rsidR="002C3AE0" w:rsidRPr="002C3AE0">
        <w:rPr>
          <w:rFonts w:ascii="Times New Roman" w:hAnsi="Times New Roman"/>
          <w:sz w:val="28"/>
          <w:szCs w:val="28"/>
        </w:rPr>
        <w:t>)</w:t>
      </w:r>
      <w:r w:rsidR="006E4E9F" w:rsidRPr="002C3AE0">
        <w:rPr>
          <w:rFonts w:ascii="Times New Roman" w:hAnsi="Times New Roman"/>
          <w:sz w:val="28"/>
          <w:szCs w:val="28"/>
        </w:rPr>
        <w:t xml:space="preserve">; </w:t>
      </w:r>
    </w:p>
    <w:p w:rsidR="00F478AB" w:rsidRDefault="00F478AB" w:rsidP="00F478A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4E9F" w:rsidRPr="002C3AE0">
        <w:rPr>
          <w:rFonts w:ascii="Times New Roman" w:hAnsi="Times New Roman"/>
          <w:sz w:val="28"/>
          <w:szCs w:val="28"/>
        </w:rPr>
        <w:t>а</w:t>
      </w:r>
      <w:r w:rsidR="002C3AE0">
        <w:rPr>
          <w:rFonts w:ascii="Times New Roman" w:hAnsi="Times New Roman"/>
          <w:sz w:val="28"/>
          <w:szCs w:val="28"/>
        </w:rPr>
        <w:t>ргументация собственной позиции (</w:t>
      </w:r>
      <w:r w:rsidR="006E4E9F" w:rsidRPr="002C3AE0">
        <w:rPr>
          <w:rFonts w:ascii="Times New Roman" w:hAnsi="Times New Roman"/>
          <w:sz w:val="28"/>
          <w:szCs w:val="28"/>
        </w:rPr>
        <w:t>количество приведенных аргументов достаточно для понимания позиции к</w:t>
      </w:r>
      <w:r w:rsidR="002C3AE0">
        <w:rPr>
          <w:rFonts w:ascii="Times New Roman" w:hAnsi="Times New Roman"/>
          <w:sz w:val="28"/>
          <w:szCs w:val="28"/>
        </w:rPr>
        <w:t xml:space="preserve">онкурсанта по выбранной теме, </w:t>
      </w:r>
      <w:r w:rsidR="006E4E9F" w:rsidRPr="002C3AE0">
        <w:rPr>
          <w:rFonts w:ascii="Times New Roman" w:hAnsi="Times New Roman"/>
          <w:sz w:val="28"/>
          <w:szCs w:val="28"/>
        </w:rPr>
        <w:t>аргументы направлены непосредственно на обоснование позиции конкурсанта по выбранной теме</w:t>
      </w:r>
      <w:r w:rsidR="002C3AE0">
        <w:rPr>
          <w:rFonts w:ascii="Times New Roman" w:hAnsi="Times New Roman"/>
          <w:sz w:val="28"/>
          <w:szCs w:val="28"/>
        </w:rPr>
        <w:t>)</w:t>
      </w:r>
      <w:r w:rsidR="006E4E9F" w:rsidRPr="002C3AE0">
        <w:rPr>
          <w:rFonts w:ascii="Times New Roman" w:hAnsi="Times New Roman"/>
          <w:sz w:val="28"/>
          <w:szCs w:val="28"/>
        </w:rPr>
        <w:t xml:space="preserve">; </w:t>
      </w:r>
    </w:p>
    <w:p w:rsidR="00F478AB" w:rsidRDefault="00F478AB" w:rsidP="00F478A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4E9F" w:rsidRPr="002C3AE0">
        <w:rPr>
          <w:rFonts w:ascii="Times New Roman" w:hAnsi="Times New Roman"/>
          <w:sz w:val="28"/>
          <w:szCs w:val="28"/>
        </w:rPr>
        <w:t>логичность изложения, грамотность</w:t>
      </w:r>
      <w:r w:rsidR="002C3AE0">
        <w:rPr>
          <w:rFonts w:ascii="Times New Roman" w:hAnsi="Times New Roman"/>
          <w:sz w:val="28"/>
          <w:szCs w:val="28"/>
        </w:rPr>
        <w:t xml:space="preserve"> (</w:t>
      </w:r>
      <w:r w:rsidR="006E4E9F" w:rsidRPr="002C3AE0">
        <w:rPr>
          <w:rFonts w:ascii="Times New Roman" w:hAnsi="Times New Roman"/>
          <w:sz w:val="28"/>
          <w:szCs w:val="28"/>
        </w:rPr>
        <w:t>последовательность и смысловая ценность изложения</w:t>
      </w:r>
      <w:r w:rsidR="002C3AE0">
        <w:rPr>
          <w:rFonts w:ascii="Times New Roman" w:hAnsi="Times New Roman"/>
          <w:sz w:val="28"/>
          <w:szCs w:val="28"/>
        </w:rPr>
        <w:t>); владение культурой речи (</w:t>
      </w:r>
      <w:r w:rsidR="006E4E9F" w:rsidRPr="002C3AE0">
        <w:rPr>
          <w:rFonts w:ascii="Times New Roman" w:hAnsi="Times New Roman"/>
          <w:sz w:val="28"/>
          <w:szCs w:val="28"/>
        </w:rPr>
        <w:t>соблюдение этических норм;</w:t>
      </w:r>
    </w:p>
    <w:p w:rsidR="00F478AB" w:rsidRDefault="00F478AB" w:rsidP="00F478A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4E9F" w:rsidRPr="002C3AE0">
        <w:rPr>
          <w:rFonts w:ascii="Times New Roman" w:hAnsi="Times New Roman"/>
          <w:sz w:val="28"/>
          <w:szCs w:val="28"/>
        </w:rPr>
        <w:t>общая культу</w:t>
      </w:r>
      <w:r w:rsidR="002C3AE0">
        <w:rPr>
          <w:rFonts w:ascii="Times New Roman" w:hAnsi="Times New Roman"/>
          <w:sz w:val="28"/>
          <w:szCs w:val="28"/>
        </w:rPr>
        <w:t xml:space="preserve">ра и коммуникативные качества); </w:t>
      </w:r>
    </w:p>
    <w:p w:rsidR="006E4E9F" w:rsidRPr="002C3AE0" w:rsidRDefault="00F478AB" w:rsidP="00F478A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4E9F" w:rsidRPr="002C3AE0">
        <w:rPr>
          <w:rFonts w:ascii="Times New Roman" w:hAnsi="Times New Roman"/>
          <w:sz w:val="28"/>
          <w:szCs w:val="28"/>
        </w:rPr>
        <w:t>в</w:t>
      </w:r>
      <w:r w:rsidR="002C3AE0">
        <w:rPr>
          <w:rFonts w:ascii="Times New Roman" w:hAnsi="Times New Roman"/>
          <w:sz w:val="28"/>
          <w:szCs w:val="28"/>
        </w:rPr>
        <w:t xml:space="preserve">ысокий уровень эрудиции; </w:t>
      </w:r>
      <w:r w:rsidR="006E4E9F" w:rsidRPr="002C3AE0">
        <w:rPr>
          <w:rFonts w:ascii="Times New Roman" w:hAnsi="Times New Roman"/>
          <w:sz w:val="28"/>
          <w:szCs w:val="28"/>
        </w:rPr>
        <w:t xml:space="preserve">владение мастерством </w:t>
      </w:r>
      <w:proofErr w:type="spellStart"/>
      <w:r w:rsidR="006E4E9F" w:rsidRPr="002C3AE0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="006E4E9F" w:rsidRPr="002C3AE0">
        <w:rPr>
          <w:rFonts w:ascii="Times New Roman" w:hAnsi="Times New Roman"/>
          <w:sz w:val="28"/>
          <w:szCs w:val="28"/>
        </w:rPr>
        <w:t>.</w:t>
      </w:r>
    </w:p>
    <w:p w:rsidR="006E4E9F" w:rsidRPr="00314B15" w:rsidRDefault="006E4E9F" w:rsidP="006E4E9F">
      <w:pPr>
        <w:pStyle w:val="a5"/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Максимальное количество баллов - 20</w:t>
      </w:r>
    </w:p>
    <w:p w:rsidR="00A6049C" w:rsidRPr="002C3AE0" w:rsidRDefault="00A6049C" w:rsidP="00DC5A57">
      <w:pPr>
        <w:tabs>
          <w:tab w:val="left" w:pos="141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A2F31" w:rsidRDefault="00EA2F31" w:rsidP="00DC5A57">
      <w:pPr>
        <w:spacing w:after="20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3AE0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262056" w:rsidRPr="00694057" w:rsidRDefault="00262056" w:rsidP="00694057">
      <w:pPr>
        <w:pageBreakBefore/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  <w:r w:rsidR="00016B75" w:rsidRPr="00694057">
        <w:rPr>
          <w:rFonts w:ascii="Times New Roman" w:eastAsia="Times New Roman" w:hAnsi="Times New Roman"/>
          <w:sz w:val="28"/>
          <w:szCs w:val="28"/>
          <w:lang w:eastAsia="ru-RU"/>
        </w:rPr>
        <w:t>.1.</w:t>
      </w:r>
    </w:p>
    <w:p w:rsidR="00262056" w:rsidRPr="00314B15" w:rsidRDefault="00262056" w:rsidP="00DC5A57">
      <w:pPr>
        <w:shd w:val="clear" w:color="auto" w:fill="FFFFFF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56" w:rsidRPr="00314B15" w:rsidRDefault="00262056" w:rsidP="00DC5A57">
      <w:pPr>
        <w:widowControl w:val="0"/>
        <w:autoSpaceDE w:val="0"/>
        <w:autoSpaceDN w:val="0"/>
        <w:adjustRightInd w:val="0"/>
        <w:spacing w:after="0" w:line="23" w:lineRule="atLeast"/>
        <w:ind w:firstLine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оргкомитет </w:t>
      </w:r>
      <w:proofErr w:type="gramStart"/>
      <w:r w:rsidR="00675F5C" w:rsidRPr="00314B15">
        <w:rPr>
          <w:rFonts w:ascii="Times New Roman" w:eastAsia="Times New Roman" w:hAnsi="Times New Roman"/>
          <w:sz w:val="28"/>
          <w:szCs w:val="28"/>
          <w:lang w:eastAsia="ru-RU"/>
        </w:rPr>
        <w:t>районн</w:t>
      </w:r>
      <w:r w:rsidR="00AF24CD" w:rsidRPr="00314B1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gramEnd"/>
    </w:p>
    <w:p w:rsidR="00BA6656" w:rsidRPr="00314B15" w:rsidRDefault="00262056" w:rsidP="00DC5A57">
      <w:pPr>
        <w:widowControl w:val="0"/>
        <w:autoSpaceDE w:val="0"/>
        <w:autoSpaceDN w:val="0"/>
        <w:adjustRightInd w:val="0"/>
        <w:spacing w:after="0" w:line="23" w:lineRule="atLeast"/>
        <w:ind w:firstLine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конкурса</w:t>
      </w:r>
    </w:p>
    <w:p w:rsidR="00D61375" w:rsidRPr="00314B15" w:rsidRDefault="00262056" w:rsidP="00DC5A57">
      <w:pPr>
        <w:widowControl w:val="0"/>
        <w:autoSpaceDE w:val="0"/>
        <w:autoSpaceDN w:val="0"/>
        <w:adjustRightInd w:val="0"/>
        <w:spacing w:after="0" w:line="23" w:lineRule="atLeast"/>
        <w:ind w:firstLine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1375" w:rsidRPr="00314B15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дебют»</w:t>
      </w:r>
    </w:p>
    <w:p w:rsidR="00262056" w:rsidRPr="00314B15" w:rsidRDefault="00262056" w:rsidP="00DC5A57">
      <w:pPr>
        <w:shd w:val="clear" w:color="auto" w:fill="FFFFFF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262056" w:rsidRPr="00314B15" w:rsidRDefault="004F2961" w:rsidP="002C3AE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                               </w:t>
      </w:r>
      <w:r w:rsidR="00680385" w:rsidRPr="00314B1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</w:t>
      </w:r>
      <w:r w:rsidRPr="00314B1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______________________________</w:t>
      </w:r>
    </w:p>
    <w:p w:rsidR="00BA6656" w:rsidRPr="00314B15" w:rsidRDefault="00BA6656" w:rsidP="002C3A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       </w:t>
      </w:r>
      <w:r w:rsidR="004F2961" w:rsidRPr="00314B1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14B15">
        <w:rPr>
          <w:rFonts w:ascii="Times New Roman" w:hAnsi="Times New Roman"/>
          <w:sz w:val="28"/>
          <w:szCs w:val="28"/>
        </w:rPr>
        <w:t xml:space="preserve">  (Ф.И.О.)</w:t>
      </w:r>
    </w:p>
    <w:p w:rsidR="00BA6656" w:rsidRPr="00314B15" w:rsidRDefault="00BA6656" w:rsidP="002C3AE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                             </w:t>
      </w:r>
      <w:r w:rsidR="002C3AE0">
        <w:rPr>
          <w:rFonts w:ascii="Times New Roman" w:hAnsi="Times New Roman"/>
          <w:sz w:val="28"/>
          <w:szCs w:val="28"/>
        </w:rPr>
        <w:t xml:space="preserve">                         __________________________________,     </w:t>
      </w:r>
      <w:r w:rsidRPr="00314B15">
        <w:rPr>
          <w:rFonts w:ascii="Times New Roman" w:hAnsi="Times New Roman"/>
          <w:sz w:val="28"/>
          <w:szCs w:val="28"/>
        </w:rPr>
        <w:t>(занимаемая должность)</w:t>
      </w:r>
    </w:p>
    <w:p w:rsidR="00BA6656" w:rsidRPr="00314B15" w:rsidRDefault="00BA6656" w:rsidP="002C3AE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                                                                           </w:t>
      </w:r>
      <w:r w:rsidR="004F2961" w:rsidRPr="00314B15">
        <w:rPr>
          <w:rFonts w:ascii="Times New Roman" w:hAnsi="Times New Roman"/>
          <w:sz w:val="28"/>
          <w:szCs w:val="28"/>
        </w:rPr>
        <w:t xml:space="preserve">                      </w:t>
      </w:r>
      <w:r w:rsidRPr="00314B15">
        <w:rPr>
          <w:rFonts w:ascii="Times New Roman" w:hAnsi="Times New Roman"/>
          <w:sz w:val="28"/>
          <w:szCs w:val="28"/>
        </w:rPr>
        <w:t xml:space="preserve"> (наименование О</w:t>
      </w:r>
      <w:r w:rsidR="00E56921" w:rsidRPr="00314B15">
        <w:rPr>
          <w:rFonts w:ascii="Times New Roman" w:hAnsi="Times New Roman"/>
          <w:sz w:val="28"/>
          <w:szCs w:val="28"/>
        </w:rPr>
        <w:t>О</w:t>
      </w:r>
      <w:r w:rsidRPr="00314B15">
        <w:rPr>
          <w:rFonts w:ascii="Times New Roman" w:hAnsi="Times New Roman"/>
          <w:sz w:val="28"/>
          <w:szCs w:val="28"/>
        </w:rPr>
        <w:t xml:space="preserve"> в соответствии с Уставом)</w:t>
      </w:r>
    </w:p>
    <w:p w:rsidR="00BA6656" w:rsidRPr="00314B15" w:rsidRDefault="00BA6656" w:rsidP="002C3A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</w:t>
      </w:r>
    </w:p>
    <w:p w:rsidR="00BA6656" w:rsidRPr="00314B15" w:rsidRDefault="00BA6656" w:rsidP="002C3A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(район)</w:t>
      </w: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BA6656" w:rsidRPr="00314B15" w:rsidRDefault="00BA6656" w:rsidP="002C3AE0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bookmarkStart w:id="0" w:name="Par225"/>
      <w:bookmarkEnd w:id="0"/>
      <w:r w:rsidRPr="00314B15">
        <w:rPr>
          <w:rFonts w:ascii="Times New Roman" w:hAnsi="Times New Roman"/>
          <w:sz w:val="28"/>
          <w:szCs w:val="28"/>
        </w:rPr>
        <w:t>ЗАЯВЛЕНИЕ</w:t>
      </w:r>
      <w:r w:rsidR="002C3AE0">
        <w:rPr>
          <w:rFonts w:ascii="Times New Roman" w:hAnsi="Times New Roman"/>
          <w:sz w:val="28"/>
          <w:szCs w:val="28"/>
        </w:rPr>
        <w:t>.</w:t>
      </w:r>
    </w:p>
    <w:p w:rsidR="00262056" w:rsidRPr="00314B15" w:rsidRDefault="00262056" w:rsidP="00DC5A57">
      <w:pPr>
        <w:shd w:val="clear" w:color="auto" w:fill="FFFFFF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656" w:rsidRPr="00314B15" w:rsidRDefault="00262056" w:rsidP="00DC5A57">
      <w:pPr>
        <w:shd w:val="clear" w:color="auto" w:fill="FFFFFF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</w:pPr>
      <w:r w:rsidRPr="00314B1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Я,</w:t>
      </w:r>
      <w:proofErr w:type="gramStart"/>
      <w:r w:rsidRPr="00314B1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314B15"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  <w:t xml:space="preserve">                                                                                     </w:t>
      </w:r>
      <w:r w:rsidR="00BA6656" w:rsidRPr="00314B15"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  <w:t>                               ,</w:t>
      </w:r>
      <w:proofErr w:type="gramEnd"/>
    </w:p>
    <w:p w:rsidR="00262056" w:rsidRPr="00314B15" w:rsidRDefault="00262056" w:rsidP="00DC5A57">
      <w:pPr>
        <w:shd w:val="clear" w:color="auto" w:fill="FFFFFF"/>
        <w:autoSpaceDE w:val="0"/>
        <w:autoSpaceDN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(фамилия, имя, отчество)</w:t>
      </w:r>
    </w:p>
    <w:p w:rsidR="00262056" w:rsidRPr="00314B15" w:rsidRDefault="00262056" w:rsidP="00DC5A57">
      <w:pPr>
        <w:shd w:val="clear" w:color="auto" w:fill="FFFFFF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участие в муниципа</w:t>
      </w:r>
      <w:r w:rsidR="00BA6656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льном профессиональном конкурсе 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1375" w:rsidRPr="00314B15">
        <w:rPr>
          <w:rFonts w:ascii="Times New Roman" w:eastAsia="Times New Roman" w:hAnsi="Times New Roman"/>
          <w:sz w:val="28"/>
          <w:szCs w:val="28"/>
          <w:lang w:eastAsia="ru-RU"/>
        </w:rPr>
        <w:t>Педагогический</w:t>
      </w:r>
      <w:r w:rsidR="00BA6656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1375" w:rsidRPr="00314B15">
        <w:rPr>
          <w:rFonts w:ascii="Times New Roman" w:eastAsia="Times New Roman" w:hAnsi="Times New Roman"/>
          <w:sz w:val="28"/>
          <w:szCs w:val="28"/>
          <w:lang w:eastAsia="ru-RU"/>
        </w:rPr>
        <w:t>дебют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» в 20</w:t>
      </w:r>
      <w:r w:rsidR="00E56921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A37961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BA6656" w:rsidRPr="00314B15" w:rsidRDefault="00D542F4" w:rsidP="00DC5A57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1BEF" w:rsidRPr="00314B15" w:rsidRDefault="00C11BEF" w:rsidP="00DC5A57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Разрешаю вносить указанные в информационной карте участника конкурса сведения, за исключением </w:t>
      </w:r>
      <w:r w:rsidR="00F368DC" w:rsidRPr="00F368DC">
        <w:rPr>
          <w:rFonts w:ascii="Times New Roman" w:hAnsi="Times New Roman"/>
          <w:sz w:val="28"/>
          <w:szCs w:val="28"/>
        </w:rPr>
        <w:t>пункта 6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, в базу данных участников конкурса и использовать в некоммерческих целях для размещения  в информационно-телекоммуникационной сети Интернет, буклетах и периодических образовательных изданиях с возможностью редакторской обработки.</w:t>
      </w:r>
    </w:p>
    <w:p w:rsidR="00C11BEF" w:rsidRPr="00314B15" w:rsidRDefault="00C11BEF" w:rsidP="00DC5A57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BEF" w:rsidRPr="00314B15" w:rsidRDefault="00C11BEF" w:rsidP="00DC5A57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Личный интернет-ресурс</w:t>
      </w:r>
      <w:r w:rsidR="00E01881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муниципального конкурса (собственный сайт иди </w:t>
      </w:r>
      <w:r w:rsidRPr="00314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личная страница на сайте образовательной организации или  личная страница на сайтах профессиональных сообществ):</w:t>
      </w:r>
    </w:p>
    <w:p w:rsidR="00C11BEF" w:rsidRPr="00314B15" w:rsidRDefault="00C11BEF" w:rsidP="00DC5A5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_____________________________________________________________.</w:t>
      </w:r>
    </w:p>
    <w:p w:rsidR="00C11BEF" w:rsidRPr="00314B15" w:rsidRDefault="00C11BEF" w:rsidP="00DC5A5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F2961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интерне</w:t>
      </w:r>
      <w:proofErr w:type="gramStart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т-</w:t>
      </w:r>
      <w:proofErr w:type="gramEnd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ресурса</w:t>
      </w:r>
      <w:r w:rsidR="00EA2F31" w:rsidRPr="00314B15">
        <w:rPr>
          <w:rFonts w:ascii="Times New Roman" w:eastAsia="Times New Roman" w:hAnsi="Times New Roman"/>
          <w:sz w:val="28"/>
          <w:szCs w:val="28"/>
          <w:lang w:eastAsia="ru-RU"/>
        </w:rPr>
        <w:t>, если имеется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11BEF" w:rsidRPr="00314B15" w:rsidRDefault="00C11BEF" w:rsidP="00DC5A57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BEF" w:rsidRPr="00314B15" w:rsidRDefault="00C11BEF" w:rsidP="00DC5A57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656" w:rsidRPr="00314B15" w:rsidRDefault="00C11BEF" w:rsidP="00DC5A5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Дата                                                                                         Подпись</w:t>
      </w:r>
    </w:p>
    <w:p w:rsidR="00BA6656" w:rsidRPr="00314B15" w:rsidRDefault="00BA6656" w:rsidP="00DC5A57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56" w:rsidRPr="00314B15" w:rsidRDefault="00262056" w:rsidP="00DC5A57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ab/>
        <w:t>»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4B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20</w:t>
      </w:r>
      <w:r w:rsidR="00E56921" w:rsidRPr="00314B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______</w:t>
      </w:r>
      <w:r w:rsidR="004F2961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4B15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г.</w:t>
      </w:r>
      <w:r w:rsidRPr="00314B15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</w:r>
      <w:r w:rsidRPr="00314B15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</w:r>
      <w:r w:rsidRPr="00314B15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</w:r>
      <w:r w:rsidRPr="00314B15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</w:r>
      <w:r w:rsidRPr="00314B15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</w:r>
      <w:r w:rsidRPr="00314B15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  <w:t xml:space="preserve"> </w:t>
      </w:r>
      <w:r w:rsidRPr="00314B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(подпись)</w:t>
      </w:r>
    </w:p>
    <w:p w:rsidR="00262056" w:rsidRPr="00314B15" w:rsidRDefault="00262056" w:rsidP="00DC5A57">
      <w:pPr>
        <w:shd w:val="clear" w:color="auto" w:fill="FFFFFF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40B" w:rsidRPr="00314B15" w:rsidRDefault="00F0340B" w:rsidP="00DC5A57">
      <w:pPr>
        <w:shd w:val="clear" w:color="auto" w:fill="FFFFFF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340B" w:rsidRPr="00694057" w:rsidRDefault="00F0340B" w:rsidP="00694057">
      <w:pPr>
        <w:pageBreakBefore/>
        <w:spacing w:after="200" w:line="23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016B75" w:rsidRPr="00694057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Pr="006940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16B75" w:rsidRPr="006940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340B" w:rsidRPr="00314B15" w:rsidRDefault="00F0340B" w:rsidP="00DC5A57">
      <w:pPr>
        <w:shd w:val="clear" w:color="auto" w:fill="FFFFFF"/>
        <w:autoSpaceDE w:val="0"/>
        <w:autoSpaceDN w:val="0"/>
        <w:spacing w:after="0" w:line="23" w:lineRule="atLeast"/>
        <w:ind w:firstLine="45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F0340B" w:rsidRPr="00314B15" w:rsidTr="002E6A42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40B" w:rsidRPr="00314B15" w:rsidRDefault="00314B15" w:rsidP="00DC5A57">
            <w:pPr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Ф</w:t>
            </w:r>
            <w:r w:rsidR="00F0340B" w:rsidRPr="00314B15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отопортрет</w:t>
            </w:r>
          </w:p>
          <w:p w:rsidR="00F0340B" w:rsidRPr="00314B15" w:rsidRDefault="00F0340B" w:rsidP="00DC5A57">
            <w:pPr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hAnsi="Times New Roman"/>
                <w:sz w:val="28"/>
                <w:szCs w:val="28"/>
                <w:lang w:eastAsia="ru-RU"/>
              </w:rPr>
              <w:t>4x6 см</w:t>
            </w:r>
          </w:p>
        </w:tc>
      </w:tr>
    </w:tbl>
    <w:p w:rsidR="002C3AE0" w:rsidRPr="00A333EA" w:rsidRDefault="00F0340B" w:rsidP="002C3AE0">
      <w:pPr>
        <w:shd w:val="clear" w:color="auto" w:fill="FFFFFF"/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3EA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карта</w:t>
      </w:r>
    </w:p>
    <w:p w:rsidR="00A333EA" w:rsidRDefault="00F0340B" w:rsidP="002C3AE0">
      <w:pPr>
        <w:shd w:val="clear" w:color="auto" w:fill="FFFFFF"/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кандидата на участие в </w:t>
      </w:r>
      <w:proofErr w:type="gramStart"/>
      <w:r w:rsidR="00675F5C" w:rsidRPr="00A333EA">
        <w:rPr>
          <w:rFonts w:ascii="Times New Roman" w:eastAsia="Times New Roman" w:hAnsi="Times New Roman"/>
          <w:b/>
          <w:sz w:val="28"/>
          <w:szCs w:val="28"/>
          <w:lang w:eastAsia="ru-RU"/>
        </w:rPr>
        <w:t>районн</w:t>
      </w:r>
      <w:r w:rsidR="00E56921" w:rsidRPr="00A333EA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proofErr w:type="gramEnd"/>
    </w:p>
    <w:p w:rsidR="00F0340B" w:rsidRPr="00A333EA" w:rsidRDefault="00E56921" w:rsidP="002C3AE0">
      <w:pPr>
        <w:shd w:val="clear" w:color="auto" w:fill="FFFFFF"/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340B" w:rsidRPr="00A3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профессиональном </w:t>
      </w:r>
      <w:proofErr w:type="gramStart"/>
      <w:r w:rsidR="00F0340B" w:rsidRPr="00A333EA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конкурсе</w:t>
      </w:r>
      <w:proofErr w:type="gramEnd"/>
    </w:p>
    <w:p w:rsidR="00F0340B" w:rsidRPr="00A333EA" w:rsidRDefault="00F0340B" w:rsidP="002C3AE0">
      <w:pPr>
        <w:shd w:val="clear" w:color="auto" w:fill="FFFFFF"/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«Педагогический дебют» </w:t>
      </w:r>
      <w:r w:rsidR="00E56921" w:rsidRPr="00A333E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A3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A3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23 </w:t>
      </w:r>
      <w:r w:rsidR="00E56921" w:rsidRPr="00A333EA">
        <w:rPr>
          <w:rFonts w:ascii="Times New Roman" w:eastAsia="Times New Roman" w:hAnsi="Times New Roman"/>
          <w:b/>
          <w:sz w:val="28"/>
          <w:szCs w:val="28"/>
          <w:lang w:eastAsia="ru-RU"/>
        </w:rPr>
        <w:t>году</w:t>
      </w:r>
    </w:p>
    <w:p w:rsidR="00F0340B" w:rsidRPr="00A333EA" w:rsidRDefault="00F0340B" w:rsidP="002C3AE0">
      <w:pPr>
        <w:shd w:val="clear" w:color="auto" w:fill="FFFFFF"/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340B" w:rsidRPr="00314B15" w:rsidRDefault="00F0340B" w:rsidP="00DC5A57">
      <w:pPr>
        <w:shd w:val="clear" w:color="auto" w:fill="FFFFFF"/>
        <w:autoSpaceDE w:val="0"/>
        <w:autoSpaceDN w:val="0"/>
        <w:spacing w:after="0" w:line="23" w:lineRule="atLeast"/>
        <w:ind w:right="-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C11BEF" w:rsidRPr="00314B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F0340B" w:rsidRPr="00314B15" w:rsidRDefault="00F0340B" w:rsidP="00A333EA">
      <w:pPr>
        <w:shd w:val="clear" w:color="auto" w:fill="FFFFFF"/>
        <w:autoSpaceDE w:val="0"/>
        <w:autoSpaceDN w:val="0"/>
        <w:spacing w:after="0" w:line="23" w:lineRule="atLeast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отчество)</w:t>
      </w:r>
    </w:p>
    <w:p w:rsidR="00F0340B" w:rsidRPr="00314B15" w:rsidRDefault="00F0340B" w:rsidP="00A333EA">
      <w:pPr>
        <w:shd w:val="clear" w:color="auto" w:fill="FFFFFF"/>
        <w:autoSpaceDE w:val="0"/>
        <w:autoSpaceDN w:val="0"/>
        <w:spacing w:after="0" w:line="23" w:lineRule="atLeast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40B" w:rsidRPr="00314B15" w:rsidRDefault="00F0340B" w:rsidP="00A333EA">
      <w:pPr>
        <w:shd w:val="clear" w:color="auto" w:fill="FFFFFF"/>
        <w:autoSpaceDE w:val="0"/>
        <w:autoSpaceDN w:val="0"/>
        <w:spacing w:after="0" w:line="23" w:lineRule="atLeast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C11BEF" w:rsidRPr="00314B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F0340B" w:rsidRPr="00314B15" w:rsidRDefault="001D270F" w:rsidP="00A333EA">
      <w:pPr>
        <w:shd w:val="clear" w:color="auto" w:fill="FFFFFF"/>
        <w:autoSpaceDE w:val="0"/>
        <w:autoSpaceDN w:val="0"/>
        <w:spacing w:after="0" w:line="23" w:lineRule="atLeast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75F5C" w:rsidRPr="00314B15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F0340B" w:rsidRPr="00314B1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0340B" w:rsidRPr="00314B15" w:rsidRDefault="00F0340B" w:rsidP="00DC5A57">
      <w:pPr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7"/>
        <w:gridCol w:w="138"/>
        <w:gridCol w:w="4400"/>
      </w:tblGrid>
      <w:tr w:rsidR="00F0340B" w:rsidRPr="00314B15" w:rsidTr="00A50A6E">
        <w:trPr>
          <w:trHeight w:val="34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F0340B" w:rsidRPr="00314B15" w:rsidTr="00680385">
        <w:trPr>
          <w:trHeight w:hRule="exact" w:val="4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</w:t>
            </w:r>
            <w:r w:rsidR="00EF67B6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нный пункт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680385">
        <w:trPr>
          <w:trHeight w:hRule="exact" w:val="4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314B15">
        <w:trPr>
          <w:trHeight w:hRule="exact" w:val="755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680385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личного Интернет-ресурса, </w:t>
            </w:r>
            <w:r w:rsidR="00A50A6E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</w:t>
            </w:r>
            <w:r w:rsidR="002A4778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 наличии</w:t>
            </w:r>
            <w:r w:rsidR="00A50A6E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680385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="00680385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станички</w:t>
            </w:r>
            <w:proofErr w:type="spellEnd"/>
            <w:r w:rsidR="00680385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школьном сайте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A50A6E">
        <w:trPr>
          <w:trHeight w:val="261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F0340B" w:rsidRPr="00314B15" w:rsidTr="00680385">
        <w:trPr>
          <w:trHeight w:hRule="exact" w:val="113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</w:t>
            </w:r>
            <w:r w:rsidR="00EF67B6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уставом)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680385">
        <w:trPr>
          <w:trHeight w:hRule="exact" w:val="86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F478AB">
        <w:trPr>
          <w:trHeight w:hRule="exact" w:val="975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0B" w:rsidRPr="00314B15" w:rsidRDefault="001E2F88" w:rsidP="00F478AB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педагогов -</w:t>
            </w:r>
            <w:r w:rsidR="00F478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="00F0340B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реподаваемые предметы</w:t>
            </w:r>
            <w:r w:rsidR="00F478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75F5C" w:rsidRPr="00314B15" w:rsidRDefault="00675F5C" w:rsidP="00F478AB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воспитателей </w:t>
            </w:r>
            <w:r w:rsidR="001E2F88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2F88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группа воспитанников</w:t>
            </w:r>
            <w:r w:rsidR="00F478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680385">
        <w:trPr>
          <w:trHeight w:val="7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680385">
        <w:trPr>
          <w:trHeight w:val="7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680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52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4369E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340B" w:rsidRPr="00314B1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 w:rsidR="00F0340B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314B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680385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</w:t>
            </w:r>
            <w:r w:rsidR="00EF67B6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тные звания и награды </w:t>
            </w:r>
            <w:r w:rsidR="00680385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680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r w:rsidR="001E2F88" w:rsidRPr="00314B1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едагогическая</w:t>
            </w:r>
            <w:r w:rsidRPr="00314B1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деятельность по совместительству (место работы и занимаемая должность)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A50A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1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F0340B" w:rsidRPr="00314B15" w:rsidTr="00680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79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Название и год окончания организации профессионального образования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680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3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Специальность</w:t>
            </w:r>
            <w:r w:rsidRPr="00314B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680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05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314B1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A50A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F0340B" w:rsidRPr="00314B15" w:rsidTr="00680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39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7039" w:rsidRPr="00314B15" w:rsidTr="00680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9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039" w:rsidRPr="00314B15" w:rsidRDefault="00FF7039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Членство в профсоюзной организации (дата вступления)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39" w:rsidRPr="00314B15" w:rsidRDefault="00FF7039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680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 w:rsidRPr="00314B15">
              <w:rPr>
                <w:rFonts w:ascii="Times New Roman" w:eastAsia="Times New Roman" w:hAnsi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 w:rsidRPr="00314B1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A50A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0B" w:rsidRPr="00314B15" w:rsidRDefault="00314B15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0340B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Досуг</w:t>
            </w:r>
          </w:p>
        </w:tc>
      </w:tr>
      <w:tr w:rsidR="00F0340B" w:rsidRPr="00314B15" w:rsidTr="00314B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0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314B15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Хобби</w:t>
            </w:r>
            <w:r w:rsidR="00314B15" w:rsidRPr="00314B1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спортивные увлечения, сценические таланты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A50A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7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0B" w:rsidRPr="00314B15" w:rsidRDefault="00F368DC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F0340B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Контакты</w:t>
            </w:r>
          </w:p>
        </w:tc>
      </w:tr>
      <w:tr w:rsidR="00F0340B" w:rsidRPr="00314B15" w:rsidTr="00680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67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680385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адрес образовательного учреждения (для рассылок во время проведения  конкурса)</w:t>
            </w:r>
          </w:p>
          <w:p w:rsidR="00680385" w:rsidRPr="00314B15" w:rsidRDefault="00680385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0385" w:rsidRPr="00314B15" w:rsidRDefault="00680385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680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74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680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7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Мобильный телефон 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40B" w:rsidRPr="00314B15" w:rsidTr="00680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96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электронная почта</w:t>
            </w:r>
            <w:r w:rsidR="00413765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(активная)</w:t>
            </w:r>
            <w:r w:rsidR="00680385" w:rsidRPr="0031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рассылок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40B" w:rsidRPr="00314B15" w:rsidRDefault="00F0340B" w:rsidP="00DC5A57">
            <w:pPr>
              <w:shd w:val="clear" w:color="auto" w:fill="FFFFFF"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439DF" w:rsidRPr="00314B15" w:rsidRDefault="002439DF" w:rsidP="00DC5A57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14B15">
        <w:rPr>
          <w:rFonts w:ascii="Times New Roman" w:eastAsia="Times New Roman" w:hAnsi="Times New Roman"/>
          <w:sz w:val="28"/>
          <w:szCs w:val="28"/>
        </w:rPr>
        <w:t>Правильность сведений, представленных в информационной карте, подтверждаю.</w:t>
      </w:r>
    </w:p>
    <w:p w:rsidR="002E4B5B" w:rsidRPr="00314B15" w:rsidRDefault="002E4B5B" w:rsidP="00DC5A5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Личная подпись участника                _________________</w:t>
      </w:r>
    </w:p>
    <w:p w:rsidR="002E4B5B" w:rsidRPr="00314B15" w:rsidRDefault="002E4B5B" w:rsidP="00DC5A5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 </w:t>
      </w:r>
    </w:p>
    <w:p w:rsidR="002E4B5B" w:rsidRPr="00314B15" w:rsidRDefault="00314B15" w:rsidP="00DC5A5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фио</w:t>
      </w:r>
      <w:proofErr w:type="spellEnd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)          __________________</w:t>
      </w:r>
      <w:r w:rsidR="002E4B5B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(подпись)</w:t>
      </w:r>
    </w:p>
    <w:p w:rsidR="002E4B5B" w:rsidRPr="00314B15" w:rsidRDefault="002E4B5B" w:rsidP="00DC5A5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15" w:rsidRPr="00314B15" w:rsidRDefault="002E4B5B" w:rsidP="00314B1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М. П.</w:t>
      </w:r>
      <w:bookmarkStart w:id="1" w:name="Par438"/>
      <w:bookmarkEnd w:id="1"/>
    </w:p>
    <w:p w:rsidR="00AB7E2F" w:rsidRPr="00A333EA" w:rsidRDefault="002439DF" w:rsidP="00314B1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33EA">
        <w:rPr>
          <w:rFonts w:ascii="Times New Roman" w:eastAsia="Times New Roman" w:hAnsi="Times New Roman"/>
          <w:i/>
          <w:sz w:val="20"/>
          <w:szCs w:val="20"/>
        </w:rPr>
        <w:t xml:space="preserve"> Поля информационной карты, выделенные курсивом, не обязательны для заполнения</w:t>
      </w:r>
      <w:r w:rsidRPr="00A333EA">
        <w:rPr>
          <w:rFonts w:ascii="Times New Roman" w:eastAsia="Times New Roman" w:hAnsi="Times New Roman"/>
          <w:sz w:val="20"/>
          <w:szCs w:val="20"/>
        </w:rPr>
        <w:t>.</w:t>
      </w:r>
    </w:p>
    <w:p w:rsidR="00BA6656" w:rsidRPr="00694057" w:rsidRDefault="00BA6656" w:rsidP="00694057">
      <w:pPr>
        <w:pageBreakBefore/>
        <w:widowControl w:val="0"/>
        <w:autoSpaceDE w:val="0"/>
        <w:autoSpaceDN w:val="0"/>
        <w:adjustRightInd w:val="0"/>
        <w:spacing w:after="0" w:line="23" w:lineRule="atLeast"/>
        <w:ind w:firstLine="539"/>
        <w:jc w:val="right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 xml:space="preserve">Приложение </w:t>
      </w:r>
      <w:r w:rsidR="00016B75" w:rsidRPr="00694057">
        <w:rPr>
          <w:rFonts w:ascii="Times New Roman" w:eastAsia="TimesNewRomanPSMT" w:hAnsi="Times New Roman"/>
          <w:sz w:val="28"/>
          <w:szCs w:val="28"/>
          <w:lang w:eastAsia="ru-RU"/>
        </w:rPr>
        <w:t>1.</w:t>
      </w:r>
      <w:r w:rsidRPr="00694057">
        <w:rPr>
          <w:rFonts w:ascii="Times New Roman" w:eastAsia="TimesNewRomanPSMT" w:hAnsi="Times New Roman"/>
          <w:sz w:val="28"/>
          <w:szCs w:val="28"/>
          <w:lang w:eastAsia="ru-RU"/>
        </w:rPr>
        <w:t>3</w:t>
      </w:r>
      <w:r w:rsidR="00016B75" w:rsidRPr="00694057"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BA6656" w:rsidRPr="00314B15" w:rsidRDefault="00BA6656" w:rsidP="00DC5A57">
      <w:pPr>
        <w:shd w:val="clear" w:color="auto" w:fill="FFFFFF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BA6656" w:rsidRPr="00314B15" w:rsidRDefault="004369EB" w:rsidP="00A333EA">
      <w:pPr>
        <w:shd w:val="clear" w:color="auto" w:fill="FFFFFF"/>
        <w:autoSpaceDE w:val="0"/>
        <w:autoSpaceDN w:val="0"/>
        <w:spacing w:after="0" w:line="23" w:lineRule="atLeast"/>
        <w:ind w:left="5103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В </w:t>
      </w:r>
      <w:r w:rsidR="00BA6656" w:rsidRPr="00314B15">
        <w:rPr>
          <w:rFonts w:ascii="Times New Roman" w:hAnsi="Times New Roman"/>
          <w:sz w:val="28"/>
          <w:szCs w:val="28"/>
        </w:rPr>
        <w:t xml:space="preserve">оргкомитет </w:t>
      </w:r>
    </w:p>
    <w:p w:rsidR="00BA6656" w:rsidRPr="00314B15" w:rsidRDefault="00AB1BBA" w:rsidP="00A333EA">
      <w:pPr>
        <w:shd w:val="clear" w:color="auto" w:fill="FFFFFF"/>
        <w:autoSpaceDE w:val="0"/>
        <w:autoSpaceDN w:val="0"/>
        <w:spacing w:after="0" w:line="23" w:lineRule="atLeast"/>
        <w:ind w:left="5103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районного</w:t>
      </w:r>
      <w:r w:rsidR="00BA6656" w:rsidRPr="00314B15">
        <w:rPr>
          <w:rFonts w:ascii="Times New Roman" w:hAnsi="Times New Roman"/>
          <w:sz w:val="28"/>
          <w:szCs w:val="28"/>
        </w:rPr>
        <w:t xml:space="preserve"> профессионального конкурса «Педагогический дебют»</w:t>
      </w:r>
    </w:p>
    <w:p w:rsidR="00BA6656" w:rsidRPr="00314B15" w:rsidRDefault="00BA6656" w:rsidP="00DC5A57">
      <w:pPr>
        <w:spacing w:line="23" w:lineRule="atLeast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BA6656" w:rsidRPr="00314B15" w:rsidRDefault="00BA6656" w:rsidP="00DC5A57">
      <w:pPr>
        <w:spacing w:line="23" w:lineRule="atLeast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BA6656" w:rsidRPr="00314B15" w:rsidRDefault="00BA6656" w:rsidP="00DC5A57">
      <w:pPr>
        <w:spacing w:line="23" w:lineRule="atLeast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BA6656" w:rsidRPr="00314B15" w:rsidRDefault="00BA6656" w:rsidP="00A333EA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bookmarkStart w:id="2" w:name="Par184"/>
      <w:bookmarkEnd w:id="2"/>
      <w:r w:rsidRPr="00314B15">
        <w:rPr>
          <w:rFonts w:ascii="Times New Roman" w:hAnsi="Times New Roman"/>
          <w:sz w:val="28"/>
          <w:szCs w:val="28"/>
        </w:rPr>
        <w:t>ПРЕДСТАВЛЕНИЕ</w:t>
      </w: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(муниципальное образовательное учреждение)</w:t>
      </w: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выдвигает _____________________________________________________________,</w:t>
      </w: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(фамилия, имя, отчество претендента)</w:t>
      </w: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(занимаемая должность)</w:t>
      </w: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на участие в </w:t>
      </w:r>
      <w:r w:rsidR="00F368DC">
        <w:rPr>
          <w:rFonts w:ascii="Times New Roman" w:hAnsi="Times New Roman"/>
          <w:sz w:val="28"/>
          <w:szCs w:val="28"/>
        </w:rPr>
        <w:t>районном</w:t>
      </w:r>
      <w:r w:rsidR="00E005C4" w:rsidRPr="00314B15">
        <w:rPr>
          <w:rFonts w:ascii="Times New Roman" w:hAnsi="Times New Roman"/>
          <w:sz w:val="28"/>
          <w:szCs w:val="28"/>
        </w:rPr>
        <w:t xml:space="preserve"> </w:t>
      </w:r>
      <w:r w:rsidRPr="00314B15">
        <w:rPr>
          <w:rFonts w:ascii="Times New Roman" w:hAnsi="Times New Roman"/>
          <w:sz w:val="28"/>
          <w:szCs w:val="28"/>
        </w:rPr>
        <w:t>профессионально</w:t>
      </w:r>
      <w:r w:rsidR="00E005C4" w:rsidRPr="00314B15">
        <w:rPr>
          <w:rFonts w:ascii="Times New Roman" w:hAnsi="Times New Roman"/>
          <w:sz w:val="28"/>
          <w:szCs w:val="28"/>
        </w:rPr>
        <w:t>м</w:t>
      </w:r>
      <w:r w:rsidRPr="00314B15">
        <w:rPr>
          <w:rFonts w:ascii="Times New Roman" w:hAnsi="Times New Roman"/>
          <w:sz w:val="28"/>
          <w:szCs w:val="28"/>
        </w:rPr>
        <w:t xml:space="preserve"> конкурс</w:t>
      </w:r>
      <w:r w:rsidR="00E005C4" w:rsidRPr="00314B15">
        <w:rPr>
          <w:rFonts w:ascii="Times New Roman" w:hAnsi="Times New Roman"/>
          <w:sz w:val="28"/>
          <w:szCs w:val="28"/>
        </w:rPr>
        <w:t>е</w:t>
      </w:r>
      <w:r w:rsidRPr="00314B15">
        <w:rPr>
          <w:rFonts w:ascii="Times New Roman" w:hAnsi="Times New Roman"/>
          <w:sz w:val="28"/>
          <w:szCs w:val="28"/>
        </w:rPr>
        <w:t xml:space="preserve"> </w:t>
      </w:r>
      <w:r w:rsidR="00E56921" w:rsidRPr="00314B15">
        <w:rPr>
          <w:rFonts w:ascii="Times New Roman" w:hAnsi="Times New Roman"/>
          <w:sz w:val="28"/>
          <w:szCs w:val="28"/>
        </w:rPr>
        <w:t xml:space="preserve">молодых педагогов </w:t>
      </w:r>
      <w:r w:rsidRPr="00314B15">
        <w:rPr>
          <w:rFonts w:ascii="Times New Roman" w:hAnsi="Times New Roman"/>
          <w:sz w:val="28"/>
          <w:szCs w:val="28"/>
        </w:rPr>
        <w:t>«Педагогический дебют»</w:t>
      </w:r>
      <w:r w:rsidR="0036041B" w:rsidRPr="00314B15">
        <w:rPr>
          <w:rFonts w:ascii="Times New Roman" w:hAnsi="Times New Roman"/>
          <w:sz w:val="28"/>
          <w:szCs w:val="28"/>
        </w:rPr>
        <w:t xml:space="preserve"> </w:t>
      </w:r>
      <w:r w:rsidR="00E56921" w:rsidRPr="00314B15">
        <w:rPr>
          <w:rFonts w:ascii="Times New Roman" w:hAnsi="Times New Roman"/>
          <w:sz w:val="28"/>
          <w:szCs w:val="28"/>
        </w:rPr>
        <w:t xml:space="preserve">в </w:t>
      </w:r>
      <w:r w:rsidR="004369EB" w:rsidRPr="00314B15">
        <w:rPr>
          <w:rFonts w:ascii="Times New Roman" w:hAnsi="Times New Roman"/>
          <w:sz w:val="28"/>
          <w:szCs w:val="28"/>
        </w:rPr>
        <w:t>20</w:t>
      </w:r>
      <w:r w:rsidR="00A50A6E" w:rsidRPr="00314B15">
        <w:rPr>
          <w:rFonts w:ascii="Times New Roman" w:hAnsi="Times New Roman"/>
          <w:sz w:val="28"/>
          <w:szCs w:val="28"/>
        </w:rPr>
        <w:t xml:space="preserve"> _____</w:t>
      </w:r>
      <w:r w:rsidR="00E56921" w:rsidRPr="00314B15">
        <w:rPr>
          <w:rFonts w:ascii="Times New Roman" w:hAnsi="Times New Roman"/>
          <w:sz w:val="28"/>
          <w:szCs w:val="28"/>
        </w:rPr>
        <w:t xml:space="preserve"> году</w:t>
      </w: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Директор              _______________     И.О. Фамилия</w:t>
      </w: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(подпись)</w:t>
      </w: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BA6656" w:rsidRPr="00314B15" w:rsidRDefault="00BA6656" w:rsidP="00DC5A57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14B15">
        <w:rPr>
          <w:rFonts w:ascii="Times New Roman" w:hAnsi="Times New Roman"/>
          <w:sz w:val="28"/>
          <w:szCs w:val="28"/>
        </w:rPr>
        <w:t>М.П.</w:t>
      </w:r>
    </w:p>
    <w:p w:rsidR="00262056" w:rsidRPr="00314B15" w:rsidRDefault="00262056" w:rsidP="00DC5A57">
      <w:pPr>
        <w:shd w:val="clear" w:color="auto" w:fill="FFFFFF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56" w:rsidRPr="00314B15" w:rsidRDefault="00262056" w:rsidP="00DC5A57">
      <w:pPr>
        <w:shd w:val="clear" w:color="auto" w:fill="FFFFFF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56" w:rsidRPr="00314B15" w:rsidRDefault="00262056" w:rsidP="00DC5A57">
      <w:pPr>
        <w:shd w:val="clear" w:color="auto" w:fill="FFFFFF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56" w:rsidRPr="00314B15" w:rsidRDefault="00262056" w:rsidP="00DC5A57">
      <w:pPr>
        <w:shd w:val="clear" w:color="auto" w:fill="FFFFFF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3DA" w:rsidRPr="00314B15" w:rsidRDefault="00E723DA" w:rsidP="00DC5A57">
      <w:pPr>
        <w:shd w:val="clear" w:color="auto" w:fill="FFFFFF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75" w:rsidRPr="00314B15" w:rsidRDefault="00D61375" w:rsidP="00DC5A57">
      <w:pPr>
        <w:shd w:val="clear" w:color="auto" w:fill="FFFFFF"/>
        <w:autoSpaceDE w:val="0"/>
        <w:autoSpaceDN w:val="0"/>
        <w:spacing w:after="0" w:line="23" w:lineRule="atLeast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4F2961" w:rsidRPr="00314B15" w:rsidRDefault="004F2961" w:rsidP="00DC5A57">
      <w:pPr>
        <w:shd w:val="clear" w:color="auto" w:fill="FFFFFF"/>
        <w:autoSpaceDE w:val="0"/>
        <w:autoSpaceDN w:val="0"/>
        <w:spacing w:after="0" w:line="23" w:lineRule="atLeast"/>
        <w:jc w:val="both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36041B" w:rsidRPr="00314B15" w:rsidRDefault="0036041B" w:rsidP="00DC5A57">
      <w:pPr>
        <w:spacing w:after="200" w:line="276" w:lineRule="auto"/>
        <w:jc w:val="both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314B15">
        <w:rPr>
          <w:rFonts w:ascii="Times New Roman" w:eastAsia="TimesNewRomanPSMT" w:hAnsi="Times New Roman"/>
          <w:b/>
          <w:sz w:val="28"/>
          <w:szCs w:val="28"/>
          <w:lang w:eastAsia="ru-RU"/>
        </w:rPr>
        <w:br w:type="page"/>
      </w:r>
    </w:p>
    <w:p w:rsidR="002E4B5B" w:rsidRPr="00694057" w:rsidRDefault="002E4B5B" w:rsidP="00694057">
      <w:pPr>
        <w:pageBreakBefore/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94057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 xml:space="preserve">Приложение </w:t>
      </w:r>
      <w:r w:rsidR="00016B75" w:rsidRPr="00694057">
        <w:rPr>
          <w:rFonts w:ascii="Times New Roman" w:eastAsia="TimesNewRomanPSMT" w:hAnsi="Times New Roman"/>
          <w:sz w:val="28"/>
          <w:szCs w:val="28"/>
          <w:lang w:eastAsia="ru-RU"/>
        </w:rPr>
        <w:t>1.</w:t>
      </w:r>
      <w:r w:rsidRPr="00694057">
        <w:rPr>
          <w:rFonts w:ascii="Times New Roman" w:eastAsia="TimesNewRomanPSMT" w:hAnsi="Times New Roman"/>
          <w:sz w:val="28"/>
          <w:szCs w:val="28"/>
          <w:lang w:eastAsia="ru-RU"/>
        </w:rPr>
        <w:t>4</w:t>
      </w:r>
      <w:r w:rsidR="00016B75" w:rsidRPr="00694057">
        <w:rPr>
          <w:rFonts w:ascii="Times New Roman" w:eastAsia="TimesNewRomanPSMT" w:hAnsi="Times New Roman"/>
          <w:sz w:val="28"/>
          <w:szCs w:val="28"/>
          <w:lang w:eastAsia="ru-RU"/>
        </w:rPr>
        <w:t>.</w:t>
      </w:r>
      <w:r w:rsidRPr="0069405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2E4B5B" w:rsidRPr="00314B15" w:rsidRDefault="002E4B5B" w:rsidP="00DC5A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«___» _________ 20___ г.</w:t>
      </w: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_________________________________________________________________</w:t>
      </w:r>
      <w:proofErr w:type="gramStart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полностью)</w:t>
      </w: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 </w:t>
      </w: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(вид документа, удостоверяющий личность)</w:t>
      </w: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Серия ________№________________________</w:t>
      </w: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(кем и когда) _______________________________________</w:t>
      </w:r>
      <w:r w:rsidR="00A50A6E" w:rsidRPr="00314B15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проживающий</w:t>
      </w:r>
      <w:proofErr w:type="gramEnd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) по адресу _______________________________________</w:t>
      </w: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даю своё согласие </w:t>
      </w: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="00A50A6E" w:rsidRPr="00314B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униципальному </w:t>
      </w:r>
      <w:r w:rsidR="001569DE" w:rsidRPr="00314B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бюджетному</w:t>
      </w:r>
      <w:r w:rsidR="00A50A6E" w:rsidRPr="00314B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учреждению</w:t>
      </w:r>
      <w:r w:rsidRPr="00314B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</w:t>
      </w:r>
      <w:r w:rsidR="001569DE" w:rsidRPr="00314B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Ермаков</w:t>
      </w:r>
      <w:r w:rsidRPr="00314B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ский информационно-методический центр»</w:t>
      </w:r>
      <w:r w:rsidR="00A50A6E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(далее –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</w:t>
      </w:r>
      <w:r w:rsidR="00553710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ргкомитет </w:t>
      </w:r>
      <w:r w:rsidR="00F368DC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="00A50A6E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710" w:rsidRPr="00314B15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A50A6E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молодых педагогов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«Педагогический дебют» </w:t>
      </w:r>
      <w:r w:rsidR="00A50A6E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50A6E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__ г.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DBA" w:rsidRPr="00314B15">
        <w:rPr>
          <w:rFonts w:ascii="Times New Roman" w:eastAsia="Times New Roman" w:hAnsi="Times New Roman"/>
          <w:sz w:val="28"/>
          <w:szCs w:val="28"/>
          <w:lang w:eastAsia="ru-RU"/>
        </w:rPr>
        <w:t>(далее – К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онкурс) д</w:t>
      </w:r>
      <w:r w:rsidR="00A50A6E"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ля обеспечения моего участия в Конкурсе </w:t>
      </w: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и проводимых в рамках него мероприятий, и распространяется на следующую информацию: мои фамилия, имя, отчество, год, месяц, дата и</w:t>
      </w:r>
      <w:proofErr w:type="gramEnd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законодательством.   </w:t>
      </w: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Обработка персональных данных осуществляется координатором с применением следующих основных способов (</w:t>
      </w:r>
      <w:proofErr w:type="gramStart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proofErr w:type="gramEnd"/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координатор вправе в необходимом объёме раскрывать для совершения вышеуказанных действий информацию обо мне лично таким третьим лицам.</w:t>
      </w: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t>Подпись: ________________________________________________________________                    (фамилия, имя, отчество полностью, подпись)</w:t>
      </w:r>
    </w:p>
    <w:p w:rsidR="002E4B5B" w:rsidRPr="00314B15" w:rsidRDefault="002E4B5B" w:rsidP="00DC5A57">
      <w:pPr>
        <w:pStyle w:val="a5"/>
        <w:autoSpaceDE w:val="0"/>
        <w:autoSpaceDN w:val="0"/>
        <w:spacing w:after="0" w:line="23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1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16B75" w:rsidRPr="00694057" w:rsidRDefault="00016B75" w:rsidP="00694057">
      <w:pPr>
        <w:pageBreakBefore/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94057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Приложение 1.5.</w:t>
      </w:r>
    </w:p>
    <w:p w:rsidR="00016B75" w:rsidRPr="00314B15" w:rsidRDefault="00016B75" w:rsidP="00DC5A5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4B15">
        <w:rPr>
          <w:rFonts w:ascii="Times New Roman" w:eastAsia="Times New Roman" w:hAnsi="Times New Roman"/>
          <w:sz w:val="28"/>
          <w:szCs w:val="28"/>
        </w:rPr>
        <w:t>Требования к фотографии:</w:t>
      </w:r>
    </w:p>
    <w:p w:rsidR="00016B75" w:rsidRPr="00314B15" w:rsidRDefault="00016B75" w:rsidP="00DC5A57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4B15">
        <w:rPr>
          <w:rFonts w:ascii="Times New Roman" w:eastAsia="Times New Roman" w:hAnsi="Times New Roman"/>
          <w:sz w:val="28"/>
          <w:szCs w:val="28"/>
        </w:rPr>
        <w:t xml:space="preserve">деловой портрет (студийное фото) с разрешением HD (1280 х 720), (300 </w:t>
      </w:r>
      <w:proofErr w:type="spellStart"/>
      <w:r w:rsidRPr="00314B15">
        <w:rPr>
          <w:rFonts w:ascii="Times New Roman" w:eastAsia="Times New Roman" w:hAnsi="Times New Roman"/>
          <w:sz w:val="28"/>
          <w:szCs w:val="28"/>
        </w:rPr>
        <w:t>dpi</w:t>
      </w:r>
      <w:proofErr w:type="spellEnd"/>
      <w:r w:rsidRPr="00314B15">
        <w:rPr>
          <w:rFonts w:ascii="Times New Roman" w:eastAsia="Times New Roman" w:hAnsi="Times New Roman"/>
          <w:sz w:val="28"/>
          <w:szCs w:val="28"/>
        </w:rPr>
        <w:t>), в цифровом виде в формате JPG;</w:t>
      </w:r>
    </w:p>
    <w:p w:rsidR="00016B75" w:rsidRPr="00314B15" w:rsidRDefault="00DF2829" w:rsidP="00DC5A57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4B15">
        <w:rPr>
          <w:rFonts w:ascii="Times New Roman" w:eastAsia="Times New Roman" w:hAnsi="Times New Roman"/>
          <w:sz w:val="28"/>
          <w:szCs w:val="28"/>
        </w:rPr>
        <w:t>внешний вид – деловая одежда</w:t>
      </w:r>
    </w:p>
    <w:p w:rsidR="00A333EA" w:rsidRDefault="00A333EA">
      <w:pPr>
        <w:spacing w:after="200" w:line="276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br w:type="page"/>
      </w:r>
    </w:p>
    <w:p w:rsidR="00F0340B" w:rsidRPr="00694057" w:rsidRDefault="002E4B5B" w:rsidP="00694057">
      <w:pPr>
        <w:pageBreakBefore/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94057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 xml:space="preserve">Приложение </w:t>
      </w:r>
      <w:r w:rsidR="00A333EA" w:rsidRPr="00694057">
        <w:rPr>
          <w:rFonts w:ascii="Times New Roman" w:eastAsia="TimesNewRomanPSMT" w:hAnsi="Times New Roman"/>
          <w:sz w:val="28"/>
          <w:szCs w:val="28"/>
          <w:lang w:eastAsia="ru-RU"/>
        </w:rPr>
        <w:t xml:space="preserve">2.                                                                                                      </w:t>
      </w:r>
      <w:r w:rsidR="00F0340B" w:rsidRPr="0069405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A333EA" w:rsidRPr="005015AC" w:rsidRDefault="00A333EA" w:rsidP="00A333EA">
      <w:pPr>
        <w:spacing w:after="240" w:line="276" w:lineRule="auto"/>
        <w:jc w:val="center"/>
        <w:rPr>
          <w:rFonts w:ascii="Times New Roman" w:eastAsiaTheme="minorHAnsi" w:hAnsi="Times New Roman"/>
          <w:sz w:val="24"/>
        </w:rPr>
      </w:pPr>
      <w:bookmarkStart w:id="3" w:name="_Toc11153782"/>
      <w:r w:rsidRPr="005015AC">
        <w:rPr>
          <w:rFonts w:ascii="Times New Roman" w:eastAsiaTheme="minorHAnsi" w:hAnsi="Times New Roman"/>
          <w:sz w:val="24"/>
        </w:rPr>
        <w:t>Формат описания урока</w:t>
      </w:r>
    </w:p>
    <w:bookmarkEnd w:id="3"/>
    <w:p w:rsidR="00A333EA" w:rsidRPr="005015AC" w:rsidRDefault="00925C55" w:rsidP="00A333EA">
      <w:pPr>
        <w:pStyle w:val="a5"/>
        <w:numPr>
          <w:ilvl w:val="0"/>
          <w:numId w:val="42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ФИО конкурсанта </w:t>
      </w:r>
      <w:r w:rsidR="00A333EA"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pStyle w:val="a5"/>
        <w:numPr>
          <w:ilvl w:val="0"/>
          <w:numId w:val="42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 xml:space="preserve">Класс </w:t>
      </w: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pStyle w:val="a5"/>
        <w:numPr>
          <w:ilvl w:val="0"/>
          <w:numId w:val="42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>Предмет</w:t>
      </w: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pStyle w:val="a5"/>
        <w:numPr>
          <w:ilvl w:val="0"/>
          <w:numId w:val="42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 xml:space="preserve">Тема урока </w:t>
      </w: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pStyle w:val="a5"/>
        <w:numPr>
          <w:ilvl w:val="0"/>
          <w:numId w:val="42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>Место урока в теме и в программе по предмету</w:t>
      </w:r>
      <w:r w:rsidRPr="005015AC">
        <w:rPr>
          <w:rStyle w:val="af3"/>
          <w:sz w:val="24"/>
        </w:rPr>
        <w:footnoteReference w:id="1"/>
      </w:r>
      <w:r w:rsidRPr="005015AC">
        <w:rPr>
          <w:rFonts w:ascii="Times New Roman" w:hAnsi="Times New Roman"/>
          <w:sz w:val="24"/>
        </w:rPr>
        <w:t xml:space="preserve"> </w:t>
      </w: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pStyle w:val="a5"/>
        <w:numPr>
          <w:ilvl w:val="0"/>
          <w:numId w:val="42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>Ключевая идея урока в формате проблемного вопроса</w:t>
      </w:r>
      <w:r w:rsidRPr="005015AC">
        <w:rPr>
          <w:rStyle w:val="af3"/>
          <w:sz w:val="24"/>
        </w:rPr>
        <w:footnoteReference w:id="2"/>
      </w:r>
      <w:r w:rsidRPr="005015AC">
        <w:rPr>
          <w:rFonts w:ascii="Times New Roman" w:hAnsi="Times New Roman"/>
          <w:sz w:val="24"/>
        </w:rPr>
        <w:t xml:space="preserve"> </w:t>
      </w: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ab/>
      </w:r>
    </w:p>
    <w:p w:rsidR="00A333EA" w:rsidRDefault="00A333EA" w:rsidP="00A333EA">
      <w:pPr>
        <w:pStyle w:val="a5"/>
        <w:numPr>
          <w:ilvl w:val="0"/>
          <w:numId w:val="42"/>
        </w:num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5015AC">
        <w:rPr>
          <w:rFonts w:ascii="Times New Roman" w:hAnsi="Times New Roman"/>
          <w:sz w:val="24"/>
        </w:rPr>
        <w:t>Цель</w:t>
      </w:r>
      <w:r w:rsidRPr="005015AC">
        <w:rPr>
          <w:rStyle w:val="af3"/>
          <w:sz w:val="24"/>
        </w:rPr>
        <w:footnoteReference w:id="3"/>
      </w:r>
      <w:r w:rsidRPr="005015AC">
        <w:rPr>
          <w:rFonts w:ascii="Times New Roman" w:hAnsi="Times New Roman"/>
          <w:sz w:val="24"/>
        </w:rPr>
        <w:t xml:space="preserve"> (прописанная через результат): к концу урока каждый ученик будет:</w:t>
      </w:r>
    </w:p>
    <w:p w:rsidR="00A333EA" w:rsidRPr="005015AC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lastRenderedPageBreak/>
        <w:t>знать:</w:t>
      </w:r>
    </w:p>
    <w:p w:rsidR="00A333EA" w:rsidRPr="005015AC" w:rsidRDefault="00A333EA" w:rsidP="00A333EA">
      <w:pPr>
        <w:pStyle w:val="a5"/>
        <w:numPr>
          <w:ilvl w:val="0"/>
          <w:numId w:val="4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 xml:space="preserve">   </w:t>
      </w:r>
    </w:p>
    <w:p w:rsidR="00A333EA" w:rsidRPr="005015AC" w:rsidRDefault="00A333EA" w:rsidP="00A333EA">
      <w:pPr>
        <w:pStyle w:val="a5"/>
        <w:numPr>
          <w:ilvl w:val="0"/>
          <w:numId w:val="4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 xml:space="preserve">   </w:t>
      </w:r>
    </w:p>
    <w:p w:rsidR="00A333EA" w:rsidRPr="005015AC" w:rsidRDefault="00A333EA" w:rsidP="00A333EA">
      <w:pPr>
        <w:pStyle w:val="a5"/>
        <w:numPr>
          <w:ilvl w:val="0"/>
          <w:numId w:val="4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 xml:space="preserve">   </w:t>
      </w:r>
    </w:p>
    <w:p w:rsidR="00A333EA" w:rsidRPr="005015AC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>уметь (сможет продемонстрировать):</w:t>
      </w:r>
    </w:p>
    <w:p w:rsidR="00A333EA" w:rsidRPr="005015AC" w:rsidRDefault="00A333EA" w:rsidP="00A333EA">
      <w:pPr>
        <w:pStyle w:val="a5"/>
        <w:numPr>
          <w:ilvl w:val="0"/>
          <w:numId w:val="4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 xml:space="preserve">   </w:t>
      </w:r>
    </w:p>
    <w:p w:rsidR="00A333EA" w:rsidRPr="005015AC" w:rsidRDefault="00A333EA" w:rsidP="00A333EA">
      <w:pPr>
        <w:pStyle w:val="a5"/>
        <w:numPr>
          <w:ilvl w:val="0"/>
          <w:numId w:val="4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 xml:space="preserve">   </w:t>
      </w:r>
    </w:p>
    <w:p w:rsidR="00A333EA" w:rsidRPr="005015AC" w:rsidRDefault="00A333EA" w:rsidP="00A333EA">
      <w:pPr>
        <w:pStyle w:val="a5"/>
        <w:numPr>
          <w:ilvl w:val="0"/>
          <w:numId w:val="43"/>
        </w:numPr>
        <w:tabs>
          <w:tab w:val="right" w:leader="underscore" w:pos="9214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 xml:space="preserve">   </w:t>
      </w:r>
    </w:p>
    <w:p w:rsidR="00A333EA" w:rsidRPr="005015AC" w:rsidRDefault="00A333EA" w:rsidP="00A333EA">
      <w:pPr>
        <w:pStyle w:val="a5"/>
        <w:numPr>
          <w:ilvl w:val="0"/>
          <w:numId w:val="42"/>
        </w:num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>Инструменты и критерии/показатели/индикаторы оценки достижения запанированных результатов</w:t>
      </w:r>
      <w:r w:rsidRPr="005015AC">
        <w:rPr>
          <w:rStyle w:val="af3"/>
          <w:sz w:val="24"/>
        </w:rPr>
        <w:footnoteReference w:id="4"/>
      </w:r>
      <w:r w:rsidRPr="005015AC">
        <w:rPr>
          <w:rFonts w:ascii="Times New Roman" w:hAnsi="Times New Roman"/>
          <w:sz w:val="24"/>
        </w:rPr>
        <w:t xml:space="preserve">: </w:t>
      </w: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pStyle w:val="a5"/>
        <w:numPr>
          <w:ilvl w:val="0"/>
          <w:numId w:val="42"/>
        </w:numPr>
        <w:tabs>
          <w:tab w:val="right" w:leader="underscore" w:pos="9214"/>
        </w:tabs>
        <w:spacing w:after="0" w:line="360" w:lineRule="auto"/>
        <w:jc w:val="both"/>
        <w:rPr>
          <w:rStyle w:val="af3"/>
          <w:sz w:val="24"/>
        </w:rPr>
      </w:pPr>
      <w:r w:rsidRPr="005015AC">
        <w:rPr>
          <w:rFonts w:ascii="Times New Roman" w:hAnsi="Times New Roman"/>
          <w:sz w:val="24"/>
        </w:rPr>
        <w:t>Организационно-педагогические условия проведения урока</w:t>
      </w:r>
      <w:r w:rsidRPr="005015AC">
        <w:rPr>
          <w:rStyle w:val="af3"/>
          <w:sz w:val="24"/>
        </w:rPr>
        <w:footnoteReference w:id="5"/>
      </w:r>
    </w:p>
    <w:p w:rsidR="00A333EA" w:rsidRPr="00D50C90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D50C90">
        <w:rPr>
          <w:sz w:val="24"/>
        </w:rPr>
        <w:lastRenderedPageBreak/>
        <w:tab/>
      </w:r>
    </w:p>
    <w:p w:rsidR="00A333EA" w:rsidRPr="00D50C90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A333EA" w:rsidRPr="00D50C90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A333EA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A333EA" w:rsidRPr="00D50C90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A333EA" w:rsidRPr="00D50C90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A333EA" w:rsidRPr="00D50C90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A333EA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A333EA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A333EA" w:rsidRPr="005015AC" w:rsidRDefault="00A333EA" w:rsidP="00A333EA">
      <w:pPr>
        <w:pStyle w:val="a5"/>
        <w:numPr>
          <w:ilvl w:val="0"/>
          <w:numId w:val="42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>Перечень дидактических материалов</w:t>
      </w:r>
      <w:r w:rsidRPr="005015AC">
        <w:rPr>
          <w:rStyle w:val="af3"/>
          <w:sz w:val="24"/>
        </w:rPr>
        <w:footnoteReference w:id="6"/>
      </w: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ab/>
      </w:r>
    </w:p>
    <w:p w:rsidR="00A333EA" w:rsidRPr="005015AC" w:rsidRDefault="00A333EA" w:rsidP="00A333EA">
      <w:pPr>
        <w:pStyle w:val="a5"/>
        <w:numPr>
          <w:ilvl w:val="0"/>
          <w:numId w:val="42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015AC">
        <w:rPr>
          <w:rFonts w:ascii="Times New Roman" w:hAnsi="Times New Roman"/>
          <w:sz w:val="24"/>
        </w:rPr>
        <w:t>Оснащение урока</w:t>
      </w:r>
      <w:r w:rsidRPr="005015AC">
        <w:rPr>
          <w:rStyle w:val="af3"/>
          <w:sz w:val="24"/>
        </w:rPr>
        <w:footnoteReference w:id="7"/>
      </w:r>
      <w:r w:rsidRPr="005015AC">
        <w:rPr>
          <w:rFonts w:ascii="Times New Roman" w:hAnsi="Times New Roman"/>
          <w:sz w:val="24"/>
        </w:rPr>
        <w:tab/>
      </w:r>
    </w:p>
    <w:p w:rsidR="00A333EA" w:rsidRPr="00F733F4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A333EA" w:rsidRPr="00F733F4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A333EA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A333EA" w:rsidRPr="00F733F4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A333EA" w:rsidRPr="00F733F4" w:rsidRDefault="00A333EA" w:rsidP="00A333EA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925C55" w:rsidRDefault="00925C55" w:rsidP="005015AC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694057" w:rsidRPr="00694057" w:rsidRDefault="00FA2367" w:rsidP="00694057">
      <w:pPr>
        <w:spacing w:after="20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br w:type="page"/>
      </w:r>
      <w:r w:rsidR="00413765" w:rsidRPr="006940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016B75" w:rsidRPr="00694057"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 w:rsidR="00413765" w:rsidRPr="00694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3765" w:rsidRPr="00F368DC" w:rsidRDefault="005015AC" w:rsidP="00694057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8DC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конкурсного испытания «Урок»</w:t>
      </w:r>
    </w:p>
    <w:p w:rsidR="00914E24" w:rsidRPr="00F368DC" w:rsidRDefault="00914E24" w:rsidP="00914E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68D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Style w:val="afc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6095"/>
      </w:tblGrid>
      <w:tr w:rsidR="00914E24" w:rsidRPr="00F368DC" w:rsidTr="00914E24">
        <w:trPr>
          <w:trHeight w:val="556"/>
        </w:trPr>
        <w:tc>
          <w:tcPr>
            <w:tcW w:w="534" w:type="dxa"/>
            <w:vAlign w:val="center"/>
          </w:tcPr>
          <w:p w:rsidR="00914E24" w:rsidRPr="00F368DC" w:rsidRDefault="00914E24" w:rsidP="00F368D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8D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Align w:val="center"/>
          </w:tcPr>
          <w:p w:rsidR="00914E24" w:rsidRPr="00F368DC" w:rsidRDefault="00914E24" w:rsidP="00EC25B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8DC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vAlign w:val="center"/>
          </w:tcPr>
          <w:p w:rsidR="00914E24" w:rsidRPr="00F368DC" w:rsidRDefault="00914E24" w:rsidP="00EC25B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8DC">
              <w:rPr>
                <w:rFonts w:ascii="Times New Roman" w:hAnsi="Times New Roman"/>
                <w:b/>
                <w:sz w:val="24"/>
                <w:szCs w:val="24"/>
              </w:rPr>
              <w:t>Присутствует</w:t>
            </w:r>
          </w:p>
          <w:p w:rsidR="00914E24" w:rsidRPr="00F368DC" w:rsidRDefault="00914E24" w:rsidP="00EC25B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14E24" w:rsidRPr="00F368DC" w:rsidRDefault="00925C55" w:rsidP="00EC25B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8DC">
              <w:rPr>
                <w:rFonts w:ascii="Times New Roman" w:hAnsi="Times New Roman"/>
                <w:b/>
                <w:sz w:val="24"/>
                <w:szCs w:val="24"/>
              </w:rPr>
              <w:t>Показатели, признаки критерия</w:t>
            </w:r>
          </w:p>
        </w:tc>
      </w:tr>
      <w:tr w:rsidR="00914E24" w:rsidRPr="00F368DC" w:rsidTr="00914E24">
        <w:trPr>
          <w:trHeight w:val="266"/>
        </w:trPr>
        <w:tc>
          <w:tcPr>
            <w:tcW w:w="534" w:type="dxa"/>
            <w:vMerge w:val="restart"/>
          </w:tcPr>
          <w:p w:rsidR="00914E24" w:rsidRPr="00F368DC" w:rsidRDefault="00914E24" w:rsidP="00EC25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Целеполагание урока</w:t>
            </w:r>
          </w:p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810D8" w:rsidRPr="00F368DC" w:rsidRDefault="002810D8" w:rsidP="00EC25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(3б)</w:t>
            </w:r>
          </w:p>
        </w:tc>
        <w:tc>
          <w:tcPr>
            <w:tcW w:w="1276" w:type="dxa"/>
            <w:vMerge w:val="restart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Ключевая идея урока сформулирована в формате проблемного вопроса</w:t>
            </w:r>
          </w:p>
        </w:tc>
      </w:tr>
      <w:tr w:rsidR="00914E24" w:rsidRPr="00F368DC" w:rsidTr="00914E24">
        <w:trPr>
          <w:trHeight w:val="277"/>
        </w:trPr>
        <w:tc>
          <w:tcPr>
            <w:tcW w:w="534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конкретна, измерима, достижима, направлена на результат, конечна</w:t>
            </w:r>
          </w:p>
        </w:tc>
      </w:tr>
      <w:tr w:rsidR="00914E24" w:rsidRPr="00F368DC" w:rsidTr="00914E24">
        <w:trPr>
          <w:trHeight w:val="277"/>
        </w:trPr>
        <w:tc>
          <w:tcPr>
            <w:tcW w:w="534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сформулирована через конечный результат: что ученики будут знать и уметь к концу урок</w:t>
            </w:r>
          </w:p>
        </w:tc>
      </w:tr>
      <w:tr w:rsidR="00914E24" w:rsidRPr="00F368DC" w:rsidTr="00914E24">
        <w:trPr>
          <w:trHeight w:val="277"/>
        </w:trPr>
        <w:tc>
          <w:tcPr>
            <w:tcW w:w="534" w:type="dxa"/>
          </w:tcPr>
          <w:p w:rsidR="00914E24" w:rsidRPr="00F368DC" w:rsidRDefault="00914E24" w:rsidP="00EC25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4E24" w:rsidRPr="00F368DC" w:rsidRDefault="00914E24" w:rsidP="00EC25B2">
            <w:pPr>
              <w:rPr>
                <w:rFonts w:ascii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Мотивация</w:t>
            </w:r>
            <w:r w:rsidRPr="00F368DC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</w:p>
          <w:p w:rsidR="002810D8" w:rsidRPr="00F368DC" w:rsidRDefault="002810D8" w:rsidP="00EC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(3б)</w:t>
            </w:r>
          </w:p>
        </w:tc>
        <w:tc>
          <w:tcPr>
            <w:tcW w:w="1276" w:type="dxa"/>
          </w:tcPr>
          <w:p w:rsidR="00914E24" w:rsidRPr="00F368DC" w:rsidRDefault="00914E24" w:rsidP="00EC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Применяются различные способы формирования мотивации</w:t>
            </w:r>
          </w:p>
        </w:tc>
      </w:tr>
      <w:tr w:rsidR="00914E24" w:rsidRPr="00F368DC" w:rsidTr="00914E24">
        <w:trPr>
          <w:trHeight w:val="277"/>
        </w:trPr>
        <w:tc>
          <w:tcPr>
            <w:tcW w:w="534" w:type="dxa"/>
          </w:tcPr>
          <w:p w:rsidR="00914E24" w:rsidRPr="00F368DC" w:rsidRDefault="00914E24" w:rsidP="00EC25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Признание ученика носителем субъективного опыта</w:t>
            </w:r>
          </w:p>
          <w:p w:rsidR="002810D8" w:rsidRPr="00F368DC" w:rsidRDefault="002810D8" w:rsidP="00EC25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(3б)</w:t>
            </w:r>
          </w:p>
        </w:tc>
        <w:tc>
          <w:tcPr>
            <w:tcW w:w="1276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Учитывается опыт учащихся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  <w:vMerge w:val="restart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Этапы урока</w:t>
            </w:r>
          </w:p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(3б)</w:t>
            </w:r>
          </w:p>
        </w:tc>
        <w:tc>
          <w:tcPr>
            <w:tcW w:w="1276" w:type="dxa"/>
            <w:vMerge w:val="restart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Гибкая структура урока (учитель меняет ход урока в зависимости от затруднений и продвижений учащихся)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уроке присутствуют этапы урока: организационный момент, целеполагание, принятие учебной задачи, актуальность знаний, применение умений и навыков, сам. Работа и рефлексия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  <w:vMerge w:val="restart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учебной деятельности с учетом специфики системно-</w:t>
            </w:r>
            <w:proofErr w:type="spellStart"/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подхода</w:t>
            </w:r>
          </w:p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(5б)</w:t>
            </w:r>
          </w:p>
        </w:tc>
        <w:tc>
          <w:tcPr>
            <w:tcW w:w="1276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4E24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разнообразных форм организации работы на уроке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Имеются блоки самостоятельного получения знаний учащимися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Учитель</w:t>
            </w: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организует деятельность учащихся, наблюдает, присматривает, консультирует, ведет учебный диалог 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Ученик:</w:t>
            </w: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учебная задача переведена в проблему, затем  поиск способов ее решения (через чтение) 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уроке созданы условия:</w:t>
            </w:r>
          </w:p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индивидуального продвижения учащихся;</w:t>
            </w:r>
          </w:p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формирования групп читательских умений;</w:t>
            </w:r>
          </w:p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достижения предметных результатов.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  <w:vMerge w:val="restart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урока, задания для учащихся</w:t>
            </w:r>
          </w:p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(8б)</w:t>
            </w:r>
          </w:p>
        </w:tc>
        <w:tc>
          <w:tcPr>
            <w:tcW w:w="1276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урока соответствует планируемым результатам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  <w:vMerge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Содержательный концентр урока – предметный материал 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  <w:vMerge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Учебная задача поставлена исходя из логики предмета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  <w:vMerge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связи органичны, адекватны учебной </w:t>
            </w: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задаче 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  <w:vMerge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ФГ и </w:t>
            </w:r>
            <w:proofErr w:type="spellStart"/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умения являются средством для формирования предметных результатов освоения содержания предмета 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  <w:vMerge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задания связаны между собой, вытекают логично и последовательно друг из друга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  <w:vMerge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Задания и вопросы, которые даются учащимся на уроке, связаны с достижением результата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  <w:vMerge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Формулировки задания четкие, прозрачные, понятны ученикам</w:t>
            </w:r>
          </w:p>
        </w:tc>
      </w:tr>
      <w:tr w:rsidR="002810D8" w:rsidRPr="00F368DC" w:rsidTr="00914E24">
        <w:trPr>
          <w:trHeight w:val="289"/>
        </w:trPr>
        <w:tc>
          <w:tcPr>
            <w:tcW w:w="534" w:type="dxa"/>
            <w:vMerge w:val="restart"/>
            <w:shd w:val="clear" w:color="auto" w:fill="FFFFFF" w:themeFill="background1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уроке происходит понимание и применение</w:t>
            </w:r>
          </w:p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(3б)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810D8" w:rsidRPr="00F368DC" w:rsidRDefault="002810D8" w:rsidP="00EC25B2">
            <w:pPr>
              <w:tabs>
                <w:tab w:val="left" w:pos="1548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Умений обучающихся</w:t>
            </w:r>
          </w:p>
        </w:tc>
      </w:tr>
      <w:tr w:rsidR="002810D8" w:rsidRPr="00F368DC" w:rsidTr="00914E24">
        <w:trPr>
          <w:trHeight w:val="438"/>
        </w:trPr>
        <w:tc>
          <w:tcPr>
            <w:tcW w:w="534" w:type="dxa"/>
            <w:vMerge/>
            <w:shd w:val="clear" w:color="auto" w:fill="FFFFFF" w:themeFill="background1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Есть возможность осуществления переноса освоенных умений на иной материал, в иную ситуацию</w:t>
            </w:r>
          </w:p>
        </w:tc>
      </w:tr>
      <w:tr w:rsidR="00914E24" w:rsidRPr="00F368DC" w:rsidTr="00914E24">
        <w:trPr>
          <w:trHeight w:val="706"/>
        </w:trPr>
        <w:tc>
          <w:tcPr>
            <w:tcW w:w="534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уроке происходит формирование умений ФГ</w:t>
            </w:r>
          </w:p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(3б)</w:t>
            </w:r>
          </w:p>
        </w:tc>
        <w:tc>
          <w:tcPr>
            <w:tcW w:w="1276" w:type="dxa"/>
            <w:shd w:val="clear" w:color="auto" w:fill="FFFFFF" w:themeFill="background1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914E24" w:rsidRPr="00F368DC" w:rsidRDefault="00914E24" w:rsidP="00EC25B2">
            <w:pPr>
              <w:rPr>
                <w:rFonts w:ascii="Times New Roman" w:hAnsi="Times New Roman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 xml:space="preserve">Учитель понимает и определяет конкретные умения функциональной грамотности </w:t>
            </w:r>
            <w:proofErr w:type="gramStart"/>
            <w:r w:rsidRPr="00F368D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368DC">
              <w:rPr>
                <w:rFonts w:ascii="Times New Roman" w:hAnsi="Times New Roman"/>
                <w:sz w:val="24"/>
                <w:szCs w:val="24"/>
              </w:rPr>
              <w:t>, формируемые на уроке</w:t>
            </w:r>
          </w:p>
        </w:tc>
      </w:tr>
      <w:tr w:rsidR="002810D8" w:rsidRPr="00F368DC" w:rsidTr="00914E24">
        <w:trPr>
          <w:trHeight w:val="289"/>
        </w:trPr>
        <w:tc>
          <w:tcPr>
            <w:tcW w:w="534" w:type="dxa"/>
            <w:vMerge w:val="restart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2810D8" w:rsidRPr="00F368DC" w:rsidRDefault="002810D8" w:rsidP="00EC25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Коммуникативная ситуация урока</w:t>
            </w:r>
          </w:p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(5б)</w:t>
            </w:r>
          </w:p>
        </w:tc>
        <w:tc>
          <w:tcPr>
            <w:tcW w:w="1276" w:type="dxa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810D8" w:rsidRPr="00F368DC" w:rsidRDefault="002810D8" w:rsidP="00EC2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 xml:space="preserve">Учитель использует качественные суждения (убедительно/не убедительно, </w:t>
            </w:r>
            <w:proofErr w:type="gramStart"/>
            <w:r w:rsidRPr="00F368DC">
              <w:rPr>
                <w:rFonts w:ascii="Times New Roman" w:hAnsi="Times New Roman"/>
                <w:sz w:val="24"/>
                <w:szCs w:val="24"/>
              </w:rPr>
              <w:t>аргументировано</w:t>
            </w:r>
            <w:proofErr w:type="gramEnd"/>
            <w:r w:rsidRPr="00F368DC">
              <w:rPr>
                <w:rFonts w:ascii="Times New Roman" w:hAnsi="Times New Roman"/>
                <w:sz w:val="24"/>
                <w:szCs w:val="24"/>
              </w:rPr>
              <w:t>/не аргументировано, пояснение ответа, указание достоинств, соответствие критериям и т.п.).</w:t>
            </w:r>
          </w:p>
        </w:tc>
      </w:tr>
      <w:tr w:rsidR="002810D8" w:rsidRPr="00F368DC" w:rsidTr="00914E24">
        <w:trPr>
          <w:trHeight w:val="289"/>
        </w:trPr>
        <w:tc>
          <w:tcPr>
            <w:tcW w:w="534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810D8" w:rsidRPr="00F368DC" w:rsidRDefault="002810D8" w:rsidP="00EC2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Учитель поддерживает активное участие учеников в разворачивании темы на занятии, через суждения, вопросы, предположения.</w:t>
            </w:r>
          </w:p>
        </w:tc>
      </w:tr>
      <w:tr w:rsidR="002810D8" w:rsidRPr="00F368DC" w:rsidTr="00914E24">
        <w:trPr>
          <w:trHeight w:val="289"/>
        </w:trPr>
        <w:tc>
          <w:tcPr>
            <w:tcW w:w="534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810D8" w:rsidRPr="00F368DC" w:rsidRDefault="002810D8" w:rsidP="00EC2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Учитель не перебивает учеников и организовывает работу так, чтобы могло высказаться большинство учащихся.</w:t>
            </w:r>
          </w:p>
        </w:tc>
      </w:tr>
      <w:tr w:rsidR="002810D8" w:rsidRPr="00F368DC" w:rsidTr="00914E24">
        <w:trPr>
          <w:trHeight w:val="289"/>
        </w:trPr>
        <w:tc>
          <w:tcPr>
            <w:tcW w:w="534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810D8" w:rsidRPr="00F368DC" w:rsidRDefault="002810D8" w:rsidP="00EC2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Учитель не сравнивает ответы учеников.</w:t>
            </w:r>
          </w:p>
        </w:tc>
      </w:tr>
      <w:tr w:rsidR="002810D8" w:rsidRPr="00F368DC" w:rsidTr="00914E24">
        <w:trPr>
          <w:trHeight w:val="289"/>
        </w:trPr>
        <w:tc>
          <w:tcPr>
            <w:tcW w:w="534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810D8" w:rsidRPr="00F368DC" w:rsidRDefault="002810D8" w:rsidP="00EC2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В речи учителя отсутствуют ошибки всех видов (орфоэпические, лексические, грамматические, фактические и другие)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Рефлексия</w:t>
            </w:r>
          </w:p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(3б)</w:t>
            </w:r>
          </w:p>
        </w:tc>
        <w:tc>
          <w:tcPr>
            <w:tcW w:w="1276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Организована рефлексия с учетом возрастных особенностей школьников, сложности заданий, качества выполнения заданий, уровня и способов достижения цели, оценки степени выполнения поставленных задач, оценки полученного результата, деятельности и взаимодействия.</w:t>
            </w:r>
          </w:p>
        </w:tc>
      </w:tr>
      <w:tr w:rsidR="002810D8" w:rsidRPr="00F368DC" w:rsidTr="00914E24">
        <w:trPr>
          <w:trHeight w:val="289"/>
        </w:trPr>
        <w:tc>
          <w:tcPr>
            <w:tcW w:w="534" w:type="dxa"/>
            <w:vMerge w:val="restart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Оценочная деятельность</w:t>
            </w:r>
          </w:p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(3б)</w:t>
            </w:r>
          </w:p>
        </w:tc>
        <w:tc>
          <w:tcPr>
            <w:tcW w:w="1276" w:type="dxa"/>
            <w:vMerge w:val="restart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  оценивает по конечному результату</w:t>
            </w:r>
          </w:p>
        </w:tc>
      </w:tr>
      <w:tr w:rsidR="002810D8" w:rsidRPr="00F368DC" w:rsidTr="00914E24">
        <w:trPr>
          <w:trHeight w:val="289"/>
        </w:trPr>
        <w:tc>
          <w:tcPr>
            <w:tcW w:w="534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Присутствует </w:t>
            </w:r>
            <w:proofErr w:type="spellStart"/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критериальное</w:t>
            </w:r>
            <w:proofErr w:type="spellEnd"/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оценивание</w:t>
            </w:r>
          </w:p>
        </w:tc>
      </w:tr>
      <w:tr w:rsidR="002810D8" w:rsidRPr="00F368DC" w:rsidTr="00914E24">
        <w:trPr>
          <w:trHeight w:val="289"/>
        </w:trPr>
        <w:tc>
          <w:tcPr>
            <w:tcW w:w="534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Применяется самооценка</w:t>
            </w:r>
          </w:p>
        </w:tc>
      </w:tr>
      <w:tr w:rsidR="00914E24" w:rsidRPr="00F368DC" w:rsidTr="00914E24">
        <w:trPr>
          <w:trHeight w:val="289"/>
        </w:trPr>
        <w:tc>
          <w:tcPr>
            <w:tcW w:w="534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Охрана здоровья детей, соблюдение </w:t>
            </w:r>
            <w:r w:rsidRPr="00F36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санитарных норм</w:t>
            </w:r>
          </w:p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(3б)</w:t>
            </w:r>
          </w:p>
        </w:tc>
        <w:tc>
          <w:tcPr>
            <w:tcW w:w="1276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4E24" w:rsidRPr="00F368DC" w:rsidRDefault="00914E24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Предусмотрено чередование различных видов деятельности с целью профилактики переутомления</w:t>
            </w:r>
          </w:p>
        </w:tc>
      </w:tr>
      <w:tr w:rsidR="002810D8" w:rsidRPr="00F368DC" w:rsidTr="00914E24">
        <w:trPr>
          <w:trHeight w:val="289"/>
        </w:trPr>
        <w:tc>
          <w:tcPr>
            <w:tcW w:w="534" w:type="dxa"/>
            <w:vMerge w:val="restart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vMerge w:val="restart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(3б)</w:t>
            </w:r>
          </w:p>
        </w:tc>
        <w:tc>
          <w:tcPr>
            <w:tcW w:w="1276" w:type="dxa"/>
            <w:vMerge w:val="restart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Одинаковое</w:t>
            </w:r>
            <w:proofErr w:type="gramEnd"/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всех</w:t>
            </w:r>
          </w:p>
        </w:tc>
      </w:tr>
      <w:tr w:rsidR="002810D8" w:rsidRPr="00F368DC" w:rsidTr="00914E24">
        <w:trPr>
          <w:trHeight w:val="289"/>
        </w:trPr>
        <w:tc>
          <w:tcPr>
            <w:tcW w:w="534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Частичная вариативность</w:t>
            </w:r>
          </w:p>
        </w:tc>
      </w:tr>
      <w:tr w:rsidR="002810D8" w:rsidRPr="00F368DC" w:rsidTr="00914E24">
        <w:trPr>
          <w:trHeight w:val="289"/>
        </w:trPr>
        <w:tc>
          <w:tcPr>
            <w:tcW w:w="534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810D8" w:rsidRPr="00F368DC" w:rsidRDefault="002810D8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Задание по выбору, вариативность, возможность выбора д/з</w:t>
            </w:r>
          </w:p>
        </w:tc>
      </w:tr>
      <w:tr w:rsidR="00233283" w:rsidRPr="00F368DC" w:rsidTr="00914E24">
        <w:trPr>
          <w:trHeight w:val="289"/>
        </w:trPr>
        <w:tc>
          <w:tcPr>
            <w:tcW w:w="534" w:type="dxa"/>
          </w:tcPr>
          <w:p w:rsidR="00233283" w:rsidRPr="00F368DC" w:rsidRDefault="00233283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33283" w:rsidRPr="00F368DC" w:rsidRDefault="00233283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</w:p>
          <w:p w:rsidR="00233283" w:rsidRPr="00F368DC" w:rsidRDefault="00233283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(3б)</w:t>
            </w:r>
          </w:p>
        </w:tc>
        <w:tc>
          <w:tcPr>
            <w:tcW w:w="1276" w:type="dxa"/>
          </w:tcPr>
          <w:p w:rsidR="00233283" w:rsidRPr="00F368DC" w:rsidRDefault="00233283" w:rsidP="00EC25B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3283" w:rsidRPr="00F368DC" w:rsidRDefault="00233283" w:rsidP="0023328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Глубина и точность анализа урока и рефлексии своей деятельности (по ответам на вопросы жюри)</w:t>
            </w:r>
          </w:p>
        </w:tc>
      </w:tr>
    </w:tbl>
    <w:p w:rsidR="00413765" w:rsidRPr="00F368DC" w:rsidRDefault="002810D8" w:rsidP="00DC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8DC">
        <w:rPr>
          <w:rFonts w:ascii="Times New Roman" w:eastAsia="Times New Roman" w:hAnsi="Times New Roman"/>
          <w:sz w:val="24"/>
          <w:szCs w:val="24"/>
          <w:lang w:eastAsia="ru-RU"/>
        </w:rPr>
        <w:t>Критерии № 1-4,7-8,10-13 оцениваются максимум 3 балла, где 3 балла –</w:t>
      </w:r>
      <w:r w:rsidR="00B13AB2" w:rsidRPr="00F368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признак</w:t>
      </w:r>
      <w:r w:rsidRPr="00F368D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раскрыт в полной степени, выбор способа действия</w:t>
      </w:r>
      <w:r w:rsidR="00B13AB2" w:rsidRPr="00F368DC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учителем</w:t>
      </w:r>
      <w:r w:rsidRPr="00F368DC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логичен, обусловлен ситуацией на уроке</w:t>
      </w:r>
      <w:r w:rsidR="00B13AB2" w:rsidRPr="00F368DC">
        <w:rPr>
          <w:rFonts w:ascii="Times New Roman" w:eastAsia="Times New Roman" w:hAnsi="Times New Roman"/>
          <w:sz w:val="24"/>
          <w:szCs w:val="24"/>
          <w:lang w:eastAsia="ru-RU"/>
        </w:rPr>
        <w:t>, 2 балл</w:t>
      </w:r>
      <w:proofErr w:type="gramStart"/>
      <w:r w:rsidR="00B13AB2" w:rsidRPr="00F368DC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="00B13AB2" w:rsidRPr="00F368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признак проявлен в недостаточной степени, выбор способа действия не обусловлен логикой построения или ходом урока, его можно доработать, 1 балл- признак проявлен, но не сработал эффективно, выбор способа действия учителя нелогичен, непонятен, применяется с ошибками, 0 балло</w:t>
      </w:r>
      <w:proofErr w:type="gramStart"/>
      <w:r w:rsidR="00B13AB2" w:rsidRPr="00F368DC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="00B13AB2" w:rsidRPr="00F368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признак отсутствует.</w:t>
      </w:r>
    </w:p>
    <w:p w:rsidR="00925C55" w:rsidRPr="00F368DC" w:rsidRDefault="00B13AB2" w:rsidP="00DC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8DC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5,6,9 оцениваются по 1 баллу за каждый подпункт, где 1 балл – признак </w:t>
      </w:r>
      <w:proofErr w:type="spellStart"/>
      <w:r w:rsidRPr="00F368DC">
        <w:rPr>
          <w:rFonts w:ascii="Times New Roman" w:eastAsia="Times New Roman" w:hAnsi="Times New Roman"/>
          <w:sz w:val="24"/>
          <w:szCs w:val="24"/>
          <w:lang w:eastAsia="ru-RU"/>
        </w:rPr>
        <w:t>присутсвует</w:t>
      </w:r>
      <w:proofErr w:type="spellEnd"/>
      <w:r w:rsidRPr="00F368DC">
        <w:rPr>
          <w:rFonts w:ascii="Times New Roman" w:eastAsia="Times New Roman" w:hAnsi="Times New Roman"/>
          <w:sz w:val="24"/>
          <w:szCs w:val="24"/>
          <w:lang w:eastAsia="ru-RU"/>
        </w:rPr>
        <w:t>, 0 балло</w:t>
      </w:r>
      <w:proofErr w:type="gramStart"/>
      <w:r w:rsidRPr="00F368DC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F368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признак отсутствует.</w:t>
      </w:r>
      <w:r w:rsidR="00233283" w:rsidRPr="00F368DC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Максимальный балл- 51</w:t>
      </w:r>
      <w:r w:rsidR="00925C55" w:rsidRPr="00F368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5C55" w:rsidRPr="00F368DC" w:rsidRDefault="00925C5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8D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05DB4" w:rsidRPr="00694057" w:rsidRDefault="00A02BB3" w:rsidP="00694057">
      <w:pPr>
        <w:tabs>
          <w:tab w:val="left" w:pos="8496"/>
        </w:tabs>
        <w:spacing w:after="200" w:line="276" w:lineRule="auto"/>
        <w:ind w:firstLine="42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6940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016B75" w:rsidRPr="00694057">
        <w:rPr>
          <w:rFonts w:ascii="Times New Roman" w:eastAsia="Times New Roman" w:hAnsi="Times New Roman"/>
          <w:color w:val="000000"/>
          <w:sz w:val="28"/>
          <w:szCs w:val="28"/>
        </w:rPr>
        <w:t>2.2.</w:t>
      </w:r>
    </w:p>
    <w:p w:rsidR="00873E70" w:rsidRPr="00F368DC" w:rsidRDefault="00873E70" w:rsidP="00873E70">
      <w:pPr>
        <w:pStyle w:val="1a"/>
        <w:shd w:val="clear" w:color="auto" w:fill="auto"/>
        <w:spacing w:before="0" w:after="0" w:line="276" w:lineRule="auto"/>
        <w:ind w:firstLine="709"/>
        <w:jc w:val="center"/>
        <w:rPr>
          <w:b w:val="0"/>
          <w:sz w:val="24"/>
          <w:szCs w:val="24"/>
        </w:rPr>
      </w:pPr>
      <w:r w:rsidRPr="00F368DC">
        <w:rPr>
          <w:b w:val="0"/>
          <w:sz w:val="24"/>
          <w:szCs w:val="24"/>
        </w:rPr>
        <w:t>Формат описания конкурсного испытания «Непосредственно-образовательная деятельность с детьми»</w:t>
      </w:r>
    </w:p>
    <w:p w:rsidR="00873E70" w:rsidRPr="00F368DC" w:rsidRDefault="00873E70" w:rsidP="00873E7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873E70" w:rsidRPr="00F368DC" w:rsidTr="00F478AB">
        <w:trPr>
          <w:trHeight w:val="290"/>
        </w:trPr>
        <w:tc>
          <w:tcPr>
            <w:tcW w:w="9464" w:type="dxa"/>
            <w:gridSpan w:val="2"/>
          </w:tcPr>
          <w:p w:rsidR="00873E70" w:rsidRPr="00F368DC" w:rsidRDefault="00873E70" w:rsidP="00F478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 xml:space="preserve">Сценарный план </w:t>
            </w:r>
          </w:p>
          <w:p w:rsidR="00873E70" w:rsidRPr="00F368DC" w:rsidRDefault="00873E70" w:rsidP="00F478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«Непосредственно-образовательная деятельность с детьми……»</w:t>
            </w: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 xml:space="preserve">Тема: </w:t>
            </w: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 xml:space="preserve">Цель: </w:t>
            </w: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  <w:r w:rsidRPr="00F36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(обучающая; развивающая; воспитательная).</w:t>
            </w: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Оборудование и материалы:</w:t>
            </w: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Предварительная работа:</w:t>
            </w: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Предполагаемый результат: </w:t>
            </w:r>
          </w:p>
        </w:tc>
      </w:tr>
      <w:tr w:rsidR="00873E70" w:rsidRPr="00F368DC" w:rsidTr="00F478AB">
        <w:trPr>
          <w:trHeight w:val="290"/>
        </w:trPr>
        <w:tc>
          <w:tcPr>
            <w:tcW w:w="2943" w:type="dxa"/>
          </w:tcPr>
          <w:p w:rsidR="00873E70" w:rsidRPr="00F368DC" w:rsidRDefault="00873E70" w:rsidP="00F478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E70" w:rsidRPr="00F368DC" w:rsidRDefault="00873E70" w:rsidP="00F478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Ход занятия</w:t>
            </w:r>
          </w:p>
        </w:tc>
        <w:tc>
          <w:tcPr>
            <w:tcW w:w="6521" w:type="dxa"/>
          </w:tcPr>
          <w:p w:rsidR="00873E70" w:rsidRPr="00F368DC" w:rsidRDefault="00873E70" w:rsidP="00F478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E70" w:rsidRPr="00F368DC" w:rsidRDefault="00873E70" w:rsidP="00F478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Действия воспитателя и детей</w:t>
            </w:r>
          </w:p>
        </w:tc>
      </w:tr>
      <w:tr w:rsidR="00873E70" w:rsidRPr="00F368DC" w:rsidTr="00F478AB">
        <w:trPr>
          <w:trHeight w:val="76"/>
        </w:trPr>
        <w:tc>
          <w:tcPr>
            <w:tcW w:w="2943" w:type="dxa"/>
          </w:tcPr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1.Вводно-организационный  этап</w:t>
            </w:r>
          </w:p>
        </w:tc>
        <w:tc>
          <w:tcPr>
            <w:tcW w:w="6521" w:type="dxa"/>
          </w:tcPr>
          <w:p w:rsidR="00873E70" w:rsidRPr="00F368DC" w:rsidRDefault="00873E70" w:rsidP="00F478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873E70" w:rsidRPr="00F368DC" w:rsidTr="00F478AB">
        <w:trPr>
          <w:trHeight w:val="290"/>
        </w:trPr>
        <w:tc>
          <w:tcPr>
            <w:tcW w:w="2943" w:type="dxa"/>
          </w:tcPr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 xml:space="preserve">2.Мотивационно-побудительный этап. </w:t>
            </w:r>
            <w:r w:rsidRPr="00F368DC">
              <w:rPr>
                <w:rFonts w:ascii="Times New Roman" w:hAnsi="Times New Roman"/>
                <w:sz w:val="24"/>
                <w:szCs w:val="24"/>
              </w:rPr>
              <w:t>Формирование представлений о предстоящей деятельности, ее задачах/введение игрового персонажа</w:t>
            </w:r>
          </w:p>
        </w:tc>
        <w:tc>
          <w:tcPr>
            <w:tcW w:w="6521" w:type="dxa"/>
          </w:tcPr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3E70" w:rsidRPr="00F368DC" w:rsidTr="00F478AB">
        <w:trPr>
          <w:trHeight w:val="290"/>
        </w:trPr>
        <w:tc>
          <w:tcPr>
            <w:tcW w:w="2943" w:type="dxa"/>
          </w:tcPr>
          <w:p w:rsidR="00873E70" w:rsidRPr="00F368DC" w:rsidRDefault="00873E70" w:rsidP="00F478A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8DC">
              <w:rPr>
                <w:rFonts w:ascii="Times New Roman" w:eastAsiaTheme="minorHAnsi" w:hAnsi="Times New Roman"/>
                <w:sz w:val="24"/>
                <w:szCs w:val="24"/>
              </w:rPr>
              <w:t>3.Актуализация имеющихся представлений</w:t>
            </w:r>
          </w:p>
        </w:tc>
        <w:tc>
          <w:tcPr>
            <w:tcW w:w="6521" w:type="dxa"/>
          </w:tcPr>
          <w:p w:rsidR="00873E70" w:rsidRPr="00F368DC" w:rsidRDefault="00873E70" w:rsidP="00F478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873E70" w:rsidRPr="00F368DC" w:rsidTr="00F478AB">
        <w:trPr>
          <w:trHeight w:val="471"/>
        </w:trPr>
        <w:tc>
          <w:tcPr>
            <w:tcW w:w="2943" w:type="dxa"/>
          </w:tcPr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 xml:space="preserve">4.Практическая работа </w:t>
            </w:r>
          </w:p>
        </w:tc>
        <w:tc>
          <w:tcPr>
            <w:tcW w:w="6521" w:type="dxa"/>
          </w:tcPr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3E70" w:rsidRPr="00F368DC" w:rsidTr="00F478AB">
        <w:trPr>
          <w:trHeight w:val="290"/>
        </w:trPr>
        <w:tc>
          <w:tcPr>
            <w:tcW w:w="2943" w:type="dxa"/>
          </w:tcPr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F368DC">
              <w:rPr>
                <w:rFonts w:ascii="Times New Roman" w:hAnsi="Times New Roman"/>
                <w:sz w:val="24"/>
                <w:szCs w:val="24"/>
              </w:rPr>
              <w:t xml:space="preserve"> Рефлексивно-корригирующий</w:t>
            </w: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 xml:space="preserve"> (выводы, итоги, самооценка, перспектива на будущее)</w:t>
            </w:r>
          </w:p>
        </w:tc>
        <w:tc>
          <w:tcPr>
            <w:tcW w:w="6521" w:type="dxa"/>
          </w:tcPr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3E70" w:rsidRPr="00F368DC" w:rsidTr="00F478AB">
        <w:trPr>
          <w:trHeight w:val="290"/>
        </w:trPr>
        <w:tc>
          <w:tcPr>
            <w:tcW w:w="2943" w:type="dxa"/>
          </w:tcPr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Самоанализ</w:t>
            </w:r>
          </w:p>
        </w:tc>
        <w:tc>
          <w:tcPr>
            <w:tcW w:w="6521" w:type="dxa"/>
          </w:tcPr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Мной было проведено</w:t>
            </w:r>
            <w:r w:rsidRPr="00F36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педагогического мероприятия с детьми по теме…</w:t>
            </w: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Наблюдая за игровой деятельностью детей своей группы, я обратила внимание, что они…</w:t>
            </w: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Именно поэтому я поставила цель …</w:t>
            </w: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Задачи, которые я поставила для реализации цели,  соответствовали  программным задачам  для данного  возраста: (обучающая; развивающая; воспитательная).</w:t>
            </w: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При планировании</w:t>
            </w:r>
            <w:r w:rsidRPr="00F36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педагогического мероприятия с детьми </w:t>
            </w:r>
            <w:proofErr w:type="gramStart"/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были учтены/ не были</w:t>
            </w:r>
            <w:proofErr w:type="gramEnd"/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 xml:space="preserve"> учтены возрастные особенности детей. Материал подобран на доступном/недоступном для детей уровне. Учитывая возрастные особенности дети отвечали/не отвечали на вопросы воспитателя, поддерживали разговор, с интересом наблюдали, …. Дети были довольно активные/пассивные, чувствовали/не чувствовали себя комфортно, охотно/без интереса принимали участие </w:t>
            </w:r>
            <w:proofErr w:type="gramStart"/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 xml:space="preserve"> ...</w:t>
            </w: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Успешному решению поставленных задач способствовала предварительная работа ...</w:t>
            </w: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 xml:space="preserve">Что </w:t>
            </w:r>
            <w:proofErr w:type="gramStart"/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получилось</w:t>
            </w:r>
            <w:proofErr w:type="gramEnd"/>
            <w:r w:rsidRPr="00F368DC">
              <w:rPr>
                <w:rFonts w:ascii="Times New Roman" w:eastAsia="Times New Roman" w:hAnsi="Times New Roman"/>
                <w:sz w:val="24"/>
                <w:szCs w:val="24"/>
              </w:rPr>
              <w:t>/не получилось, что исправить...</w:t>
            </w:r>
          </w:p>
          <w:p w:rsidR="00873E70" w:rsidRPr="00F368DC" w:rsidRDefault="00873E70" w:rsidP="00F47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3E70" w:rsidRPr="00F368DC" w:rsidRDefault="00873E70" w:rsidP="00873E70">
      <w:pPr>
        <w:rPr>
          <w:rFonts w:ascii="Times New Roman" w:hAnsi="Times New Roman"/>
          <w:sz w:val="24"/>
          <w:szCs w:val="24"/>
        </w:rPr>
      </w:pPr>
    </w:p>
    <w:p w:rsidR="00F368DC" w:rsidRDefault="00F368DC" w:rsidP="00873E70">
      <w:pPr>
        <w:pStyle w:val="1a"/>
        <w:shd w:val="clear" w:color="auto" w:fill="auto"/>
        <w:spacing w:before="0" w:after="0" w:line="276" w:lineRule="auto"/>
        <w:ind w:firstLine="709"/>
        <w:jc w:val="right"/>
        <w:rPr>
          <w:b w:val="0"/>
        </w:rPr>
      </w:pPr>
    </w:p>
    <w:p w:rsidR="00F368DC" w:rsidRDefault="00F368DC" w:rsidP="00873E70">
      <w:pPr>
        <w:pStyle w:val="1a"/>
        <w:shd w:val="clear" w:color="auto" w:fill="auto"/>
        <w:spacing w:before="0" w:after="0" w:line="276" w:lineRule="auto"/>
        <w:ind w:firstLine="709"/>
        <w:jc w:val="right"/>
        <w:rPr>
          <w:b w:val="0"/>
        </w:rPr>
      </w:pPr>
    </w:p>
    <w:p w:rsidR="00F368DC" w:rsidRDefault="00F368DC" w:rsidP="00873E70">
      <w:pPr>
        <w:pStyle w:val="1a"/>
        <w:shd w:val="clear" w:color="auto" w:fill="auto"/>
        <w:spacing w:before="0" w:after="0" w:line="276" w:lineRule="auto"/>
        <w:ind w:firstLine="709"/>
        <w:jc w:val="right"/>
        <w:rPr>
          <w:b w:val="0"/>
        </w:rPr>
      </w:pPr>
    </w:p>
    <w:p w:rsidR="00F368DC" w:rsidRDefault="00F368DC" w:rsidP="00873E70">
      <w:pPr>
        <w:pStyle w:val="1a"/>
        <w:shd w:val="clear" w:color="auto" w:fill="auto"/>
        <w:spacing w:before="0" w:after="0" w:line="276" w:lineRule="auto"/>
        <w:ind w:firstLine="709"/>
        <w:jc w:val="right"/>
        <w:rPr>
          <w:b w:val="0"/>
        </w:rPr>
      </w:pPr>
    </w:p>
    <w:p w:rsidR="00F368DC" w:rsidRDefault="00F368DC" w:rsidP="00873E70">
      <w:pPr>
        <w:pStyle w:val="1a"/>
        <w:shd w:val="clear" w:color="auto" w:fill="auto"/>
        <w:spacing w:before="0" w:after="0" w:line="276" w:lineRule="auto"/>
        <w:ind w:firstLine="709"/>
        <w:jc w:val="right"/>
        <w:rPr>
          <w:b w:val="0"/>
        </w:rPr>
      </w:pPr>
    </w:p>
    <w:p w:rsidR="00F368DC" w:rsidRDefault="00F368DC" w:rsidP="00873E70">
      <w:pPr>
        <w:pStyle w:val="1a"/>
        <w:shd w:val="clear" w:color="auto" w:fill="auto"/>
        <w:spacing w:before="0" w:after="0" w:line="276" w:lineRule="auto"/>
        <w:ind w:firstLine="709"/>
        <w:jc w:val="right"/>
        <w:rPr>
          <w:b w:val="0"/>
        </w:rPr>
      </w:pPr>
    </w:p>
    <w:p w:rsidR="00F368DC" w:rsidRDefault="00F368DC" w:rsidP="00873E70">
      <w:pPr>
        <w:pStyle w:val="1a"/>
        <w:shd w:val="clear" w:color="auto" w:fill="auto"/>
        <w:spacing w:before="0" w:after="0" w:line="276" w:lineRule="auto"/>
        <w:ind w:firstLine="709"/>
        <w:jc w:val="right"/>
        <w:rPr>
          <w:b w:val="0"/>
        </w:rPr>
      </w:pPr>
    </w:p>
    <w:p w:rsidR="00F368DC" w:rsidRDefault="00F368DC" w:rsidP="00873E70">
      <w:pPr>
        <w:pStyle w:val="1a"/>
        <w:shd w:val="clear" w:color="auto" w:fill="auto"/>
        <w:spacing w:before="0" w:after="0" w:line="276" w:lineRule="auto"/>
        <w:ind w:firstLine="709"/>
        <w:jc w:val="right"/>
        <w:rPr>
          <w:b w:val="0"/>
        </w:rPr>
      </w:pPr>
    </w:p>
    <w:p w:rsidR="00F368DC" w:rsidRDefault="00F368DC" w:rsidP="00873E70">
      <w:pPr>
        <w:pStyle w:val="1a"/>
        <w:shd w:val="clear" w:color="auto" w:fill="auto"/>
        <w:spacing w:before="0" w:after="0" w:line="276" w:lineRule="auto"/>
        <w:ind w:firstLine="709"/>
        <w:jc w:val="right"/>
        <w:rPr>
          <w:b w:val="0"/>
        </w:rPr>
      </w:pPr>
    </w:p>
    <w:p w:rsidR="00F368DC" w:rsidRDefault="00F368DC" w:rsidP="00873E70">
      <w:pPr>
        <w:pStyle w:val="1a"/>
        <w:shd w:val="clear" w:color="auto" w:fill="auto"/>
        <w:spacing w:before="0" w:after="0" w:line="276" w:lineRule="auto"/>
        <w:ind w:firstLine="709"/>
        <w:jc w:val="right"/>
        <w:rPr>
          <w:b w:val="0"/>
        </w:rPr>
      </w:pPr>
    </w:p>
    <w:p w:rsidR="00F368DC" w:rsidRDefault="00F368DC" w:rsidP="00873E70">
      <w:pPr>
        <w:pStyle w:val="1a"/>
        <w:shd w:val="clear" w:color="auto" w:fill="auto"/>
        <w:spacing w:before="0" w:after="0" w:line="276" w:lineRule="auto"/>
        <w:ind w:firstLine="709"/>
        <w:jc w:val="right"/>
        <w:rPr>
          <w:b w:val="0"/>
        </w:rPr>
      </w:pPr>
    </w:p>
    <w:p w:rsidR="00F368DC" w:rsidRDefault="00F368DC" w:rsidP="00873E70">
      <w:pPr>
        <w:pStyle w:val="1a"/>
        <w:shd w:val="clear" w:color="auto" w:fill="auto"/>
        <w:spacing w:before="0" w:after="0" w:line="276" w:lineRule="auto"/>
        <w:ind w:firstLine="709"/>
        <w:jc w:val="right"/>
        <w:rPr>
          <w:b w:val="0"/>
        </w:rPr>
      </w:pPr>
    </w:p>
    <w:p w:rsidR="00F368DC" w:rsidRDefault="00F368DC" w:rsidP="00873E70">
      <w:pPr>
        <w:pStyle w:val="1a"/>
        <w:shd w:val="clear" w:color="auto" w:fill="auto"/>
        <w:spacing w:before="0" w:after="0" w:line="276" w:lineRule="auto"/>
        <w:ind w:firstLine="709"/>
        <w:jc w:val="right"/>
        <w:rPr>
          <w:b w:val="0"/>
        </w:rPr>
      </w:pPr>
    </w:p>
    <w:p w:rsidR="00873E70" w:rsidRPr="00873E70" w:rsidRDefault="00873E70" w:rsidP="00873E70">
      <w:pPr>
        <w:pStyle w:val="1a"/>
        <w:shd w:val="clear" w:color="auto" w:fill="auto"/>
        <w:spacing w:before="0" w:after="0" w:line="276" w:lineRule="auto"/>
        <w:ind w:firstLine="709"/>
        <w:jc w:val="right"/>
        <w:rPr>
          <w:b w:val="0"/>
        </w:rPr>
      </w:pPr>
      <w:r w:rsidRPr="00873E70">
        <w:rPr>
          <w:b w:val="0"/>
        </w:rPr>
        <w:lastRenderedPageBreak/>
        <w:t>Приложение 2.3.</w:t>
      </w:r>
    </w:p>
    <w:p w:rsidR="00873E70" w:rsidRPr="00F368DC" w:rsidRDefault="005015AC" w:rsidP="00873E70">
      <w:pPr>
        <w:pStyle w:val="1a"/>
        <w:shd w:val="clear" w:color="auto" w:fill="auto"/>
        <w:spacing w:before="0" w:after="0" w:line="276" w:lineRule="auto"/>
        <w:ind w:firstLine="709"/>
        <w:jc w:val="center"/>
        <w:rPr>
          <w:b w:val="0"/>
          <w:sz w:val="24"/>
          <w:szCs w:val="24"/>
        </w:rPr>
      </w:pPr>
      <w:r w:rsidRPr="00F368DC">
        <w:rPr>
          <w:b w:val="0"/>
          <w:sz w:val="24"/>
          <w:szCs w:val="24"/>
        </w:rPr>
        <w:t>Критерии оценки к</w:t>
      </w:r>
      <w:r w:rsidR="001F7F7D" w:rsidRPr="00F368DC">
        <w:rPr>
          <w:b w:val="0"/>
          <w:sz w:val="24"/>
          <w:szCs w:val="24"/>
        </w:rPr>
        <w:t>онкурсно</w:t>
      </w:r>
      <w:r w:rsidRPr="00F368DC">
        <w:rPr>
          <w:b w:val="0"/>
          <w:sz w:val="24"/>
          <w:szCs w:val="24"/>
        </w:rPr>
        <w:t>го испытания</w:t>
      </w:r>
      <w:r w:rsidR="001F7F7D" w:rsidRPr="00F368DC">
        <w:rPr>
          <w:b w:val="0"/>
          <w:sz w:val="24"/>
          <w:szCs w:val="24"/>
        </w:rPr>
        <w:t xml:space="preserve"> </w:t>
      </w:r>
    </w:p>
    <w:p w:rsidR="00BD69B0" w:rsidRPr="00F368DC" w:rsidRDefault="001F7F7D" w:rsidP="00873E70">
      <w:pPr>
        <w:pStyle w:val="1a"/>
        <w:shd w:val="clear" w:color="auto" w:fill="auto"/>
        <w:spacing w:before="0" w:after="0" w:line="276" w:lineRule="auto"/>
        <w:ind w:firstLine="709"/>
        <w:jc w:val="center"/>
        <w:rPr>
          <w:b w:val="0"/>
          <w:sz w:val="24"/>
          <w:szCs w:val="24"/>
        </w:rPr>
      </w:pPr>
      <w:r w:rsidRPr="00F368DC">
        <w:rPr>
          <w:b w:val="0"/>
          <w:sz w:val="24"/>
          <w:szCs w:val="24"/>
        </w:rPr>
        <w:t>«Непосредственно-образовательная деятельность с детьми</w:t>
      </w:r>
      <w:r w:rsidR="00BD69B0" w:rsidRPr="00F368DC">
        <w:rPr>
          <w:b w:val="0"/>
          <w:sz w:val="24"/>
          <w:szCs w:val="24"/>
        </w:rPr>
        <w:t>»</w:t>
      </w:r>
    </w:p>
    <w:p w:rsidR="00BD69B0" w:rsidRPr="00B920C4" w:rsidRDefault="00B920C4" w:rsidP="00B920C4">
      <w:pPr>
        <w:pStyle w:val="50"/>
        <w:shd w:val="clear" w:color="auto" w:fill="auto"/>
        <w:tabs>
          <w:tab w:val="left" w:pos="567"/>
        </w:tabs>
        <w:spacing w:before="0" w:line="276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="00BD69B0" w:rsidRPr="00B920C4">
        <w:rPr>
          <w:b w:val="0"/>
          <w:i w:val="0"/>
          <w:sz w:val="24"/>
          <w:szCs w:val="24"/>
        </w:rPr>
        <w:t>Цель конкурсного испытания:</w:t>
      </w:r>
      <w:r w:rsidR="00BD69B0" w:rsidRPr="00B920C4">
        <w:rPr>
          <w:rStyle w:val="24"/>
          <w:sz w:val="24"/>
          <w:szCs w:val="24"/>
        </w:rPr>
        <w:t xml:space="preserve"> </w:t>
      </w:r>
      <w:r w:rsidR="00BD69B0" w:rsidRPr="00B920C4">
        <w:rPr>
          <w:rStyle w:val="51"/>
          <w:sz w:val="24"/>
          <w:szCs w:val="24"/>
        </w:rPr>
        <w:t xml:space="preserve">демонстрация конкурсантом </w:t>
      </w:r>
      <w:r w:rsidR="00BD69B0" w:rsidRPr="00B920C4">
        <w:rPr>
          <w:b w:val="0"/>
          <w:i w:val="0"/>
          <w:sz w:val="24"/>
          <w:szCs w:val="24"/>
        </w:rPr>
        <w:t xml:space="preserve">профессиональных компетенций в области проектирования, организации и реализации различных видов развивающей деятельности дошкольников. </w:t>
      </w:r>
    </w:p>
    <w:p w:rsidR="00BD69B0" w:rsidRPr="00B920C4" w:rsidRDefault="00B920C4" w:rsidP="00B920C4">
      <w:pPr>
        <w:pStyle w:val="50"/>
        <w:shd w:val="clear" w:color="auto" w:fill="auto"/>
        <w:tabs>
          <w:tab w:val="left" w:pos="567"/>
        </w:tabs>
        <w:spacing w:before="0" w:line="276" w:lineRule="auto"/>
        <w:rPr>
          <w:b w:val="0"/>
          <w:i w:val="0"/>
          <w:sz w:val="24"/>
          <w:szCs w:val="24"/>
        </w:rPr>
      </w:pPr>
      <w:r>
        <w:rPr>
          <w:rStyle w:val="213pt"/>
          <w:sz w:val="24"/>
          <w:szCs w:val="24"/>
        </w:rPr>
        <w:tab/>
      </w:r>
      <w:r w:rsidR="00BD69B0" w:rsidRPr="00B920C4">
        <w:rPr>
          <w:rStyle w:val="213pt"/>
          <w:sz w:val="24"/>
          <w:szCs w:val="24"/>
        </w:rPr>
        <w:t>Формат проведения конкурсного испытания:</w:t>
      </w:r>
      <w:r w:rsidR="00BD69B0" w:rsidRPr="00B920C4">
        <w:rPr>
          <w:rStyle w:val="24"/>
          <w:iCs/>
          <w:sz w:val="24"/>
          <w:szCs w:val="24"/>
          <w:lang w:eastAsia="ru-RU" w:bidi="ru-RU"/>
        </w:rPr>
        <w:t xml:space="preserve"> </w:t>
      </w:r>
      <w:r w:rsidR="007B40B4" w:rsidRPr="00B920C4">
        <w:rPr>
          <w:b w:val="0"/>
          <w:i w:val="0"/>
          <w:sz w:val="24"/>
          <w:szCs w:val="24"/>
        </w:rPr>
        <w:t>непосредственно-образовательная деятельность</w:t>
      </w:r>
      <w:r w:rsidR="00BD69B0" w:rsidRPr="00B920C4">
        <w:rPr>
          <w:b w:val="0"/>
          <w:i w:val="0"/>
          <w:sz w:val="24"/>
          <w:szCs w:val="24"/>
        </w:rPr>
        <w:t xml:space="preserve"> с детьми проводится в формате онлайн режима в реальном времени. </w:t>
      </w:r>
      <w:r w:rsidR="00BD69B0" w:rsidRPr="00B920C4">
        <w:rPr>
          <w:rStyle w:val="213pt"/>
          <w:sz w:val="24"/>
          <w:szCs w:val="24"/>
        </w:rPr>
        <w:t>Организационная схема проведения конкурсного испытания:</w:t>
      </w:r>
      <w:r w:rsidR="00BD69B0" w:rsidRPr="00B920C4">
        <w:rPr>
          <w:rStyle w:val="24"/>
          <w:iCs/>
          <w:sz w:val="24"/>
          <w:szCs w:val="24"/>
          <w:lang w:eastAsia="ru-RU" w:bidi="ru-RU"/>
        </w:rPr>
        <w:t xml:space="preserve"> </w:t>
      </w:r>
      <w:r w:rsidR="00BD69B0" w:rsidRPr="00B920C4">
        <w:rPr>
          <w:b w:val="0"/>
          <w:i w:val="0"/>
          <w:sz w:val="24"/>
          <w:szCs w:val="24"/>
        </w:rPr>
        <w:t xml:space="preserve">тематику, форму мероприятия и группу (возраст детей) участники Конкурса определяют самостоятельно. Конкурсное испытание проходит в 2 этапа: 1 - проведение мероприятия с детьми, 2 - самоанализ и ответы на вопросы членов жюри. Перед началом конкурсного испытания конкурсанты предоставляют сценарный план педагогического мероприятия с детьми в электронном </w:t>
      </w:r>
      <w:r w:rsidR="007B40B4" w:rsidRPr="00B920C4">
        <w:rPr>
          <w:b w:val="0"/>
          <w:i w:val="0"/>
          <w:sz w:val="24"/>
          <w:szCs w:val="24"/>
        </w:rPr>
        <w:t xml:space="preserve">и бумажном </w:t>
      </w:r>
      <w:r w:rsidR="00BD69B0" w:rsidRPr="00B920C4">
        <w:rPr>
          <w:b w:val="0"/>
          <w:i w:val="0"/>
          <w:sz w:val="24"/>
          <w:szCs w:val="24"/>
        </w:rPr>
        <w:t xml:space="preserve">варианте. </w:t>
      </w:r>
    </w:p>
    <w:p w:rsidR="00BD69B0" w:rsidRPr="00B920C4" w:rsidRDefault="00BD69B0" w:rsidP="00B920C4">
      <w:pPr>
        <w:pStyle w:val="23"/>
        <w:shd w:val="clear" w:color="auto" w:fill="auto"/>
        <w:spacing w:line="276" w:lineRule="auto"/>
        <w:ind w:right="160" w:firstLine="567"/>
        <w:rPr>
          <w:sz w:val="24"/>
          <w:szCs w:val="24"/>
        </w:rPr>
      </w:pPr>
      <w:r w:rsidRPr="00B920C4">
        <w:rPr>
          <w:rStyle w:val="213pt"/>
          <w:b w:val="0"/>
          <w:i w:val="0"/>
          <w:sz w:val="24"/>
          <w:szCs w:val="24"/>
        </w:rPr>
        <w:t>Регламент проведения конкурсного испытания:</w:t>
      </w:r>
      <w:r w:rsidRPr="00B920C4">
        <w:rPr>
          <w:rStyle w:val="24"/>
          <w:b w:val="0"/>
          <w:i w:val="0"/>
          <w:iCs w:val="0"/>
          <w:sz w:val="24"/>
          <w:szCs w:val="24"/>
          <w:lang w:eastAsia="ru-RU" w:bidi="ru-RU"/>
        </w:rPr>
        <w:t xml:space="preserve"> </w:t>
      </w:r>
      <w:r w:rsidRPr="00B920C4">
        <w:rPr>
          <w:sz w:val="24"/>
          <w:szCs w:val="24"/>
        </w:rPr>
        <w:t>25 минут (проведение мероприятия - 20 минут, рефлексия и вопросы жюри - 5 минут).</w:t>
      </w:r>
    </w:p>
    <w:p w:rsidR="00BD69B0" w:rsidRPr="00B920C4" w:rsidRDefault="00BD69B0" w:rsidP="00B920C4">
      <w:pPr>
        <w:pStyle w:val="23"/>
        <w:shd w:val="clear" w:color="auto" w:fill="auto"/>
        <w:spacing w:line="276" w:lineRule="auto"/>
        <w:ind w:right="160" w:firstLine="567"/>
        <w:rPr>
          <w:sz w:val="24"/>
          <w:szCs w:val="24"/>
        </w:rPr>
      </w:pPr>
      <w:r w:rsidRPr="00B920C4">
        <w:rPr>
          <w:rStyle w:val="213pt"/>
          <w:b w:val="0"/>
          <w:i w:val="0"/>
          <w:sz w:val="24"/>
          <w:szCs w:val="24"/>
        </w:rPr>
        <w:t>Порядок оценивания конкурсного испытания</w:t>
      </w:r>
      <w:r w:rsidRPr="00B920C4">
        <w:rPr>
          <w:sz w:val="24"/>
          <w:szCs w:val="24"/>
        </w:rPr>
        <w:t>: оценивание конкурсного испытания осуществляется в дистанционном режиме.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BD69B0" w:rsidRPr="00B920C4" w:rsidRDefault="00BD69B0" w:rsidP="00B920C4">
      <w:pPr>
        <w:pStyle w:val="23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B920C4">
        <w:rPr>
          <w:sz w:val="24"/>
          <w:szCs w:val="24"/>
        </w:rPr>
        <w:t>Максимальная оценка за конкурсное испытание - 60 баллов.</w:t>
      </w:r>
    </w:p>
    <w:p w:rsidR="00BD69B0" w:rsidRPr="00B920C4" w:rsidRDefault="00BD69B0" w:rsidP="00B920C4">
      <w:pPr>
        <w:pStyle w:val="50"/>
        <w:shd w:val="clear" w:color="auto" w:fill="auto"/>
        <w:spacing w:before="0" w:line="276" w:lineRule="auto"/>
        <w:ind w:firstLine="567"/>
        <w:rPr>
          <w:b w:val="0"/>
          <w:i w:val="0"/>
          <w:sz w:val="24"/>
          <w:szCs w:val="24"/>
        </w:rPr>
      </w:pPr>
      <w:r w:rsidRPr="00B920C4">
        <w:rPr>
          <w:b w:val="0"/>
          <w:i w:val="0"/>
          <w:sz w:val="24"/>
          <w:szCs w:val="24"/>
        </w:rPr>
        <w:t>Критерии и показатели оценки конкурсного испытания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1942"/>
        <w:gridCol w:w="567"/>
        <w:gridCol w:w="5781"/>
        <w:gridCol w:w="988"/>
      </w:tblGrid>
      <w:tr w:rsidR="00BD69B0" w:rsidRPr="00B920C4" w:rsidTr="00B920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B920C4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B920C4">
              <w:rPr>
                <w:rStyle w:val="213pt"/>
                <w:rFonts w:eastAsia="Arial Unicode MS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B920C4" w:rsidRDefault="00BD69B0" w:rsidP="00DC5A57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B920C4">
              <w:rPr>
                <w:rStyle w:val="213pt"/>
                <w:rFonts w:eastAsia="Arial Unicode MS"/>
                <w:b w:val="0"/>
                <w:i w:val="0"/>
                <w:sz w:val="24"/>
                <w:szCs w:val="24"/>
              </w:rPr>
              <w:t>Критерии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B920C4" w:rsidRDefault="00BD69B0" w:rsidP="00DC5A57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B920C4">
              <w:rPr>
                <w:rStyle w:val="213pt"/>
                <w:rFonts w:eastAsia="Arial Unicode MS"/>
                <w:b w:val="0"/>
                <w:i w:val="0"/>
                <w:sz w:val="24"/>
                <w:szCs w:val="24"/>
              </w:rPr>
              <w:t>Показатели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B920C4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B920C4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BD69B0" w:rsidRPr="00F368DC" w:rsidTr="00B920C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Реализация содержания</w:t>
            </w:r>
          </w:p>
          <w:p w:rsidR="00BD69B0" w:rsidRPr="00F368DC" w:rsidRDefault="00BD69B0" w:rsidP="00DC5A5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 xml:space="preserve">обеспечивает соответствие содержания занятия ФГОС </w:t>
            </w:r>
            <w:proofErr w:type="gramStart"/>
            <w:r w:rsidRPr="00F368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реализует воспитательные возможности содержания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создает условия для речевого/социальн</w:t>
            </w:r>
            <w:proofErr w:type="gramStart"/>
            <w:r w:rsidRPr="00F368D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368DC">
              <w:rPr>
                <w:rFonts w:ascii="Times New Roman" w:hAnsi="Times New Roman"/>
                <w:sz w:val="24"/>
                <w:szCs w:val="24"/>
              </w:rPr>
              <w:t xml:space="preserve"> коммуникативного/физического/художественно-эстетического/познавательного развития воспитанников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реализует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Методические приемы решения</w:t>
            </w:r>
          </w:p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 xml:space="preserve">педагогических </w:t>
            </w:r>
            <w:r w:rsidRPr="00F368DC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использует приемы привлечения внимания воспитанников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использует приемы удержания внимания воспитанников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использует приемы поддержки инициативы воспитанников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использует приемы поддержки самостоятельности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использует приемы стимулирования и поощрения воспитанников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целесообразно применяет средства наглядности и ИКТ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обеспечивает четкую культуру мероприятия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 xml:space="preserve">мотивированно </w:t>
            </w:r>
            <w:proofErr w:type="gramStart"/>
            <w:r w:rsidRPr="00F368DC">
              <w:rPr>
                <w:rFonts w:ascii="Times New Roman" w:hAnsi="Times New Roman"/>
                <w:sz w:val="24"/>
                <w:szCs w:val="24"/>
              </w:rPr>
              <w:t>использует</w:t>
            </w:r>
            <w:proofErr w:type="gramEnd"/>
            <w:r w:rsidRPr="00F368DC">
              <w:rPr>
                <w:rFonts w:ascii="Times New Roman" w:hAnsi="Times New Roman"/>
                <w:sz w:val="24"/>
                <w:szCs w:val="24"/>
              </w:rPr>
              <w:t>/не использует раздаточный материал и ТСО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F368DC">
              <w:rPr>
                <w:rFonts w:ascii="Times New Roman" w:hAnsi="Times New Roman"/>
                <w:sz w:val="24"/>
                <w:szCs w:val="24"/>
              </w:rPr>
              <w:t>зонирует</w:t>
            </w:r>
            <w:proofErr w:type="spellEnd"/>
            <w:r w:rsidRPr="00F368DC">
              <w:rPr>
                <w:rFonts w:ascii="Times New Roman" w:hAnsi="Times New Roman"/>
                <w:sz w:val="24"/>
                <w:szCs w:val="24"/>
              </w:rPr>
              <w:t xml:space="preserve">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 xml:space="preserve">соблюдает санитарно-гигиенические нормы </w:t>
            </w:r>
            <w:proofErr w:type="gramStart"/>
            <w:r w:rsidRPr="00F368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соблюдает регламент конкурсного испытания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ind w:firstLine="709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4</w:t>
            </w:r>
          </w:p>
          <w:p w:rsidR="00BD69B0" w:rsidRPr="00F368DC" w:rsidRDefault="00BD69B0" w:rsidP="00DC5A57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D69B0" w:rsidRPr="00F368DC" w:rsidRDefault="00BD69B0" w:rsidP="00DC5A57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Речевая, коммуникативная культура, личностн</w:t>
            </w:r>
            <w:proofErr w:type="gramStart"/>
            <w:r w:rsidRPr="00F368DC">
              <w:rPr>
                <w:sz w:val="24"/>
                <w:szCs w:val="24"/>
                <w:lang w:bidi="ru-RU"/>
              </w:rPr>
              <w:t>о-</w:t>
            </w:r>
            <w:proofErr w:type="gramEnd"/>
            <w:r w:rsidRPr="00F368DC">
              <w:rPr>
                <w:sz w:val="24"/>
                <w:szCs w:val="24"/>
                <w:lang w:bidi="ru-RU"/>
              </w:rPr>
              <w:t xml:space="preserve"> профессиональные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4.1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устанавливает эмоциональный контакт с воспитанниками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4.2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4.3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соблюдает этические правила общения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0-2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4.4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не допускает речевых ошибок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 xml:space="preserve">0-2 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4.5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 xml:space="preserve">0-2 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4.6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чётко, понятно, доступно формулирует вопросы и задания для воспитанников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 xml:space="preserve">0-2 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4.7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демонстрирует эмоциональную устойчивость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 xml:space="preserve">0-2 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4.8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 xml:space="preserve">0-2 </w:t>
            </w:r>
          </w:p>
        </w:tc>
      </w:tr>
      <w:tr w:rsidR="00BD69B0" w:rsidRPr="00F368DC" w:rsidTr="00B920C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Рефлексивная культура (на этапе самоанализа)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5.1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оценивает результативность проведённого мероприятия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 xml:space="preserve">0-2 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5.2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делает вывод о том, насколько удалось реализовать цель и задачи мероприятия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 xml:space="preserve">0-2 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5.3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 xml:space="preserve">0-2 </w:t>
            </w:r>
          </w:p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5.4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 xml:space="preserve">0-2 </w:t>
            </w:r>
          </w:p>
        </w:tc>
      </w:tr>
      <w:tr w:rsidR="00BD69B0" w:rsidRPr="00F368DC" w:rsidTr="00B920C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5.5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 xml:space="preserve">конкретно, точно и ясно отвечает на вопросы жюри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 xml:space="preserve">0-2 </w:t>
            </w:r>
          </w:p>
        </w:tc>
      </w:tr>
      <w:tr w:rsidR="00BD69B0" w:rsidRPr="00F368DC" w:rsidTr="00B920C4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0" w:rsidRPr="00F368DC" w:rsidRDefault="00BD69B0" w:rsidP="00DC5A57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68DC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0" w:rsidRPr="00F368DC" w:rsidRDefault="00BD69B0" w:rsidP="00DC5A57">
            <w:pPr>
              <w:pStyle w:val="23"/>
              <w:shd w:val="clear" w:color="auto" w:fill="auto"/>
              <w:spacing w:line="276" w:lineRule="auto"/>
              <w:rPr>
                <w:sz w:val="24"/>
                <w:szCs w:val="24"/>
                <w:lang w:bidi="ru-RU"/>
              </w:rPr>
            </w:pPr>
            <w:r w:rsidRPr="00F368DC">
              <w:rPr>
                <w:sz w:val="24"/>
                <w:szCs w:val="24"/>
                <w:lang w:bidi="ru-RU"/>
              </w:rPr>
              <w:t>0-60</w:t>
            </w:r>
          </w:p>
        </w:tc>
      </w:tr>
    </w:tbl>
    <w:p w:rsidR="00BD69B0" w:rsidRPr="00F368DC" w:rsidRDefault="00BD69B0" w:rsidP="00DC5A57">
      <w:pPr>
        <w:pStyle w:val="23"/>
        <w:shd w:val="clear" w:color="auto" w:fill="auto"/>
        <w:tabs>
          <w:tab w:val="left" w:pos="1238"/>
        </w:tabs>
        <w:spacing w:line="276" w:lineRule="auto"/>
        <w:rPr>
          <w:sz w:val="24"/>
          <w:szCs w:val="24"/>
        </w:rPr>
      </w:pPr>
    </w:p>
    <w:p w:rsidR="003E3EFF" w:rsidRPr="00B920C4" w:rsidRDefault="00BD69B0" w:rsidP="00B920C4">
      <w:pPr>
        <w:shd w:val="clear" w:color="auto" w:fill="FFFFFF"/>
        <w:autoSpaceDE w:val="0"/>
        <w:autoSpaceDN w:val="0"/>
        <w:spacing w:after="0" w:line="23" w:lineRule="atLeast"/>
        <w:jc w:val="both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F368D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 </w:t>
      </w:r>
      <w:bookmarkStart w:id="4" w:name="_GoBack"/>
      <w:bookmarkEnd w:id="4"/>
    </w:p>
    <w:sectPr w:rsidR="003E3EFF" w:rsidRPr="00B920C4" w:rsidSect="0062201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67" w:rsidRDefault="002F2567" w:rsidP="00262056">
      <w:pPr>
        <w:spacing w:after="0" w:line="240" w:lineRule="auto"/>
      </w:pPr>
      <w:r>
        <w:separator/>
      </w:r>
    </w:p>
  </w:endnote>
  <w:endnote w:type="continuationSeparator" w:id="0">
    <w:p w:rsidR="002F2567" w:rsidRDefault="002F2567" w:rsidP="0026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67" w:rsidRDefault="002F2567" w:rsidP="00262056">
      <w:pPr>
        <w:spacing w:after="0" w:line="240" w:lineRule="auto"/>
      </w:pPr>
      <w:r>
        <w:separator/>
      </w:r>
    </w:p>
  </w:footnote>
  <w:footnote w:type="continuationSeparator" w:id="0">
    <w:p w:rsidR="002F2567" w:rsidRDefault="002F2567" w:rsidP="00262056">
      <w:pPr>
        <w:spacing w:after="0" w:line="240" w:lineRule="auto"/>
      </w:pPr>
      <w:r>
        <w:continuationSeparator/>
      </w:r>
    </w:p>
  </w:footnote>
  <w:footnote w:id="1">
    <w:p w:rsidR="00F478AB" w:rsidRPr="00925C55" w:rsidRDefault="00F478AB" w:rsidP="00A333EA">
      <w:pPr>
        <w:pStyle w:val="a7"/>
        <w:spacing w:after="120"/>
        <w:ind w:firstLine="567"/>
        <w:jc w:val="both"/>
        <w:rPr>
          <w:rFonts w:ascii="Times New Roman" w:hAnsi="Times New Roman" w:cs="Times New Roman"/>
          <w:i/>
        </w:rPr>
      </w:pPr>
      <w:r w:rsidRPr="00925C55">
        <w:rPr>
          <w:rStyle w:val="af3"/>
          <w:i/>
        </w:rPr>
        <w:footnoteRef/>
      </w:r>
      <w:r w:rsidRPr="00925C55">
        <w:rPr>
          <w:rFonts w:ascii="Times New Roman" w:hAnsi="Times New Roman" w:cs="Times New Roman"/>
          <w:i/>
        </w:rPr>
        <w:t>Данный пункт — это своеобразная пояснительная записка, которая определяет место представляемого урока в теме и в программе по предмету, позволяет проследить связь его содержания с предыдущими и последующими темами и уроками, а также определить динамику формирования знаний, умений и навыков обучающихся.</w:t>
      </w:r>
    </w:p>
  </w:footnote>
  <w:footnote w:id="2">
    <w:p w:rsidR="00F478AB" w:rsidRPr="00925C55" w:rsidRDefault="00F478AB" w:rsidP="00A333EA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r w:rsidRPr="00925C55">
        <w:rPr>
          <w:rStyle w:val="af3"/>
          <w:i/>
        </w:rPr>
        <w:footnoteRef/>
      </w:r>
      <w:r w:rsidRPr="00925C55">
        <w:rPr>
          <w:rFonts w:ascii="Times New Roman" w:hAnsi="Times New Roman" w:cs="Times New Roman"/>
          <w:i/>
        </w:rPr>
        <w:t xml:space="preserve">Ключевая идея урока позволяет сориентировать </w:t>
      </w:r>
      <w:proofErr w:type="gramStart"/>
      <w:r w:rsidRPr="00925C55">
        <w:rPr>
          <w:rFonts w:ascii="Times New Roman" w:hAnsi="Times New Roman" w:cs="Times New Roman"/>
          <w:i/>
        </w:rPr>
        <w:t>обучающихся</w:t>
      </w:r>
      <w:proofErr w:type="gramEnd"/>
      <w:r w:rsidRPr="00925C55">
        <w:rPr>
          <w:rFonts w:ascii="Times New Roman" w:hAnsi="Times New Roman" w:cs="Times New Roman"/>
          <w:i/>
        </w:rPr>
        <w:t xml:space="preserve"> в содержании урока, темы и предмета в целом; ключевая идея помогает сформулировать конкретные учебные цели к уроку и подобрать задания к ним. Ключевая идея формулируется в формате проблемного вопроса. Проблемный вопрос не предполагает простого вспоминания и воспроизведения знаний. </w:t>
      </w:r>
      <w:proofErr w:type="gramStart"/>
      <w:r w:rsidRPr="00925C55">
        <w:rPr>
          <w:rFonts w:ascii="Times New Roman" w:hAnsi="Times New Roman" w:cs="Times New Roman"/>
          <w:i/>
        </w:rPr>
        <w:t>Проблемными являются те вопросы, которые вызывают затруднения у обучающихся, поскольку у них нет заранее готового ответа на эти вопросы.</w:t>
      </w:r>
      <w:proofErr w:type="gramEnd"/>
      <w:r w:rsidRPr="00925C55">
        <w:rPr>
          <w:rFonts w:ascii="Times New Roman" w:hAnsi="Times New Roman" w:cs="Times New Roman"/>
          <w:i/>
        </w:rPr>
        <w:t xml:space="preserve"> Ответ на проблемные вопросы обучающиеся получают (ищут) самостоятельно в ходе урока.</w:t>
      </w:r>
    </w:p>
    <w:p w:rsidR="00F478AB" w:rsidRPr="00925C55" w:rsidRDefault="00F478AB" w:rsidP="00A333EA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r w:rsidRPr="00925C55">
        <w:rPr>
          <w:rFonts w:ascii="Times New Roman" w:hAnsi="Times New Roman" w:cs="Times New Roman"/>
          <w:i/>
        </w:rPr>
        <w:t>Признаки проблемного вопроса:</w:t>
      </w:r>
    </w:p>
    <w:p w:rsidR="00F478AB" w:rsidRPr="00925C55" w:rsidRDefault="00F478AB" w:rsidP="00A333EA">
      <w:pPr>
        <w:pStyle w:val="a7"/>
        <w:numPr>
          <w:ilvl w:val="0"/>
          <w:numId w:val="40"/>
        </w:numPr>
        <w:autoSpaceDE/>
        <w:autoSpaceDN/>
        <w:ind w:left="0" w:firstLine="567"/>
        <w:jc w:val="both"/>
        <w:rPr>
          <w:rFonts w:ascii="Times New Roman" w:hAnsi="Times New Roman" w:cs="Times New Roman"/>
          <w:i/>
        </w:rPr>
      </w:pPr>
      <w:proofErr w:type="gramStart"/>
      <w:r w:rsidRPr="00925C55">
        <w:rPr>
          <w:rFonts w:ascii="Times New Roman" w:hAnsi="Times New Roman" w:cs="Times New Roman"/>
          <w:i/>
        </w:rPr>
        <w:t>открытый</w:t>
      </w:r>
      <w:proofErr w:type="gramEnd"/>
      <w:r w:rsidRPr="00925C55">
        <w:rPr>
          <w:rFonts w:ascii="Times New Roman" w:hAnsi="Times New Roman" w:cs="Times New Roman"/>
          <w:i/>
        </w:rPr>
        <w:t xml:space="preserve"> — не имеет простого, краткого, быстрого и заранее известного ответа,</w:t>
      </w:r>
    </w:p>
    <w:p w:rsidR="00F478AB" w:rsidRPr="00925C55" w:rsidRDefault="00F478AB" w:rsidP="00A333EA">
      <w:pPr>
        <w:pStyle w:val="a7"/>
        <w:numPr>
          <w:ilvl w:val="0"/>
          <w:numId w:val="40"/>
        </w:numPr>
        <w:autoSpaceDE/>
        <w:autoSpaceDN/>
        <w:ind w:left="0" w:firstLine="567"/>
        <w:jc w:val="both"/>
        <w:rPr>
          <w:rFonts w:ascii="Times New Roman" w:hAnsi="Times New Roman" w:cs="Times New Roman"/>
          <w:i/>
        </w:rPr>
      </w:pPr>
      <w:r w:rsidRPr="00925C55">
        <w:rPr>
          <w:rFonts w:ascii="Times New Roman" w:hAnsi="Times New Roman" w:cs="Times New Roman"/>
          <w:i/>
        </w:rPr>
        <w:t>требует обоснования,</w:t>
      </w:r>
    </w:p>
    <w:p w:rsidR="00F478AB" w:rsidRPr="00925C55" w:rsidRDefault="00F478AB" w:rsidP="00A333EA">
      <w:pPr>
        <w:pStyle w:val="a7"/>
        <w:numPr>
          <w:ilvl w:val="0"/>
          <w:numId w:val="40"/>
        </w:numPr>
        <w:autoSpaceDE/>
        <w:autoSpaceDN/>
        <w:ind w:left="0" w:firstLine="567"/>
        <w:jc w:val="both"/>
        <w:rPr>
          <w:rFonts w:ascii="Times New Roman" w:hAnsi="Times New Roman" w:cs="Times New Roman"/>
          <w:i/>
        </w:rPr>
      </w:pPr>
      <w:r w:rsidRPr="00925C55">
        <w:rPr>
          <w:rFonts w:ascii="Times New Roman" w:hAnsi="Times New Roman" w:cs="Times New Roman"/>
          <w:i/>
        </w:rPr>
        <w:t>дискуссионный,</w:t>
      </w:r>
    </w:p>
    <w:p w:rsidR="00F478AB" w:rsidRPr="00925C55" w:rsidRDefault="00F478AB" w:rsidP="00A333EA">
      <w:pPr>
        <w:pStyle w:val="a7"/>
        <w:numPr>
          <w:ilvl w:val="0"/>
          <w:numId w:val="40"/>
        </w:numPr>
        <w:autoSpaceDE/>
        <w:autoSpaceDN/>
        <w:ind w:left="0" w:firstLine="567"/>
        <w:jc w:val="both"/>
        <w:rPr>
          <w:rFonts w:ascii="Times New Roman" w:hAnsi="Times New Roman" w:cs="Times New Roman"/>
          <w:i/>
        </w:rPr>
      </w:pPr>
      <w:r w:rsidRPr="00925C55">
        <w:rPr>
          <w:rFonts w:ascii="Times New Roman" w:hAnsi="Times New Roman" w:cs="Times New Roman"/>
          <w:i/>
        </w:rPr>
        <w:t>требует мышления на высоких когнитивных уровнях (анализ, дедукция, обобщение, прогнозирование и др.),</w:t>
      </w:r>
    </w:p>
    <w:p w:rsidR="00F478AB" w:rsidRPr="00925C55" w:rsidRDefault="00F478AB" w:rsidP="00A333EA">
      <w:pPr>
        <w:pStyle w:val="a7"/>
        <w:numPr>
          <w:ilvl w:val="0"/>
          <w:numId w:val="40"/>
        </w:numPr>
        <w:autoSpaceDE/>
        <w:autoSpaceDN/>
        <w:spacing w:after="120"/>
        <w:ind w:left="0" w:firstLine="567"/>
        <w:jc w:val="both"/>
        <w:rPr>
          <w:rFonts w:ascii="Times New Roman" w:hAnsi="Times New Roman" w:cs="Times New Roman"/>
          <w:i/>
        </w:rPr>
      </w:pPr>
      <w:r w:rsidRPr="00925C55">
        <w:rPr>
          <w:rFonts w:ascii="Times New Roman" w:hAnsi="Times New Roman" w:cs="Times New Roman"/>
          <w:i/>
        </w:rPr>
        <w:t>опирается на ключевые идеи предмета или даже выходит за его рамки.</w:t>
      </w:r>
    </w:p>
  </w:footnote>
  <w:footnote w:id="3">
    <w:p w:rsidR="00F478AB" w:rsidRPr="00925C55" w:rsidRDefault="00F478AB" w:rsidP="00A333EA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r w:rsidRPr="00925C55">
        <w:rPr>
          <w:rStyle w:val="af3"/>
          <w:i/>
        </w:rPr>
        <w:footnoteRef/>
      </w:r>
      <w:r w:rsidRPr="00925C55">
        <w:rPr>
          <w:rFonts w:ascii="Times New Roman" w:hAnsi="Times New Roman" w:cs="Times New Roman"/>
          <w:i/>
        </w:rPr>
        <w:t xml:space="preserve"> Цель должна соответствовать технологии </w:t>
      </w:r>
      <w:r w:rsidRPr="00925C55">
        <w:rPr>
          <w:rFonts w:ascii="Times New Roman" w:hAnsi="Times New Roman" w:cs="Times New Roman"/>
          <w:i/>
          <w:lang w:val="en-US"/>
        </w:rPr>
        <w:t>SMART</w:t>
      </w:r>
      <w:r w:rsidRPr="00925C55">
        <w:rPr>
          <w:rFonts w:ascii="Times New Roman" w:hAnsi="Times New Roman" w:cs="Times New Roman"/>
          <w:i/>
        </w:rPr>
        <w:t>:</w:t>
      </w:r>
    </w:p>
    <w:p w:rsidR="00F478AB" w:rsidRPr="00925C55" w:rsidRDefault="00F478AB" w:rsidP="00A333EA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925C55">
        <w:rPr>
          <w:rFonts w:ascii="Times New Roman" w:hAnsi="Times New Roman" w:cs="Times New Roman"/>
          <w:b/>
          <w:bCs/>
          <w:i/>
          <w:lang w:val="en-US"/>
        </w:rPr>
        <w:t>S</w:t>
      </w:r>
      <w:r w:rsidRPr="00925C55">
        <w:rPr>
          <w:rFonts w:ascii="Times New Roman" w:hAnsi="Times New Roman" w:cs="Times New Roman"/>
          <w:b/>
          <w:bCs/>
          <w:i/>
        </w:rPr>
        <w:t xml:space="preserve"> (</w:t>
      </w:r>
      <w:r w:rsidRPr="00925C55">
        <w:rPr>
          <w:rFonts w:ascii="Times New Roman" w:hAnsi="Times New Roman" w:cs="Times New Roman"/>
          <w:b/>
          <w:bCs/>
          <w:i/>
          <w:lang w:val="en-US"/>
        </w:rPr>
        <w:t>Specific</w:t>
      </w:r>
      <w:r w:rsidRPr="00925C55">
        <w:rPr>
          <w:rFonts w:ascii="Times New Roman" w:hAnsi="Times New Roman" w:cs="Times New Roman"/>
          <w:b/>
          <w:bCs/>
          <w:i/>
        </w:rPr>
        <w:t xml:space="preserve">) </w:t>
      </w:r>
      <w:r w:rsidRPr="00925C55">
        <w:rPr>
          <w:rFonts w:ascii="Times New Roman" w:hAnsi="Times New Roman" w:cs="Times New Roman"/>
          <w:i/>
        </w:rPr>
        <w:t>–</w:t>
      </w:r>
      <w:r w:rsidRPr="00925C55">
        <w:rPr>
          <w:rFonts w:ascii="Times New Roman" w:hAnsi="Times New Roman" w:cs="Times New Roman"/>
          <w:b/>
          <w:bCs/>
          <w:i/>
        </w:rPr>
        <w:t xml:space="preserve"> Конкретные</w:t>
      </w:r>
      <w:r w:rsidRPr="00925C55">
        <w:rPr>
          <w:rFonts w:ascii="Times New Roman" w:hAnsi="Times New Roman" w:cs="Times New Roman"/>
          <w:i/>
        </w:rPr>
        <w:t xml:space="preserve"> – цель должна быть четко сформулирована, направлена на изменение конкретной ситуации.</w:t>
      </w:r>
      <w:proofErr w:type="gramEnd"/>
    </w:p>
    <w:p w:rsidR="00F478AB" w:rsidRPr="00925C55" w:rsidRDefault="00F478AB" w:rsidP="00A333EA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925C55">
        <w:rPr>
          <w:rFonts w:ascii="Times New Roman" w:hAnsi="Times New Roman" w:cs="Times New Roman"/>
          <w:b/>
          <w:bCs/>
          <w:i/>
          <w:lang w:val="en-US"/>
        </w:rPr>
        <w:t>M</w:t>
      </w:r>
      <w:r w:rsidRPr="00925C55">
        <w:rPr>
          <w:rFonts w:ascii="Times New Roman" w:hAnsi="Times New Roman" w:cs="Times New Roman"/>
          <w:b/>
          <w:bCs/>
          <w:i/>
        </w:rPr>
        <w:t xml:space="preserve"> (</w:t>
      </w:r>
      <w:r w:rsidRPr="00925C55">
        <w:rPr>
          <w:rFonts w:ascii="Times New Roman" w:hAnsi="Times New Roman" w:cs="Times New Roman"/>
          <w:b/>
          <w:bCs/>
          <w:i/>
          <w:lang w:val="en-US"/>
        </w:rPr>
        <w:t>Measurable</w:t>
      </w:r>
      <w:r w:rsidRPr="00925C55">
        <w:rPr>
          <w:rFonts w:ascii="Times New Roman" w:hAnsi="Times New Roman" w:cs="Times New Roman"/>
          <w:b/>
          <w:bCs/>
          <w:i/>
        </w:rPr>
        <w:t xml:space="preserve">) </w:t>
      </w:r>
      <w:r w:rsidRPr="00925C55">
        <w:rPr>
          <w:rFonts w:ascii="Times New Roman" w:hAnsi="Times New Roman" w:cs="Times New Roman"/>
          <w:i/>
        </w:rPr>
        <w:t>–</w:t>
      </w:r>
      <w:r w:rsidRPr="00925C55">
        <w:rPr>
          <w:rFonts w:ascii="Times New Roman" w:hAnsi="Times New Roman" w:cs="Times New Roman"/>
          <w:b/>
          <w:bCs/>
          <w:i/>
        </w:rPr>
        <w:t xml:space="preserve"> Измеримые</w:t>
      </w:r>
      <w:r w:rsidRPr="00925C55">
        <w:rPr>
          <w:rFonts w:ascii="Times New Roman" w:hAnsi="Times New Roman" w:cs="Times New Roman"/>
          <w:i/>
        </w:rPr>
        <w:t xml:space="preserve"> – если у цели не будет каких-либо измеримых параметров, то будет невозможно определить, достигнут ли результат (ожидаемый результат, заложенный в цели, должен быть измерен качественно или количественно через систему индикаторов реализации цели).</w:t>
      </w:r>
      <w:proofErr w:type="gramEnd"/>
    </w:p>
    <w:p w:rsidR="00F478AB" w:rsidRPr="00925C55" w:rsidRDefault="00F478AB" w:rsidP="00A333EA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r w:rsidRPr="00925C55">
        <w:rPr>
          <w:rFonts w:ascii="Times New Roman" w:hAnsi="Times New Roman" w:cs="Times New Roman"/>
          <w:b/>
          <w:bCs/>
          <w:i/>
        </w:rPr>
        <w:t>A (</w:t>
      </w:r>
      <w:proofErr w:type="spellStart"/>
      <w:r w:rsidRPr="00925C55">
        <w:rPr>
          <w:rFonts w:ascii="Times New Roman" w:hAnsi="Times New Roman" w:cs="Times New Roman"/>
          <w:b/>
          <w:bCs/>
          <w:i/>
        </w:rPr>
        <w:t>Attainable</w:t>
      </w:r>
      <w:proofErr w:type="spellEnd"/>
      <w:r w:rsidRPr="00925C55">
        <w:rPr>
          <w:rFonts w:ascii="Times New Roman" w:hAnsi="Times New Roman" w:cs="Times New Roman"/>
          <w:b/>
          <w:bCs/>
          <w:i/>
        </w:rPr>
        <w:t xml:space="preserve">) </w:t>
      </w:r>
      <w:r w:rsidRPr="00925C55">
        <w:rPr>
          <w:rFonts w:ascii="Times New Roman" w:hAnsi="Times New Roman" w:cs="Times New Roman"/>
          <w:i/>
        </w:rPr>
        <w:t>– Д</w:t>
      </w:r>
      <w:r w:rsidRPr="00925C55">
        <w:rPr>
          <w:rFonts w:ascii="Times New Roman" w:hAnsi="Times New Roman" w:cs="Times New Roman"/>
          <w:b/>
          <w:bCs/>
          <w:i/>
        </w:rPr>
        <w:t>остижимые</w:t>
      </w:r>
      <w:r w:rsidRPr="00925C55">
        <w:rPr>
          <w:rFonts w:ascii="Times New Roman" w:hAnsi="Times New Roman" w:cs="Times New Roman"/>
          <w:i/>
        </w:rPr>
        <w:t>: цели используются в качестве стимула для решения каких-то задач и, таким образом, дальнейшего продвижения вперед за счет достижения успеха. Стоит ставить достаточно сложные цели (предполагающие усилия), но при этом они должны быть достижимыми.</w:t>
      </w:r>
    </w:p>
    <w:p w:rsidR="00F478AB" w:rsidRPr="00925C55" w:rsidRDefault="00F478AB" w:rsidP="00A333EA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r w:rsidRPr="00925C55">
        <w:rPr>
          <w:rFonts w:ascii="Times New Roman" w:hAnsi="Times New Roman" w:cs="Times New Roman"/>
          <w:b/>
          <w:bCs/>
          <w:i/>
        </w:rPr>
        <w:t>R (</w:t>
      </w:r>
      <w:proofErr w:type="spellStart"/>
      <w:r w:rsidRPr="00925C55">
        <w:rPr>
          <w:rFonts w:ascii="Times New Roman" w:hAnsi="Times New Roman" w:cs="Times New Roman"/>
          <w:b/>
          <w:bCs/>
          <w:i/>
        </w:rPr>
        <w:t>Result-oriented</w:t>
      </w:r>
      <w:proofErr w:type="spellEnd"/>
      <w:r w:rsidRPr="00925C55">
        <w:rPr>
          <w:rFonts w:ascii="Times New Roman" w:hAnsi="Times New Roman" w:cs="Times New Roman"/>
          <w:b/>
          <w:bCs/>
          <w:i/>
        </w:rPr>
        <w:t>) – Ориентированные на результат (релевантные)</w:t>
      </w:r>
      <w:r w:rsidRPr="00925C55">
        <w:rPr>
          <w:rFonts w:ascii="Times New Roman" w:hAnsi="Times New Roman" w:cs="Times New Roman"/>
          <w:i/>
        </w:rPr>
        <w:t>: цели должны характеризоваться исходя из результата, а не количества проделываемой работы.</w:t>
      </w:r>
    </w:p>
    <w:p w:rsidR="00F478AB" w:rsidRPr="00925C55" w:rsidRDefault="00F478AB" w:rsidP="00A333EA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r w:rsidRPr="00925C55">
        <w:rPr>
          <w:rFonts w:ascii="Times New Roman" w:hAnsi="Times New Roman" w:cs="Times New Roman"/>
          <w:b/>
          <w:bCs/>
          <w:i/>
        </w:rPr>
        <w:t>T (</w:t>
      </w:r>
      <w:proofErr w:type="spellStart"/>
      <w:r w:rsidRPr="00925C55">
        <w:rPr>
          <w:rFonts w:ascii="Times New Roman" w:hAnsi="Times New Roman" w:cs="Times New Roman"/>
          <w:b/>
          <w:bCs/>
          <w:i/>
        </w:rPr>
        <w:t>Time-bounded</w:t>
      </w:r>
      <w:proofErr w:type="spellEnd"/>
      <w:r w:rsidRPr="00925C55">
        <w:rPr>
          <w:rFonts w:ascii="Times New Roman" w:hAnsi="Times New Roman" w:cs="Times New Roman"/>
          <w:b/>
          <w:bCs/>
          <w:i/>
        </w:rPr>
        <w:t xml:space="preserve">) – </w:t>
      </w:r>
      <w:proofErr w:type="gramStart"/>
      <w:r w:rsidRPr="00925C55">
        <w:rPr>
          <w:rFonts w:ascii="Times New Roman" w:hAnsi="Times New Roman" w:cs="Times New Roman"/>
          <w:b/>
          <w:bCs/>
          <w:i/>
        </w:rPr>
        <w:t>Соотносимые</w:t>
      </w:r>
      <w:proofErr w:type="gramEnd"/>
      <w:r w:rsidRPr="00925C55">
        <w:rPr>
          <w:rFonts w:ascii="Times New Roman" w:hAnsi="Times New Roman" w:cs="Times New Roman"/>
          <w:b/>
          <w:bCs/>
          <w:i/>
        </w:rPr>
        <w:t xml:space="preserve"> с конкретным сроком: </w:t>
      </w:r>
      <w:r w:rsidRPr="00925C55">
        <w:rPr>
          <w:rFonts w:ascii="Times New Roman" w:hAnsi="Times New Roman" w:cs="Times New Roman"/>
          <w:i/>
        </w:rPr>
        <w:t xml:space="preserve">цель должна быть выполнима в определенном временном измерении. </w:t>
      </w:r>
    </w:p>
    <w:p w:rsidR="00F478AB" w:rsidRPr="005015AC" w:rsidRDefault="00F478AB" w:rsidP="00A333EA">
      <w:pPr>
        <w:pStyle w:val="a7"/>
        <w:spacing w:after="120"/>
        <w:ind w:firstLine="567"/>
        <w:jc w:val="both"/>
        <w:rPr>
          <w:rFonts w:ascii="Times New Roman" w:hAnsi="Times New Roman" w:cs="Times New Roman"/>
          <w:i/>
        </w:rPr>
      </w:pPr>
      <w:r w:rsidRPr="00925C55">
        <w:rPr>
          <w:rFonts w:ascii="Times New Roman" w:hAnsi="Times New Roman" w:cs="Times New Roman"/>
          <w:i/>
        </w:rPr>
        <w:t>Цель должна опре</w:t>
      </w:r>
      <w:r w:rsidRPr="005015AC">
        <w:rPr>
          <w:rFonts w:ascii="Times New Roman" w:hAnsi="Times New Roman" w:cs="Times New Roman"/>
          <w:i/>
        </w:rPr>
        <w:t xml:space="preserve">деляться и формулироваться через результат </w:t>
      </w:r>
      <w:r w:rsidRPr="005015AC">
        <w:rPr>
          <w:rFonts w:ascii="Times New Roman" w:hAnsi="Times New Roman" w:cs="Times New Roman"/>
          <w:b/>
          <w:i/>
        </w:rPr>
        <w:t>деятельности</w:t>
      </w:r>
      <w:r w:rsidRPr="005015AC">
        <w:rPr>
          <w:rFonts w:ascii="Times New Roman" w:hAnsi="Times New Roman" w:cs="Times New Roman"/>
          <w:i/>
        </w:rPr>
        <w:t xml:space="preserve"> </w:t>
      </w:r>
      <w:proofErr w:type="gramStart"/>
      <w:r w:rsidRPr="005015AC">
        <w:rPr>
          <w:rFonts w:ascii="Times New Roman" w:hAnsi="Times New Roman" w:cs="Times New Roman"/>
          <w:i/>
        </w:rPr>
        <w:t>обучающегося</w:t>
      </w:r>
      <w:proofErr w:type="gramEnd"/>
      <w:r w:rsidRPr="005015AC">
        <w:rPr>
          <w:rFonts w:ascii="Times New Roman" w:hAnsi="Times New Roman" w:cs="Times New Roman"/>
          <w:i/>
        </w:rPr>
        <w:t>.</w:t>
      </w:r>
    </w:p>
  </w:footnote>
  <w:footnote w:id="4">
    <w:p w:rsidR="00F478AB" w:rsidRPr="005015AC" w:rsidRDefault="00F478AB" w:rsidP="00A333EA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r w:rsidRPr="005015AC">
        <w:rPr>
          <w:rStyle w:val="af3"/>
          <w:i/>
        </w:rPr>
        <w:footnoteRef/>
      </w:r>
      <w:r w:rsidRPr="005015AC">
        <w:rPr>
          <w:rFonts w:ascii="Times New Roman" w:hAnsi="Times New Roman" w:cs="Times New Roman"/>
          <w:i/>
        </w:rPr>
        <w:t xml:space="preserve"> К инструментам, с помощью которых можно проверить достижение запланированных результатов, относятся: устный/письменный опрос, публичное выступление (презентация чего-либо), создание продукта, тест, самостоятельная/контрольная работа и т.п.</w:t>
      </w:r>
    </w:p>
    <w:p w:rsidR="00F478AB" w:rsidRPr="005015AC" w:rsidRDefault="00F478AB" w:rsidP="00A333EA">
      <w:pPr>
        <w:pStyle w:val="a7"/>
        <w:spacing w:after="120"/>
        <w:ind w:firstLine="567"/>
        <w:jc w:val="both"/>
        <w:rPr>
          <w:rFonts w:ascii="Times New Roman" w:hAnsi="Times New Roman" w:cs="Times New Roman"/>
          <w:i/>
        </w:rPr>
      </w:pPr>
      <w:r w:rsidRPr="005015AC">
        <w:rPr>
          <w:rFonts w:ascii="Times New Roman" w:hAnsi="Times New Roman" w:cs="Times New Roman"/>
          <w:i/>
        </w:rPr>
        <w:t xml:space="preserve">Критерии/показатели/индикаторы напрямую связаны с теми заданиями, которые даются </w:t>
      </w:r>
      <w:proofErr w:type="gramStart"/>
      <w:r w:rsidRPr="005015AC">
        <w:rPr>
          <w:rFonts w:ascii="Times New Roman" w:hAnsi="Times New Roman" w:cs="Times New Roman"/>
          <w:i/>
        </w:rPr>
        <w:t>обучающимся</w:t>
      </w:r>
      <w:proofErr w:type="gramEnd"/>
      <w:r w:rsidRPr="005015AC">
        <w:rPr>
          <w:rFonts w:ascii="Times New Roman" w:hAnsi="Times New Roman" w:cs="Times New Roman"/>
          <w:i/>
        </w:rPr>
        <w:t xml:space="preserve"> для проверки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Другой пример – результатом обучения у вас будет выполнение задания при устном или письменном опросе. Следовательно, вам необходимо привести формулировку самого задания, формат представления ответа на задание (например, таблица, перечень </w:t>
      </w:r>
      <w:proofErr w:type="gramStart"/>
      <w:r w:rsidRPr="005015AC">
        <w:rPr>
          <w:rFonts w:ascii="Times New Roman" w:hAnsi="Times New Roman" w:cs="Times New Roman"/>
          <w:i/>
        </w:rPr>
        <w:t>вопросов</w:t>
      </w:r>
      <w:proofErr w:type="gramEnd"/>
      <w:r w:rsidRPr="005015AC">
        <w:rPr>
          <w:rFonts w:ascii="Times New Roman" w:hAnsi="Times New Roman" w:cs="Times New Roman"/>
          <w:i/>
        </w:rPr>
        <w:t xml:space="preserve"> на которые надо ответить, требования к оформлению текста и т. п.), критерии оценки этого задания (сколько баллов и за что ставится или какая оценка и за что конкретно ставится) + шкалу перевода баллов в отметку (если в критериях обозначены баллы).</w:t>
      </w:r>
    </w:p>
  </w:footnote>
  <w:footnote w:id="5">
    <w:p w:rsidR="00F478AB" w:rsidRPr="005015AC" w:rsidRDefault="00F478AB" w:rsidP="00A333EA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r w:rsidRPr="005015AC">
        <w:rPr>
          <w:rStyle w:val="af3"/>
          <w:i/>
        </w:rPr>
        <w:footnoteRef/>
      </w:r>
      <w:r w:rsidRPr="005015AC">
        <w:rPr>
          <w:rFonts w:ascii="Times New Roman" w:hAnsi="Times New Roman" w:cs="Times New Roman"/>
          <w:i/>
        </w:rPr>
        <w:t xml:space="preserve"> Организационно-педагогические условия включают в себя: описание логики проведения урока и организационные моменты, связанные с его проведением и представляются в формате рекомендаций по проведению урока другим педагогом. </w:t>
      </w:r>
      <w:proofErr w:type="gramStart"/>
      <w:r w:rsidRPr="005015AC">
        <w:rPr>
          <w:rFonts w:ascii="Times New Roman" w:hAnsi="Times New Roman" w:cs="Times New Roman"/>
          <w:i/>
        </w:rPr>
        <w:t>При описании хода урока (логики его проведения) необходимо последовательно представить деятельность педагога и обучающихся: с чего начинается урок, как разворачивается; какие задания, с какой целью и каким обучающимися даются; какие учебные материалы используются (отбор учебного содержания необходимо проводить в соответствии с целями урока, возрастным особенностями обучающихся, его личностной значимости и практической направленности);</w:t>
      </w:r>
      <w:proofErr w:type="gramEnd"/>
      <w:r w:rsidRPr="005015AC">
        <w:rPr>
          <w:rFonts w:ascii="Times New Roman" w:hAnsi="Times New Roman" w:cs="Times New Roman"/>
          <w:i/>
        </w:rPr>
        <w:t xml:space="preserve"> </w:t>
      </w:r>
      <w:proofErr w:type="gramStart"/>
      <w:r w:rsidRPr="005015AC">
        <w:rPr>
          <w:rFonts w:ascii="Times New Roman" w:hAnsi="Times New Roman" w:cs="Times New Roman"/>
          <w:i/>
        </w:rPr>
        <w:t>какие</w:t>
      </w:r>
      <w:proofErr w:type="gramEnd"/>
      <w:r w:rsidRPr="005015AC">
        <w:rPr>
          <w:rFonts w:ascii="Times New Roman" w:hAnsi="Times New Roman" w:cs="Times New Roman"/>
          <w:i/>
        </w:rPr>
        <w:t xml:space="preserve"> </w:t>
      </w:r>
      <w:proofErr w:type="spellStart"/>
      <w:r w:rsidRPr="005015AC">
        <w:rPr>
          <w:rFonts w:ascii="Times New Roman" w:hAnsi="Times New Roman" w:cs="Times New Roman"/>
          <w:i/>
        </w:rPr>
        <w:t>оргформы</w:t>
      </w:r>
      <w:proofErr w:type="spellEnd"/>
      <w:r w:rsidRPr="005015AC">
        <w:rPr>
          <w:rFonts w:ascii="Times New Roman" w:hAnsi="Times New Roman" w:cs="Times New Roman"/>
          <w:i/>
        </w:rPr>
        <w:t xml:space="preserve">, где и с какой целью используются в ходе урока (фронтальная, индивидуальная, групповая работа). Если используется групповая форма работы, необходимо указать основания деления на группы. В ходе описания необходимо отразить где и в каком виде, согласно каким критериям будет </w:t>
      </w:r>
      <w:proofErr w:type="gramStart"/>
      <w:r w:rsidRPr="005015AC">
        <w:rPr>
          <w:rFonts w:ascii="Times New Roman" w:hAnsi="Times New Roman" w:cs="Times New Roman"/>
          <w:i/>
        </w:rPr>
        <w:t>проводится</w:t>
      </w:r>
      <w:proofErr w:type="gramEnd"/>
      <w:r w:rsidRPr="005015AC">
        <w:rPr>
          <w:rFonts w:ascii="Times New Roman" w:hAnsi="Times New Roman" w:cs="Times New Roman"/>
          <w:i/>
        </w:rPr>
        <w:t xml:space="preserve"> оценивание знаний и умений обучающихся (текущий и промежуточный контроль (при наличии) и итоговый контроль, направленный на проверку достижения запланированных вами результатов). </w:t>
      </w:r>
    </w:p>
    <w:p w:rsidR="00F478AB" w:rsidRPr="005015AC" w:rsidRDefault="00F478AB" w:rsidP="00A333EA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r w:rsidRPr="005015AC">
        <w:rPr>
          <w:rFonts w:ascii="Times New Roman" w:hAnsi="Times New Roman" w:cs="Times New Roman"/>
          <w:i/>
        </w:rPr>
        <w:t xml:space="preserve">ВАЖНО: </w:t>
      </w:r>
    </w:p>
    <w:p w:rsidR="00F478AB" w:rsidRPr="005015AC" w:rsidRDefault="00F478AB" w:rsidP="00A333EA">
      <w:pPr>
        <w:pStyle w:val="a7"/>
        <w:numPr>
          <w:ilvl w:val="0"/>
          <w:numId w:val="41"/>
        </w:numPr>
        <w:autoSpaceDE/>
        <w:autoSpaceDN/>
        <w:ind w:left="0" w:firstLine="567"/>
        <w:jc w:val="both"/>
        <w:rPr>
          <w:rFonts w:ascii="Times New Roman" w:hAnsi="Times New Roman" w:cs="Times New Roman"/>
          <w:i/>
        </w:rPr>
      </w:pPr>
      <w:r w:rsidRPr="005015AC">
        <w:rPr>
          <w:rFonts w:ascii="Times New Roman" w:hAnsi="Times New Roman" w:cs="Times New Roman"/>
          <w:i/>
        </w:rPr>
        <w:t>обосновать необходимость всех видов работ и заданий в соответствии с их направленностью н достижение запланированных результатов;</w:t>
      </w:r>
    </w:p>
    <w:p w:rsidR="00F478AB" w:rsidRPr="005015AC" w:rsidRDefault="00F478AB" w:rsidP="00A333EA">
      <w:pPr>
        <w:pStyle w:val="a7"/>
        <w:numPr>
          <w:ilvl w:val="0"/>
          <w:numId w:val="41"/>
        </w:numPr>
        <w:autoSpaceDE/>
        <w:autoSpaceDN/>
        <w:ind w:left="0" w:firstLine="567"/>
        <w:jc w:val="both"/>
        <w:rPr>
          <w:rFonts w:ascii="Times New Roman" w:hAnsi="Times New Roman" w:cs="Times New Roman"/>
          <w:i/>
        </w:rPr>
      </w:pPr>
      <w:r w:rsidRPr="005015AC">
        <w:rPr>
          <w:rFonts w:ascii="Times New Roman" w:hAnsi="Times New Roman" w:cs="Times New Roman"/>
          <w:i/>
        </w:rPr>
        <w:t>в ходе описания логики проведения урока делать сноски на конкретные дидактические материалы, которые можно представить в приложении или в виде отдельных файлов; в случае обращения к учебнику необходимо указать выходные данные учебника и привести текст, с которым будут работать обучающиеся;</w:t>
      </w:r>
    </w:p>
    <w:p w:rsidR="00F478AB" w:rsidRPr="005015AC" w:rsidRDefault="00F478AB" w:rsidP="00A333EA">
      <w:pPr>
        <w:pStyle w:val="a7"/>
        <w:numPr>
          <w:ilvl w:val="0"/>
          <w:numId w:val="41"/>
        </w:numPr>
        <w:autoSpaceDE/>
        <w:autoSpaceDN/>
        <w:ind w:left="0" w:firstLine="567"/>
        <w:jc w:val="both"/>
        <w:rPr>
          <w:rFonts w:ascii="Times New Roman" w:hAnsi="Times New Roman" w:cs="Times New Roman"/>
          <w:i/>
        </w:rPr>
      </w:pPr>
      <w:r w:rsidRPr="005015AC">
        <w:rPr>
          <w:rFonts w:ascii="Times New Roman" w:hAnsi="Times New Roman" w:cs="Times New Roman"/>
          <w:i/>
        </w:rPr>
        <w:t>организационно-педагогические условия и логика проведения урока должны быть представлены в виде связного текста (использование технологических карт и сценариев урока запрещено);</w:t>
      </w:r>
    </w:p>
    <w:p w:rsidR="00F478AB" w:rsidRPr="005015AC" w:rsidRDefault="00F478AB" w:rsidP="00A333EA">
      <w:pPr>
        <w:pStyle w:val="a7"/>
        <w:numPr>
          <w:ilvl w:val="0"/>
          <w:numId w:val="41"/>
        </w:numPr>
        <w:autoSpaceDE/>
        <w:autoSpaceDN/>
        <w:ind w:left="0" w:firstLine="567"/>
        <w:jc w:val="both"/>
        <w:rPr>
          <w:rFonts w:ascii="Times New Roman" w:hAnsi="Times New Roman" w:cs="Times New Roman"/>
          <w:i/>
        </w:rPr>
      </w:pPr>
      <w:r w:rsidRPr="005015AC">
        <w:rPr>
          <w:rFonts w:ascii="Times New Roman" w:hAnsi="Times New Roman" w:cs="Times New Roman"/>
          <w:i/>
        </w:rPr>
        <w:t>писать простым понятным языком, избегать клише и общих слов;</w:t>
      </w:r>
    </w:p>
    <w:p w:rsidR="00F478AB" w:rsidRPr="005015AC" w:rsidRDefault="00F478AB" w:rsidP="00A333EA">
      <w:pPr>
        <w:pStyle w:val="a7"/>
        <w:numPr>
          <w:ilvl w:val="0"/>
          <w:numId w:val="41"/>
        </w:numPr>
        <w:autoSpaceDE/>
        <w:autoSpaceDN/>
        <w:spacing w:after="120"/>
        <w:ind w:left="0" w:firstLine="567"/>
        <w:jc w:val="both"/>
        <w:rPr>
          <w:rFonts w:ascii="Times New Roman" w:hAnsi="Times New Roman" w:cs="Times New Roman"/>
          <w:i/>
        </w:rPr>
      </w:pPr>
      <w:r w:rsidRPr="005015AC">
        <w:rPr>
          <w:rFonts w:ascii="Times New Roman" w:hAnsi="Times New Roman" w:cs="Times New Roman"/>
          <w:i/>
        </w:rPr>
        <w:t>все используемые сокращения расшифровываются.</w:t>
      </w:r>
    </w:p>
  </w:footnote>
  <w:footnote w:id="6">
    <w:p w:rsidR="00F478AB" w:rsidRPr="005015AC" w:rsidRDefault="00F478AB" w:rsidP="00A333EA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r w:rsidRPr="005015AC">
        <w:rPr>
          <w:rStyle w:val="af3"/>
          <w:i/>
        </w:rPr>
        <w:footnoteRef/>
      </w:r>
      <w:r w:rsidRPr="005015AC">
        <w:rPr>
          <w:rFonts w:ascii="Times New Roman" w:hAnsi="Times New Roman" w:cs="Times New Roman"/>
          <w:i/>
        </w:rPr>
        <w:t xml:space="preserve"> К дидактическим материалам урока относятся все раздаточные и наглядные материалы (включая аудио и видео файлы). В данном пункте необходимо перечислить все дидактические материалы и сделать сноски на них, сами материалы размещаются в Приложениях к описанию урока или прикладываются к нему в виде отдельных файлов. Пример оформления перечня дидактических материалов:</w:t>
      </w:r>
    </w:p>
    <w:p w:rsidR="00F478AB" w:rsidRPr="005015AC" w:rsidRDefault="00F478AB" w:rsidP="00A333EA">
      <w:pPr>
        <w:pStyle w:val="a7"/>
        <w:numPr>
          <w:ilvl w:val="0"/>
          <w:numId w:val="41"/>
        </w:numPr>
        <w:autoSpaceDE/>
        <w:autoSpaceDN/>
        <w:ind w:left="0" w:firstLine="567"/>
        <w:jc w:val="both"/>
        <w:rPr>
          <w:rFonts w:ascii="Times New Roman" w:hAnsi="Times New Roman" w:cs="Times New Roman"/>
          <w:i/>
        </w:rPr>
      </w:pPr>
      <w:r w:rsidRPr="005015AC">
        <w:rPr>
          <w:rFonts w:ascii="Times New Roman" w:hAnsi="Times New Roman" w:cs="Times New Roman"/>
          <w:i/>
        </w:rPr>
        <w:t>Те</w:t>
      </w:r>
      <w:proofErr w:type="gramStart"/>
      <w:r w:rsidRPr="005015AC">
        <w:rPr>
          <w:rFonts w:ascii="Times New Roman" w:hAnsi="Times New Roman" w:cs="Times New Roman"/>
          <w:i/>
        </w:rPr>
        <w:t>кст дл</w:t>
      </w:r>
      <w:proofErr w:type="gramEnd"/>
      <w:r w:rsidRPr="005015AC">
        <w:rPr>
          <w:rFonts w:ascii="Times New Roman" w:hAnsi="Times New Roman" w:cs="Times New Roman"/>
          <w:i/>
        </w:rPr>
        <w:t>я работы группы 1 «Откуда взялись бабочки» (см. Приложение 1)</w:t>
      </w:r>
    </w:p>
    <w:p w:rsidR="00F478AB" w:rsidRPr="005015AC" w:rsidRDefault="00F478AB" w:rsidP="00A333EA">
      <w:pPr>
        <w:pStyle w:val="a7"/>
        <w:numPr>
          <w:ilvl w:val="0"/>
          <w:numId w:val="41"/>
        </w:numPr>
        <w:autoSpaceDE/>
        <w:autoSpaceDN/>
        <w:ind w:left="0" w:firstLine="567"/>
        <w:jc w:val="both"/>
        <w:rPr>
          <w:rFonts w:ascii="Times New Roman" w:hAnsi="Times New Roman" w:cs="Times New Roman"/>
          <w:i/>
        </w:rPr>
      </w:pPr>
      <w:r w:rsidRPr="005015AC">
        <w:rPr>
          <w:rFonts w:ascii="Times New Roman" w:hAnsi="Times New Roman" w:cs="Times New Roman"/>
          <w:i/>
        </w:rPr>
        <w:t>Презентация об эволюции бабочек (см. файл Эволюция бабочек.</w:t>
      </w:r>
      <w:proofErr w:type="spellStart"/>
      <w:r w:rsidRPr="005015AC">
        <w:rPr>
          <w:rFonts w:ascii="Times New Roman" w:hAnsi="Times New Roman" w:cs="Times New Roman"/>
          <w:i/>
          <w:lang w:val="en-US"/>
        </w:rPr>
        <w:t>pptx</w:t>
      </w:r>
      <w:proofErr w:type="spellEnd"/>
      <w:r w:rsidRPr="005015AC">
        <w:rPr>
          <w:rFonts w:ascii="Times New Roman" w:hAnsi="Times New Roman" w:cs="Times New Roman"/>
          <w:i/>
        </w:rPr>
        <w:t>)</w:t>
      </w:r>
    </w:p>
    <w:p w:rsidR="00F478AB" w:rsidRPr="005015AC" w:rsidRDefault="00F478AB" w:rsidP="00A333EA">
      <w:pPr>
        <w:pStyle w:val="a7"/>
        <w:numPr>
          <w:ilvl w:val="0"/>
          <w:numId w:val="41"/>
        </w:numPr>
        <w:autoSpaceDE/>
        <w:autoSpaceDN/>
        <w:ind w:left="0" w:firstLine="567"/>
        <w:jc w:val="both"/>
        <w:rPr>
          <w:rFonts w:ascii="Times New Roman" w:hAnsi="Times New Roman" w:cs="Times New Roman"/>
          <w:i/>
        </w:rPr>
      </w:pPr>
      <w:r w:rsidRPr="005015AC">
        <w:rPr>
          <w:rFonts w:ascii="Times New Roman" w:hAnsi="Times New Roman" w:cs="Times New Roman"/>
          <w:i/>
        </w:rPr>
        <w:t>Таблица сравнительных характеристик бабочек разных полушарий (см. файл</w:t>
      </w:r>
      <w:proofErr w:type="gramStart"/>
      <w:r w:rsidRPr="005015AC">
        <w:rPr>
          <w:rFonts w:ascii="Times New Roman" w:hAnsi="Times New Roman" w:cs="Times New Roman"/>
          <w:i/>
        </w:rPr>
        <w:t xml:space="preserve"> С</w:t>
      </w:r>
      <w:proofErr w:type="gramEnd"/>
      <w:r w:rsidRPr="005015AC">
        <w:rPr>
          <w:rFonts w:ascii="Times New Roman" w:hAnsi="Times New Roman" w:cs="Times New Roman"/>
          <w:i/>
        </w:rPr>
        <w:t>равни бабочек.</w:t>
      </w:r>
      <w:proofErr w:type="spellStart"/>
      <w:r w:rsidRPr="005015AC">
        <w:rPr>
          <w:rFonts w:ascii="Times New Roman" w:hAnsi="Times New Roman" w:cs="Times New Roman"/>
          <w:i/>
          <w:lang w:val="en-US"/>
        </w:rPr>
        <w:t>docx</w:t>
      </w:r>
      <w:proofErr w:type="spellEnd"/>
      <w:r w:rsidRPr="005015AC">
        <w:rPr>
          <w:rFonts w:ascii="Times New Roman" w:hAnsi="Times New Roman" w:cs="Times New Roman"/>
          <w:i/>
        </w:rPr>
        <w:t>)</w:t>
      </w:r>
    </w:p>
    <w:p w:rsidR="00F478AB" w:rsidRPr="005015AC" w:rsidRDefault="00F478AB" w:rsidP="00A333EA">
      <w:pPr>
        <w:pStyle w:val="a7"/>
        <w:numPr>
          <w:ilvl w:val="0"/>
          <w:numId w:val="41"/>
        </w:numPr>
        <w:autoSpaceDE/>
        <w:autoSpaceDN/>
        <w:spacing w:after="120"/>
        <w:ind w:left="0" w:firstLine="567"/>
        <w:jc w:val="both"/>
        <w:rPr>
          <w:rFonts w:ascii="Times New Roman" w:hAnsi="Times New Roman" w:cs="Times New Roman"/>
          <w:i/>
        </w:rPr>
      </w:pPr>
      <w:proofErr w:type="spellStart"/>
      <w:r w:rsidRPr="005015AC">
        <w:rPr>
          <w:rFonts w:ascii="Times New Roman" w:hAnsi="Times New Roman" w:cs="Times New Roman"/>
          <w:i/>
        </w:rPr>
        <w:t>Микроистория</w:t>
      </w:r>
      <w:proofErr w:type="spellEnd"/>
      <w:r w:rsidRPr="005015AC">
        <w:rPr>
          <w:rFonts w:ascii="Times New Roman" w:hAnsi="Times New Roman" w:cs="Times New Roman"/>
          <w:i/>
        </w:rPr>
        <w:t xml:space="preserve">. Превращение бабочки – видео, ссылка </w:t>
      </w:r>
      <w:hyperlink r:id="rId1" w:history="1">
        <w:r w:rsidRPr="005015AC">
          <w:rPr>
            <w:rStyle w:val="af2"/>
            <w:rFonts w:ascii="Times New Roman" w:hAnsi="Times New Roman" w:cs="Times New Roman"/>
            <w:i/>
          </w:rPr>
          <w:t>https://youtu.be/fLIPq8xZi4k</w:t>
        </w:r>
      </w:hyperlink>
      <w:r w:rsidRPr="005015AC">
        <w:rPr>
          <w:rFonts w:ascii="Times New Roman" w:hAnsi="Times New Roman" w:cs="Times New Roman"/>
          <w:i/>
        </w:rPr>
        <w:t xml:space="preserve"> </w:t>
      </w:r>
    </w:p>
  </w:footnote>
  <w:footnote w:id="7">
    <w:p w:rsidR="00F478AB" w:rsidRPr="00810DAB" w:rsidRDefault="00F478AB" w:rsidP="00A333EA">
      <w:pPr>
        <w:pStyle w:val="a7"/>
        <w:spacing w:after="120"/>
        <w:ind w:firstLine="567"/>
        <w:jc w:val="both"/>
      </w:pPr>
      <w:r w:rsidRPr="005015AC">
        <w:rPr>
          <w:rStyle w:val="af3"/>
          <w:i/>
        </w:rPr>
        <w:footnoteRef/>
      </w:r>
      <w:r w:rsidRPr="005015AC">
        <w:rPr>
          <w:rFonts w:ascii="Times New Roman" w:hAnsi="Times New Roman" w:cs="Times New Roman"/>
          <w:i/>
        </w:rPr>
        <w:t xml:space="preserve"> В данном пункте необходимо указать необходимое оборудование, включая оснащение рабочего места педагога, </w:t>
      </w:r>
      <w:proofErr w:type="gramStart"/>
      <w:r w:rsidRPr="005015AC">
        <w:rPr>
          <w:rFonts w:ascii="Times New Roman" w:hAnsi="Times New Roman" w:cs="Times New Roman"/>
          <w:i/>
        </w:rPr>
        <w:t>обучающихся</w:t>
      </w:r>
      <w:proofErr w:type="gramEnd"/>
      <w:r w:rsidRPr="005015AC">
        <w:rPr>
          <w:rFonts w:ascii="Times New Roman" w:hAnsi="Times New Roman" w:cs="Times New Roman"/>
          <w:i/>
        </w:rPr>
        <w:t>, кабинета в целом.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344"/>
    <w:multiLevelType w:val="multilevel"/>
    <w:tmpl w:val="2A14A04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2696D"/>
    <w:multiLevelType w:val="multilevel"/>
    <w:tmpl w:val="D7D6E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5AA7AA8"/>
    <w:multiLevelType w:val="hybridMultilevel"/>
    <w:tmpl w:val="98D23302"/>
    <w:lvl w:ilvl="0" w:tplc="EEB8A3E8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ED50FA"/>
    <w:multiLevelType w:val="multilevel"/>
    <w:tmpl w:val="B62E871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0757B"/>
    <w:multiLevelType w:val="multilevel"/>
    <w:tmpl w:val="787CB3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09E702A5"/>
    <w:multiLevelType w:val="hybridMultilevel"/>
    <w:tmpl w:val="25AE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278EB"/>
    <w:multiLevelType w:val="hybridMultilevel"/>
    <w:tmpl w:val="408A6D80"/>
    <w:lvl w:ilvl="0" w:tplc="C74C2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FA0CFF"/>
    <w:multiLevelType w:val="hybridMultilevel"/>
    <w:tmpl w:val="BFF0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E1C12"/>
    <w:multiLevelType w:val="hybridMultilevel"/>
    <w:tmpl w:val="799A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E359F"/>
    <w:multiLevelType w:val="multilevel"/>
    <w:tmpl w:val="550C06C0"/>
    <w:lvl w:ilvl="0">
      <w:start w:val="1"/>
      <w:numFmt w:val="decimal"/>
      <w:lvlText w:val="%1."/>
      <w:lvlJc w:val="left"/>
      <w:pPr>
        <w:ind w:left="1199" w:hanging="91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12">
    <w:nsid w:val="13BE2693"/>
    <w:multiLevelType w:val="hybridMultilevel"/>
    <w:tmpl w:val="6AB06F94"/>
    <w:lvl w:ilvl="0" w:tplc="5946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D11089"/>
    <w:multiLevelType w:val="multilevel"/>
    <w:tmpl w:val="0C78D438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0214FA6"/>
    <w:multiLevelType w:val="multilevel"/>
    <w:tmpl w:val="115C5B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eastAsia="Times New Roman" w:hint="default"/>
      </w:rPr>
    </w:lvl>
  </w:abstractNum>
  <w:abstractNum w:abstractNumId="15">
    <w:nsid w:val="26C939B5"/>
    <w:multiLevelType w:val="hybridMultilevel"/>
    <w:tmpl w:val="22B4E040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F26AD"/>
    <w:multiLevelType w:val="multilevel"/>
    <w:tmpl w:val="E30E2B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2B6288F"/>
    <w:multiLevelType w:val="hybridMultilevel"/>
    <w:tmpl w:val="414A3840"/>
    <w:lvl w:ilvl="0" w:tplc="C74C20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177C5A"/>
    <w:multiLevelType w:val="multilevel"/>
    <w:tmpl w:val="95708F3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9">
    <w:nsid w:val="3A4F3786"/>
    <w:multiLevelType w:val="multilevel"/>
    <w:tmpl w:val="2AF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272"/>
        </w:tabs>
        <w:ind w:left="1272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4682C"/>
    <w:multiLevelType w:val="multilevel"/>
    <w:tmpl w:val="589E0A2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DCC0447"/>
    <w:multiLevelType w:val="multilevel"/>
    <w:tmpl w:val="AF90A83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3F3345EC"/>
    <w:multiLevelType w:val="multilevel"/>
    <w:tmpl w:val="6882E474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45410177"/>
    <w:multiLevelType w:val="hybridMultilevel"/>
    <w:tmpl w:val="E320F4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9516DD6"/>
    <w:multiLevelType w:val="hybridMultilevel"/>
    <w:tmpl w:val="0C1E1CC2"/>
    <w:lvl w:ilvl="0" w:tplc="B2087EC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74D37"/>
    <w:multiLevelType w:val="hybridMultilevel"/>
    <w:tmpl w:val="18887556"/>
    <w:lvl w:ilvl="0" w:tplc="C74C2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9311D"/>
    <w:multiLevelType w:val="hybridMultilevel"/>
    <w:tmpl w:val="C92AC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6D097A"/>
    <w:multiLevelType w:val="multilevel"/>
    <w:tmpl w:val="5C4C3A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0">
    <w:nsid w:val="57B92DE0"/>
    <w:multiLevelType w:val="hybridMultilevel"/>
    <w:tmpl w:val="5F1E6E4E"/>
    <w:lvl w:ilvl="0" w:tplc="71EE1AFA">
      <w:start w:val="3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07D76CB"/>
    <w:multiLevelType w:val="multilevel"/>
    <w:tmpl w:val="D382C5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AF521C"/>
    <w:multiLevelType w:val="hybridMultilevel"/>
    <w:tmpl w:val="BC941D2C"/>
    <w:lvl w:ilvl="0" w:tplc="B54CB9F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241731"/>
    <w:multiLevelType w:val="hybridMultilevel"/>
    <w:tmpl w:val="30B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C1A7C"/>
    <w:multiLevelType w:val="hybridMultilevel"/>
    <w:tmpl w:val="BC941D2C"/>
    <w:lvl w:ilvl="0" w:tplc="B54CB9F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7D338C"/>
    <w:multiLevelType w:val="hybridMultilevel"/>
    <w:tmpl w:val="8F64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E5912"/>
    <w:multiLevelType w:val="multilevel"/>
    <w:tmpl w:val="8204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08E4E06"/>
    <w:multiLevelType w:val="multilevel"/>
    <w:tmpl w:val="ED14A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403CD7"/>
    <w:multiLevelType w:val="hybridMultilevel"/>
    <w:tmpl w:val="A61E41D4"/>
    <w:lvl w:ilvl="0" w:tplc="04190011">
      <w:start w:val="1"/>
      <w:numFmt w:val="decimal"/>
      <w:lvlText w:val="%1)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50D3EAC"/>
    <w:multiLevelType w:val="multilevel"/>
    <w:tmpl w:val="71D8C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9810FD8"/>
    <w:multiLevelType w:val="multilevel"/>
    <w:tmpl w:val="25AEC9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E86355B"/>
    <w:multiLevelType w:val="multilevel"/>
    <w:tmpl w:val="49ACC6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2">
    <w:nsid w:val="7FBD3DF0"/>
    <w:multiLevelType w:val="multilevel"/>
    <w:tmpl w:val="C9BE2F2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5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</w:num>
  <w:num w:numId="8">
    <w:abstractNumId w:val="3"/>
  </w:num>
  <w:num w:numId="9">
    <w:abstractNumId w:val="22"/>
  </w:num>
  <w:num w:numId="10">
    <w:abstractNumId w:val="0"/>
  </w:num>
  <w:num w:numId="11">
    <w:abstractNumId w:val="23"/>
  </w:num>
  <w:num w:numId="12">
    <w:abstractNumId w:val="13"/>
  </w:num>
  <w:num w:numId="13">
    <w:abstractNumId w:val="28"/>
  </w:num>
  <w:num w:numId="14">
    <w:abstractNumId w:val="32"/>
  </w:num>
  <w:num w:numId="15">
    <w:abstractNumId w:val="34"/>
  </w:num>
  <w:num w:numId="16">
    <w:abstractNumId w:val="39"/>
  </w:num>
  <w:num w:numId="17">
    <w:abstractNumId w:val="38"/>
  </w:num>
  <w:num w:numId="18">
    <w:abstractNumId w:val="37"/>
  </w:num>
  <w:num w:numId="19">
    <w:abstractNumId w:val="2"/>
  </w:num>
  <w:num w:numId="20">
    <w:abstractNumId w:val="24"/>
  </w:num>
  <w:num w:numId="21">
    <w:abstractNumId w:val="17"/>
  </w:num>
  <w:num w:numId="22">
    <w:abstractNumId w:val="27"/>
  </w:num>
  <w:num w:numId="23">
    <w:abstractNumId w:val="8"/>
  </w:num>
  <w:num w:numId="24">
    <w:abstractNumId w:val="36"/>
  </w:num>
  <w:num w:numId="25">
    <w:abstractNumId w:val="31"/>
  </w:num>
  <w:num w:numId="26">
    <w:abstractNumId w:val="12"/>
  </w:num>
  <w:num w:numId="27">
    <w:abstractNumId w:val="15"/>
  </w:num>
  <w:num w:numId="28">
    <w:abstractNumId w:val="21"/>
  </w:num>
  <w:num w:numId="29">
    <w:abstractNumId w:val="6"/>
  </w:num>
  <w:num w:numId="30">
    <w:abstractNumId w:val="10"/>
  </w:num>
  <w:num w:numId="31">
    <w:abstractNumId w:val="30"/>
  </w:num>
  <w:num w:numId="32">
    <w:abstractNumId w:val="18"/>
  </w:num>
  <w:num w:numId="33">
    <w:abstractNumId w:val="16"/>
  </w:num>
  <w:num w:numId="34">
    <w:abstractNumId w:val="33"/>
  </w:num>
  <w:num w:numId="35">
    <w:abstractNumId w:val="7"/>
  </w:num>
  <w:num w:numId="36">
    <w:abstractNumId w:val="41"/>
  </w:num>
  <w:num w:numId="37">
    <w:abstractNumId w:val="4"/>
  </w:num>
  <w:num w:numId="38">
    <w:abstractNumId w:val="29"/>
  </w:num>
  <w:num w:numId="39">
    <w:abstractNumId w:val="42"/>
  </w:num>
  <w:num w:numId="40">
    <w:abstractNumId w:val="5"/>
  </w:num>
  <w:num w:numId="41">
    <w:abstractNumId w:val="26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58"/>
    <w:rsid w:val="00000DBA"/>
    <w:rsid w:val="00002DE6"/>
    <w:rsid w:val="00006477"/>
    <w:rsid w:val="000162F2"/>
    <w:rsid w:val="00016B75"/>
    <w:rsid w:val="0002030E"/>
    <w:rsid w:val="00021227"/>
    <w:rsid w:val="00023F60"/>
    <w:rsid w:val="00027258"/>
    <w:rsid w:val="000305B9"/>
    <w:rsid w:val="00045D5D"/>
    <w:rsid w:val="000508AD"/>
    <w:rsid w:val="00050A75"/>
    <w:rsid w:val="00051F17"/>
    <w:rsid w:val="0005295A"/>
    <w:rsid w:val="00056016"/>
    <w:rsid w:val="000608D0"/>
    <w:rsid w:val="00064B1C"/>
    <w:rsid w:val="00065FB0"/>
    <w:rsid w:val="000740E9"/>
    <w:rsid w:val="0008138A"/>
    <w:rsid w:val="000815AB"/>
    <w:rsid w:val="00081BF4"/>
    <w:rsid w:val="00082661"/>
    <w:rsid w:val="0008287D"/>
    <w:rsid w:val="00082AF4"/>
    <w:rsid w:val="0008791D"/>
    <w:rsid w:val="000922C9"/>
    <w:rsid w:val="000A3AD1"/>
    <w:rsid w:val="000A55DA"/>
    <w:rsid w:val="000B2B3E"/>
    <w:rsid w:val="000B36D0"/>
    <w:rsid w:val="000B42C7"/>
    <w:rsid w:val="000C0274"/>
    <w:rsid w:val="000C3D6C"/>
    <w:rsid w:val="000C4783"/>
    <w:rsid w:val="000C48AE"/>
    <w:rsid w:val="000C7CE4"/>
    <w:rsid w:val="000D1286"/>
    <w:rsid w:val="000D1FCB"/>
    <w:rsid w:val="000E1F5C"/>
    <w:rsid w:val="000F4749"/>
    <w:rsid w:val="000F519D"/>
    <w:rsid w:val="00102327"/>
    <w:rsid w:val="0010339C"/>
    <w:rsid w:val="001043F2"/>
    <w:rsid w:val="00105BA2"/>
    <w:rsid w:val="00105DDF"/>
    <w:rsid w:val="00107162"/>
    <w:rsid w:val="00137324"/>
    <w:rsid w:val="00141431"/>
    <w:rsid w:val="001439D0"/>
    <w:rsid w:val="00144206"/>
    <w:rsid w:val="00153EF3"/>
    <w:rsid w:val="001569DE"/>
    <w:rsid w:val="00164D69"/>
    <w:rsid w:val="0017191B"/>
    <w:rsid w:val="00172F97"/>
    <w:rsid w:val="0017486C"/>
    <w:rsid w:val="001772DF"/>
    <w:rsid w:val="001806FE"/>
    <w:rsid w:val="001823DA"/>
    <w:rsid w:val="001850A3"/>
    <w:rsid w:val="001911DA"/>
    <w:rsid w:val="001933C0"/>
    <w:rsid w:val="00194DA8"/>
    <w:rsid w:val="00195F5C"/>
    <w:rsid w:val="001963B7"/>
    <w:rsid w:val="00197507"/>
    <w:rsid w:val="001A0181"/>
    <w:rsid w:val="001A0FBC"/>
    <w:rsid w:val="001A2C1A"/>
    <w:rsid w:val="001A634F"/>
    <w:rsid w:val="001B5968"/>
    <w:rsid w:val="001C0072"/>
    <w:rsid w:val="001C1A00"/>
    <w:rsid w:val="001C682C"/>
    <w:rsid w:val="001C6883"/>
    <w:rsid w:val="001D02FC"/>
    <w:rsid w:val="001D270F"/>
    <w:rsid w:val="001D404D"/>
    <w:rsid w:val="001E2F88"/>
    <w:rsid w:val="001E5C2B"/>
    <w:rsid w:val="001F2EF0"/>
    <w:rsid w:val="001F5356"/>
    <w:rsid w:val="001F5A51"/>
    <w:rsid w:val="001F65DE"/>
    <w:rsid w:val="001F7F7D"/>
    <w:rsid w:val="00223B91"/>
    <w:rsid w:val="00224E7F"/>
    <w:rsid w:val="00230C4B"/>
    <w:rsid w:val="002326F0"/>
    <w:rsid w:val="00233283"/>
    <w:rsid w:val="0023367B"/>
    <w:rsid w:val="0024304E"/>
    <w:rsid w:val="002439DF"/>
    <w:rsid w:val="00251ACB"/>
    <w:rsid w:val="00256783"/>
    <w:rsid w:val="00262056"/>
    <w:rsid w:val="0026230E"/>
    <w:rsid w:val="00262338"/>
    <w:rsid w:val="00262730"/>
    <w:rsid w:val="0026570D"/>
    <w:rsid w:val="00267F8C"/>
    <w:rsid w:val="002721C6"/>
    <w:rsid w:val="0027221F"/>
    <w:rsid w:val="002728CD"/>
    <w:rsid w:val="00275973"/>
    <w:rsid w:val="002810D8"/>
    <w:rsid w:val="00283543"/>
    <w:rsid w:val="00287259"/>
    <w:rsid w:val="00290357"/>
    <w:rsid w:val="00295E77"/>
    <w:rsid w:val="002A3B22"/>
    <w:rsid w:val="002A4778"/>
    <w:rsid w:val="002C1BBC"/>
    <w:rsid w:val="002C3AE0"/>
    <w:rsid w:val="002D2D23"/>
    <w:rsid w:val="002D356F"/>
    <w:rsid w:val="002D3EF3"/>
    <w:rsid w:val="002D5489"/>
    <w:rsid w:val="002D747C"/>
    <w:rsid w:val="002E2D04"/>
    <w:rsid w:val="002E4B5B"/>
    <w:rsid w:val="002E6A42"/>
    <w:rsid w:val="002F2567"/>
    <w:rsid w:val="002F2DF1"/>
    <w:rsid w:val="00314B15"/>
    <w:rsid w:val="00315159"/>
    <w:rsid w:val="00321688"/>
    <w:rsid w:val="0032334A"/>
    <w:rsid w:val="00325348"/>
    <w:rsid w:val="00325449"/>
    <w:rsid w:val="0033173D"/>
    <w:rsid w:val="003354CA"/>
    <w:rsid w:val="003359DB"/>
    <w:rsid w:val="00347BB3"/>
    <w:rsid w:val="0036041B"/>
    <w:rsid w:val="00361585"/>
    <w:rsid w:val="00363B20"/>
    <w:rsid w:val="00364BEF"/>
    <w:rsid w:val="00372D15"/>
    <w:rsid w:val="003744FD"/>
    <w:rsid w:val="00374B1E"/>
    <w:rsid w:val="00380AF7"/>
    <w:rsid w:val="00382B82"/>
    <w:rsid w:val="00384828"/>
    <w:rsid w:val="003A7E4B"/>
    <w:rsid w:val="003B0407"/>
    <w:rsid w:val="003B0883"/>
    <w:rsid w:val="003B7191"/>
    <w:rsid w:val="003B7434"/>
    <w:rsid w:val="003C0DA1"/>
    <w:rsid w:val="003C744A"/>
    <w:rsid w:val="003D48A8"/>
    <w:rsid w:val="003D63F6"/>
    <w:rsid w:val="003D6BDF"/>
    <w:rsid w:val="003E0C24"/>
    <w:rsid w:val="003E3EFF"/>
    <w:rsid w:val="004044BC"/>
    <w:rsid w:val="004115FF"/>
    <w:rsid w:val="004117F6"/>
    <w:rsid w:val="00413765"/>
    <w:rsid w:val="0041608A"/>
    <w:rsid w:val="00420B7D"/>
    <w:rsid w:val="00421A78"/>
    <w:rsid w:val="0042233B"/>
    <w:rsid w:val="00431756"/>
    <w:rsid w:val="00433D14"/>
    <w:rsid w:val="00434831"/>
    <w:rsid w:val="004369EB"/>
    <w:rsid w:val="00454346"/>
    <w:rsid w:val="0047083D"/>
    <w:rsid w:val="004856DC"/>
    <w:rsid w:val="004873CC"/>
    <w:rsid w:val="00490CDC"/>
    <w:rsid w:val="004928F3"/>
    <w:rsid w:val="004943C0"/>
    <w:rsid w:val="004969B1"/>
    <w:rsid w:val="004A1439"/>
    <w:rsid w:val="004A1DD9"/>
    <w:rsid w:val="004A2C8C"/>
    <w:rsid w:val="004A491A"/>
    <w:rsid w:val="004A6581"/>
    <w:rsid w:val="004A6CD0"/>
    <w:rsid w:val="004B1C64"/>
    <w:rsid w:val="004B3846"/>
    <w:rsid w:val="004B4EDC"/>
    <w:rsid w:val="004B755B"/>
    <w:rsid w:val="004C3D40"/>
    <w:rsid w:val="004C51F4"/>
    <w:rsid w:val="004C56F0"/>
    <w:rsid w:val="004D5728"/>
    <w:rsid w:val="004D5A22"/>
    <w:rsid w:val="004E2FF0"/>
    <w:rsid w:val="004E488E"/>
    <w:rsid w:val="004F1A10"/>
    <w:rsid w:val="004F2961"/>
    <w:rsid w:val="004F2CB7"/>
    <w:rsid w:val="004F6641"/>
    <w:rsid w:val="005015AC"/>
    <w:rsid w:val="005037E4"/>
    <w:rsid w:val="00507A57"/>
    <w:rsid w:val="00512BA7"/>
    <w:rsid w:val="00514186"/>
    <w:rsid w:val="00523F4B"/>
    <w:rsid w:val="005271F9"/>
    <w:rsid w:val="00527778"/>
    <w:rsid w:val="00530917"/>
    <w:rsid w:val="00530AC2"/>
    <w:rsid w:val="00542689"/>
    <w:rsid w:val="00542CFB"/>
    <w:rsid w:val="00545B2F"/>
    <w:rsid w:val="005502D3"/>
    <w:rsid w:val="00551226"/>
    <w:rsid w:val="00553710"/>
    <w:rsid w:val="00553E58"/>
    <w:rsid w:val="0055675B"/>
    <w:rsid w:val="00565545"/>
    <w:rsid w:val="00580C95"/>
    <w:rsid w:val="00582EF1"/>
    <w:rsid w:val="0059469F"/>
    <w:rsid w:val="005968E4"/>
    <w:rsid w:val="005A4772"/>
    <w:rsid w:val="005A63BB"/>
    <w:rsid w:val="005C687E"/>
    <w:rsid w:val="005C7266"/>
    <w:rsid w:val="005D0B4B"/>
    <w:rsid w:val="005D2350"/>
    <w:rsid w:val="005E0DBA"/>
    <w:rsid w:val="005E1E4E"/>
    <w:rsid w:val="005F23CF"/>
    <w:rsid w:val="005F3430"/>
    <w:rsid w:val="005F4DCE"/>
    <w:rsid w:val="005F7581"/>
    <w:rsid w:val="00600E49"/>
    <w:rsid w:val="00601A62"/>
    <w:rsid w:val="00601B9A"/>
    <w:rsid w:val="00604CDB"/>
    <w:rsid w:val="006057E6"/>
    <w:rsid w:val="00605DB4"/>
    <w:rsid w:val="00611931"/>
    <w:rsid w:val="00620B64"/>
    <w:rsid w:val="00622012"/>
    <w:rsid w:val="00623009"/>
    <w:rsid w:val="00632433"/>
    <w:rsid w:val="00632594"/>
    <w:rsid w:val="006340B3"/>
    <w:rsid w:val="00635EFB"/>
    <w:rsid w:val="006407AA"/>
    <w:rsid w:val="0064236B"/>
    <w:rsid w:val="00642A55"/>
    <w:rsid w:val="006445B5"/>
    <w:rsid w:val="00660B1B"/>
    <w:rsid w:val="00664313"/>
    <w:rsid w:val="00666D66"/>
    <w:rsid w:val="006723CC"/>
    <w:rsid w:val="00675F5C"/>
    <w:rsid w:val="0067730F"/>
    <w:rsid w:val="00680385"/>
    <w:rsid w:val="006904AB"/>
    <w:rsid w:val="00693D76"/>
    <w:rsid w:val="00694057"/>
    <w:rsid w:val="006941F1"/>
    <w:rsid w:val="006A5E29"/>
    <w:rsid w:val="006B35DD"/>
    <w:rsid w:val="006B5D4F"/>
    <w:rsid w:val="006B6CBD"/>
    <w:rsid w:val="006C0A0C"/>
    <w:rsid w:val="006C1000"/>
    <w:rsid w:val="006C31A1"/>
    <w:rsid w:val="006C67AD"/>
    <w:rsid w:val="006D524C"/>
    <w:rsid w:val="006D6B83"/>
    <w:rsid w:val="006D774E"/>
    <w:rsid w:val="006E01E6"/>
    <w:rsid w:val="006E1D87"/>
    <w:rsid w:val="006E43BF"/>
    <w:rsid w:val="006E4E9F"/>
    <w:rsid w:val="006F2B57"/>
    <w:rsid w:val="006F2F5D"/>
    <w:rsid w:val="006F43AE"/>
    <w:rsid w:val="006F5A25"/>
    <w:rsid w:val="0070041E"/>
    <w:rsid w:val="007051FB"/>
    <w:rsid w:val="007064C9"/>
    <w:rsid w:val="00706FB6"/>
    <w:rsid w:val="0071626A"/>
    <w:rsid w:val="00716914"/>
    <w:rsid w:val="007203FC"/>
    <w:rsid w:val="0073461D"/>
    <w:rsid w:val="00735540"/>
    <w:rsid w:val="00744519"/>
    <w:rsid w:val="00751CC6"/>
    <w:rsid w:val="007530E7"/>
    <w:rsid w:val="0075705E"/>
    <w:rsid w:val="0076032E"/>
    <w:rsid w:val="00766FA0"/>
    <w:rsid w:val="00771251"/>
    <w:rsid w:val="00771272"/>
    <w:rsid w:val="00780A8B"/>
    <w:rsid w:val="00794368"/>
    <w:rsid w:val="007974D2"/>
    <w:rsid w:val="007A06D3"/>
    <w:rsid w:val="007A6472"/>
    <w:rsid w:val="007B08BE"/>
    <w:rsid w:val="007B3811"/>
    <w:rsid w:val="007B40B4"/>
    <w:rsid w:val="007C30F3"/>
    <w:rsid w:val="007D2A57"/>
    <w:rsid w:val="007D2FEB"/>
    <w:rsid w:val="007D5E7A"/>
    <w:rsid w:val="007D62C4"/>
    <w:rsid w:val="007E3C04"/>
    <w:rsid w:val="007F029B"/>
    <w:rsid w:val="007F2DC1"/>
    <w:rsid w:val="007F2EFE"/>
    <w:rsid w:val="007F39D9"/>
    <w:rsid w:val="008025AC"/>
    <w:rsid w:val="0080585D"/>
    <w:rsid w:val="00816FC0"/>
    <w:rsid w:val="008271D9"/>
    <w:rsid w:val="008339BF"/>
    <w:rsid w:val="00833A0B"/>
    <w:rsid w:val="00834D02"/>
    <w:rsid w:val="00835CA6"/>
    <w:rsid w:val="00840CA8"/>
    <w:rsid w:val="008474E7"/>
    <w:rsid w:val="00851B28"/>
    <w:rsid w:val="00851C6A"/>
    <w:rsid w:val="00853077"/>
    <w:rsid w:val="008570F2"/>
    <w:rsid w:val="008621C3"/>
    <w:rsid w:val="00871E0A"/>
    <w:rsid w:val="00873E70"/>
    <w:rsid w:val="00875045"/>
    <w:rsid w:val="0088183D"/>
    <w:rsid w:val="00886EAE"/>
    <w:rsid w:val="00895B43"/>
    <w:rsid w:val="00895B77"/>
    <w:rsid w:val="008A3059"/>
    <w:rsid w:val="008B283C"/>
    <w:rsid w:val="008B3385"/>
    <w:rsid w:val="008B7DD8"/>
    <w:rsid w:val="008C1FAB"/>
    <w:rsid w:val="008C3E7D"/>
    <w:rsid w:val="008C4E0C"/>
    <w:rsid w:val="008C5AAD"/>
    <w:rsid w:val="008D130C"/>
    <w:rsid w:val="008D6CD2"/>
    <w:rsid w:val="008F04E8"/>
    <w:rsid w:val="008F457A"/>
    <w:rsid w:val="008F4618"/>
    <w:rsid w:val="00901A75"/>
    <w:rsid w:val="009042B1"/>
    <w:rsid w:val="00904555"/>
    <w:rsid w:val="00904E50"/>
    <w:rsid w:val="00910ACF"/>
    <w:rsid w:val="0091157F"/>
    <w:rsid w:val="00911FD4"/>
    <w:rsid w:val="00914E24"/>
    <w:rsid w:val="00915AD3"/>
    <w:rsid w:val="00925C55"/>
    <w:rsid w:val="00926DB1"/>
    <w:rsid w:val="00927A91"/>
    <w:rsid w:val="009341FF"/>
    <w:rsid w:val="00936733"/>
    <w:rsid w:val="009374E8"/>
    <w:rsid w:val="009376F2"/>
    <w:rsid w:val="009428C2"/>
    <w:rsid w:val="00954048"/>
    <w:rsid w:val="0095584C"/>
    <w:rsid w:val="009626DA"/>
    <w:rsid w:val="009864DC"/>
    <w:rsid w:val="00994393"/>
    <w:rsid w:val="00995BFD"/>
    <w:rsid w:val="00997155"/>
    <w:rsid w:val="009A76FF"/>
    <w:rsid w:val="009C41C5"/>
    <w:rsid w:val="009E366C"/>
    <w:rsid w:val="009E3874"/>
    <w:rsid w:val="009E3E89"/>
    <w:rsid w:val="009E63D4"/>
    <w:rsid w:val="009E725E"/>
    <w:rsid w:val="009F0C1C"/>
    <w:rsid w:val="00A003BC"/>
    <w:rsid w:val="00A00A58"/>
    <w:rsid w:val="00A02BB3"/>
    <w:rsid w:val="00A117A3"/>
    <w:rsid w:val="00A16034"/>
    <w:rsid w:val="00A221E6"/>
    <w:rsid w:val="00A27262"/>
    <w:rsid w:val="00A30166"/>
    <w:rsid w:val="00A31838"/>
    <w:rsid w:val="00A333EA"/>
    <w:rsid w:val="00A33E19"/>
    <w:rsid w:val="00A37961"/>
    <w:rsid w:val="00A40843"/>
    <w:rsid w:val="00A40F1F"/>
    <w:rsid w:val="00A443D0"/>
    <w:rsid w:val="00A462D9"/>
    <w:rsid w:val="00A47F0D"/>
    <w:rsid w:val="00A50683"/>
    <w:rsid w:val="00A50A6E"/>
    <w:rsid w:val="00A6049C"/>
    <w:rsid w:val="00A60C2B"/>
    <w:rsid w:val="00A6666A"/>
    <w:rsid w:val="00A716EE"/>
    <w:rsid w:val="00A7178F"/>
    <w:rsid w:val="00A72A3B"/>
    <w:rsid w:val="00A731C9"/>
    <w:rsid w:val="00A7337F"/>
    <w:rsid w:val="00A76394"/>
    <w:rsid w:val="00A83E5E"/>
    <w:rsid w:val="00A8541F"/>
    <w:rsid w:val="00A85C92"/>
    <w:rsid w:val="00A85E97"/>
    <w:rsid w:val="00A96413"/>
    <w:rsid w:val="00AA1BD6"/>
    <w:rsid w:val="00AA3278"/>
    <w:rsid w:val="00AA6C02"/>
    <w:rsid w:val="00AB1BBA"/>
    <w:rsid w:val="00AB79A6"/>
    <w:rsid w:val="00AB7E2F"/>
    <w:rsid w:val="00AD07CE"/>
    <w:rsid w:val="00AD3B36"/>
    <w:rsid w:val="00AD592C"/>
    <w:rsid w:val="00AD5B98"/>
    <w:rsid w:val="00AE114D"/>
    <w:rsid w:val="00AE256E"/>
    <w:rsid w:val="00AE5A82"/>
    <w:rsid w:val="00AE78B2"/>
    <w:rsid w:val="00AF05AE"/>
    <w:rsid w:val="00AF24CD"/>
    <w:rsid w:val="00AF7614"/>
    <w:rsid w:val="00AF7E5D"/>
    <w:rsid w:val="00B012EA"/>
    <w:rsid w:val="00B0733D"/>
    <w:rsid w:val="00B13AB2"/>
    <w:rsid w:val="00B2107E"/>
    <w:rsid w:val="00B3087B"/>
    <w:rsid w:val="00B338E6"/>
    <w:rsid w:val="00B35E8A"/>
    <w:rsid w:val="00B37AC4"/>
    <w:rsid w:val="00B41C0E"/>
    <w:rsid w:val="00B41D1F"/>
    <w:rsid w:val="00B43C06"/>
    <w:rsid w:val="00B45891"/>
    <w:rsid w:val="00B47925"/>
    <w:rsid w:val="00B56D43"/>
    <w:rsid w:val="00B5746A"/>
    <w:rsid w:val="00B57914"/>
    <w:rsid w:val="00B64E76"/>
    <w:rsid w:val="00B666F9"/>
    <w:rsid w:val="00B6740E"/>
    <w:rsid w:val="00B67B83"/>
    <w:rsid w:val="00B738EC"/>
    <w:rsid w:val="00B754C1"/>
    <w:rsid w:val="00B75B8F"/>
    <w:rsid w:val="00B7720D"/>
    <w:rsid w:val="00B773D0"/>
    <w:rsid w:val="00B77571"/>
    <w:rsid w:val="00B81C4E"/>
    <w:rsid w:val="00B90428"/>
    <w:rsid w:val="00B920C4"/>
    <w:rsid w:val="00B969A3"/>
    <w:rsid w:val="00BA2C06"/>
    <w:rsid w:val="00BA5C55"/>
    <w:rsid w:val="00BA6656"/>
    <w:rsid w:val="00BA7640"/>
    <w:rsid w:val="00BB1DB3"/>
    <w:rsid w:val="00BB227B"/>
    <w:rsid w:val="00BB595C"/>
    <w:rsid w:val="00BC1C85"/>
    <w:rsid w:val="00BC1E45"/>
    <w:rsid w:val="00BC6C13"/>
    <w:rsid w:val="00BC7294"/>
    <w:rsid w:val="00BD0CEB"/>
    <w:rsid w:val="00BD1DC3"/>
    <w:rsid w:val="00BD69B0"/>
    <w:rsid w:val="00BE17A3"/>
    <w:rsid w:val="00BE3439"/>
    <w:rsid w:val="00BE5D78"/>
    <w:rsid w:val="00BF0630"/>
    <w:rsid w:val="00BF736C"/>
    <w:rsid w:val="00BF7735"/>
    <w:rsid w:val="00C026FD"/>
    <w:rsid w:val="00C11BEF"/>
    <w:rsid w:val="00C17332"/>
    <w:rsid w:val="00C17D8C"/>
    <w:rsid w:val="00C20F57"/>
    <w:rsid w:val="00C21EB7"/>
    <w:rsid w:val="00C26612"/>
    <w:rsid w:val="00C30D78"/>
    <w:rsid w:val="00C34306"/>
    <w:rsid w:val="00C42426"/>
    <w:rsid w:val="00C44D5F"/>
    <w:rsid w:val="00C46FFF"/>
    <w:rsid w:val="00C539C7"/>
    <w:rsid w:val="00C53A68"/>
    <w:rsid w:val="00C5700A"/>
    <w:rsid w:val="00C60357"/>
    <w:rsid w:val="00C610C6"/>
    <w:rsid w:val="00C62586"/>
    <w:rsid w:val="00C626C7"/>
    <w:rsid w:val="00C630FE"/>
    <w:rsid w:val="00C63DEE"/>
    <w:rsid w:val="00C66920"/>
    <w:rsid w:val="00C72720"/>
    <w:rsid w:val="00C76557"/>
    <w:rsid w:val="00C77104"/>
    <w:rsid w:val="00C80BE9"/>
    <w:rsid w:val="00C813F7"/>
    <w:rsid w:val="00C83941"/>
    <w:rsid w:val="00C8630C"/>
    <w:rsid w:val="00C91595"/>
    <w:rsid w:val="00C96033"/>
    <w:rsid w:val="00C965F0"/>
    <w:rsid w:val="00C96918"/>
    <w:rsid w:val="00C96B2C"/>
    <w:rsid w:val="00CA5190"/>
    <w:rsid w:val="00CB174F"/>
    <w:rsid w:val="00CB5938"/>
    <w:rsid w:val="00CB7440"/>
    <w:rsid w:val="00CC3161"/>
    <w:rsid w:val="00CE273E"/>
    <w:rsid w:val="00CF687E"/>
    <w:rsid w:val="00D0051A"/>
    <w:rsid w:val="00D02A90"/>
    <w:rsid w:val="00D032B0"/>
    <w:rsid w:val="00D03321"/>
    <w:rsid w:val="00D11C08"/>
    <w:rsid w:val="00D20DE5"/>
    <w:rsid w:val="00D230A4"/>
    <w:rsid w:val="00D2373C"/>
    <w:rsid w:val="00D30B94"/>
    <w:rsid w:val="00D36D04"/>
    <w:rsid w:val="00D406E9"/>
    <w:rsid w:val="00D4530A"/>
    <w:rsid w:val="00D542F4"/>
    <w:rsid w:val="00D55627"/>
    <w:rsid w:val="00D56B10"/>
    <w:rsid w:val="00D61375"/>
    <w:rsid w:val="00D6325D"/>
    <w:rsid w:val="00D67CBC"/>
    <w:rsid w:val="00D70ECF"/>
    <w:rsid w:val="00D7179A"/>
    <w:rsid w:val="00D71828"/>
    <w:rsid w:val="00D83B98"/>
    <w:rsid w:val="00D87005"/>
    <w:rsid w:val="00D873AD"/>
    <w:rsid w:val="00D918C9"/>
    <w:rsid w:val="00D91DEB"/>
    <w:rsid w:val="00D9509A"/>
    <w:rsid w:val="00DA053A"/>
    <w:rsid w:val="00DA572A"/>
    <w:rsid w:val="00DB2CD0"/>
    <w:rsid w:val="00DB7CF8"/>
    <w:rsid w:val="00DC0642"/>
    <w:rsid w:val="00DC0AE6"/>
    <w:rsid w:val="00DC5A57"/>
    <w:rsid w:val="00DC5E5A"/>
    <w:rsid w:val="00DC7574"/>
    <w:rsid w:val="00DE2B87"/>
    <w:rsid w:val="00DE5A0C"/>
    <w:rsid w:val="00DE7296"/>
    <w:rsid w:val="00DF25F3"/>
    <w:rsid w:val="00DF2829"/>
    <w:rsid w:val="00DF7C12"/>
    <w:rsid w:val="00E005C4"/>
    <w:rsid w:val="00E00C11"/>
    <w:rsid w:val="00E01881"/>
    <w:rsid w:val="00E02757"/>
    <w:rsid w:val="00E05243"/>
    <w:rsid w:val="00E17044"/>
    <w:rsid w:val="00E2759D"/>
    <w:rsid w:val="00E34AD5"/>
    <w:rsid w:val="00E42548"/>
    <w:rsid w:val="00E4392C"/>
    <w:rsid w:val="00E44A59"/>
    <w:rsid w:val="00E44C65"/>
    <w:rsid w:val="00E459EA"/>
    <w:rsid w:val="00E56921"/>
    <w:rsid w:val="00E56F05"/>
    <w:rsid w:val="00E62ECF"/>
    <w:rsid w:val="00E63886"/>
    <w:rsid w:val="00E70003"/>
    <w:rsid w:val="00E723DA"/>
    <w:rsid w:val="00E72762"/>
    <w:rsid w:val="00E805FF"/>
    <w:rsid w:val="00E93ECB"/>
    <w:rsid w:val="00E965C2"/>
    <w:rsid w:val="00EA2F31"/>
    <w:rsid w:val="00EB78C0"/>
    <w:rsid w:val="00EC25B2"/>
    <w:rsid w:val="00ED3910"/>
    <w:rsid w:val="00ED3F1B"/>
    <w:rsid w:val="00ED47EA"/>
    <w:rsid w:val="00EE2344"/>
    <w:rsid w:val="00EE6B12"/>
    <w:rsid w:val="00EF67B6"/>
    <w:rsid w:val="00EF7A9B"/>
    <w:rsid w:val="00F019B0"/>
    <w:rsid w:val="00F0340B"/>
    <w:rsid w:val="00F05C62"/>
    <w:rsid w:val="00F160EE"/>
    <w:rsid w:val="00F1744D"/>
    <w:rsid w:val="00F22467"/>
    <w:rsid w:val="00F368DC"/>
    <w:rsid w:val="00F44A5D"/>
    <w:rsid w:val="00F478AB"/>
    <w:rsid w:val="00F53110"/>
    <w:rsid w:val="00F54E0A"/>
    <w:rsid w:val="00F5739D"/>
    <w:rsid w:val="00F72D58"/>
    <w:rsid w:val="00F75044"/>
    <w:rsid w:val="00F75DF3"/>
    <w:rsid w:val="00F90551"/>
    <w:rsid w:val="00FA1A7F"/>
    <w:rsid w:val="00FA2367"/>
    <w:rsid w:val="00FB13A4"/>
    <w:rsid w:val="00FB4209"/>
    <w:rsid w:val="00FC4516"/>
    <w:rsid w:val="00FC5297"/>
    <w:rsid w:val="00FC78F3"/>
    <w:rsid w:val="00FD5630"/>
    <w:rsid w:val="00FD7151"/>
    <w:rsid w:val="00FE1E36"/>
    <w:rsid w:val="00FE248A"/>
    <w:rsid w:val="00FE3824"/>
    <w:rsid w:val="00FE7CA4"/>
    <w:rsid w:val="00FF0918"/>
    <w:rsid w:val="00FF1601"/>
    <w:rsid w:val="00FF4ADF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56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62056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056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56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205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262056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262056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26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6205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2056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aliases w:val="F1 Знак"/>
    <w:link w:val="a7"/>
    <w:uiPriority w:val="99"/>
    <w:rsid w:val="00262056"/>
  </w:style>
  <w:style w:type="paragraph" w:styleId="a7">
    <w:name w:val="footnote text"/>
    <w:aliases w:val="F1"/>
    <w:basedOn w:val="a"/>
    <w:link w:val="a6"/>
    <w:uiPriority w:val="99"/>
    <w:unhideWhenUsed/>
    <w:rsid w:val="0026205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262056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262056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2620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262056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262056"/>
  </w:style>
  <w:style w:type="paragraph" w:styleId="ab">
    <w:name w:val="footer"/>
    <w:basedOn w:val="a"/>
    <w:link w:val="aa"/>
    <w:uiPriority w:val="99"/>
    <w:unhideWhenUsed/>
    <w:rsid w:val="002620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262056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262056"/>
  </w:style>
  <w:style w:type="paragraph" w:styleId="ad">
    <w:name w:val="endnote text"/>
    <w:basedOn w:val="a"/>
    <w:link w:val="ac"/>
    <w:uiPriority w:val="99"/>
    <w:unhideWhenUsed/>
    <w:rsid w:val="0026205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262056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262056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262056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262056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262056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262056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262056"/>
    <w:rPr>
      <w:color w:val="0000FF"/>
      <w:u w:val="single"/>
    </w:rPr>
  </w:style>
  <w:style w:type="character" w:styleId="af3">
    <w:name w:val="footnote reference"/>
    <w:uiPriority w:val="99"/>
    <w:unhideWhenUsed/>
    <w:rsid w:val="00262056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26205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262056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262056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2620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62056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26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2620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2620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B41D1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afc">
    <w:name w:val="Table Grid"/>
    <w:basedOn w:val="a1"/>
    <w:uiPriority w:val="59"/>
    <w:rsid w:val="00B4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262338"/>
  </w:style>
  <w:style w:type="character" w:customStyle="1" w:styleId="apple-converted-space">
    <w:name w:val="apple-converted-space"/>
    <w:basedOn w:val="a0"/>
    <w:rsid w:val="00262338"/>
  </w:style>
  <w:style w:type="character" w:customStyle="1" w:styleId="submenu-table">
    <w:name w:val="submenu-table"/>
    <w:basedOn w:val="a0"/>
    <w:rsid w:val="00262338"/>
  </w:style>
  <w:style w:type="character" w:styleId="afd">
    <w:name w:val="FollowedHyperlink"/>
    <w:basedOn w:val="a0"/>
    <w:uiPriority w:val="99"/>
    <w:semiHidden/>
    <w:unhideWhenUsed/>
    <w:rsid w:val="00BC1E45"/>
    <w:rPr>
      <w:color w:val="800080" w:themeColor="followedHyperlink"/>
      <w:u w:val="single"/>
    </w:rPr>
  </w:style>
  <w:style w:type="table" w:customStyle="1" w:styleId="17">
    <w:name w:val="Сетка таблицы1"/>
    <w:basedOn w:val="a1"/>
    <w:next w:val="afc"/>
    <w:uiPriority w:val="39"/>
    <w:rsid w:val="00C8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c"/>
    <w:uiPriority w:val="39"/>
    <w:rsid w:val="004223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6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_"/>
    <w:basedOn w:val="a0"/>
    <w:link w:val="18"/>
    <w:locked/>
    <w:rsid w:val="001E5C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8">
    <w:name w:val="Основной текст1"/>
    <w:basedOn w:val="a"/>
    <w:link w:val="afe"/>
    <w:rsid w:val="001E5C2B"/>
    <w:pPr>
      <w:widowControl w:val="0"/>
      <w:shd w:val="clear" w:color="auto" w:fill="FFFFFF"/>
      <w:spacing w:after="0" w:line="276" w:lineRule="auto"/>
      <w:ind w:firstLine="300"/>
    </w:pPr>
    <w:rPr>
      <w:rFonts w:ascii="Arial" w:eastAsia="Arial" w:hAnsi="Arial" w:cs="Arial"/>
      <w:sz w:val="18"/>
      <w:szCs w:val="18"/>
    </w:rPr>
  </w:style>
  <w:style w:type="character" w:customStyle="1" w:styleId="aff">
    <w:name w:val="Другое_"/>
    <w:basedOn w:val="a0"/>
    <w:link w:val="aff0"/>
    <w:locked/>
    <w:rsid w:val="00D0332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ff0">
    <w:name w:val="Другое"/>
    <w:basedOn w:val="a"/>
    <w:link w:val="aff"/>
    <w:rsid w:val="00D03321"/>
    <w:pPr>
      <w:widowControl w:val="0"/>
      <w:shd w:val="clear" w:color="auto" w:fill="FFFFFF"/>
      <w:spacing w:after="0" w:line="276" w:lineRule="auto"/>
      <w:ind w:firstLine="300"/>
    </w:pPr>
    <w:rPr>
      <w:rFonts w:ascii="Arial" w:eastAsia="Arial" w:hAnsi="Arial" w:cs="Arial"/>
      <w:sz w:val="18"/>
      <w:szCs w:val="18"/>
    </w:rPr>
  </w:style>
  <w:style w:type="character" w:customStyle="1" w:styleId="22">
    <w:name w:val="Основной текст (2)_"/>
    <w:basedOn w:val="a0"/>
    <w:link w:val="23"/>
    <w:locked/>
    <w:rsid w:val="00BD69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D69B0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9">
    <w:name w:val="Заголовок №1_"/>
    <w:basedOn w:val="a0"/>
    <w:link w:val="1a"/>
    <w:locked/>
    <w:rsid w:val="00BD69B0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rsid w:val="00BD69B0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BD69B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69B0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213pt">
    <w:name w:val="Основной текст (2) + 13 pt"/>
    <w:aliases w:val="Полужирный,Курсив"/>
    <w:basedOn w:val="22"/>
    <w:rsid w:val="00BD69B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aliases w:val="Интервал 0 pt"/>
    <w:basedOn w:val="5"/>
    <w:rsid w:val="00BD69B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basedOn w:val="5"/>
    <w:rsid w:val="00BD69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0B36D0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B36D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51CC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DC5A57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02030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56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62056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056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56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205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262056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262056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26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6205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2056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aliases w:val="F1 Знак"/>
    <w:link w:val="a7"/>
    <w:uiPriority w:val="99"/>
    <w:rsid w:val="00262056"/>
  </w:style>
  <w:style w:type="paragraph" w:styleId="a7">
    <w:name w:val="footnote text"/>
    <w:aliases w:val="F1"/>
    <w:basedOn w:val="a"/>
    <w:link w:val="a6"/>
    <w:uiPriority w:val="99"/>
    <w:unhideWhenUsed/>
    <w:rsid w:val="0026205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262056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262056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2620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262056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262056"/>
  </w:style>
  <w:style w:type="paragraph" w:styleId="ab">
    <w:name w:val="footer"/>
    <w:basedOn w:val="a"/>
    <w:link w:val="aa"/>
    <w:uiPriority w:val="99"/>
    <w:unhideWhenUsed/>
    <w:rsid w:val="002620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262056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262056"/>
  </w:style>
  <w:style w:type="paragraph" w:styleId="ad">
    <w:name w:val="endnote text"/>
    <w:basedOn w:val="a"/>
    <w:link w:val="ac"/>
    <w:uiPriority w:val="99"/>
    <w:unhideWhenUsed/>
    <w:rsid w:val="0026205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262056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262056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262056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262056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262056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262056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262056"/>
    <w:rPr>
      <w:color w:val="0000FF"/>
      <w:u w:val="single"/>
    </w:rPr>
  </w:style>
  <w:style w:type="character" w:styleId="af3">
    <w:name w:val="footnote reference"/>
    <w:uiPriority w:val="99"/>
    <w:unhideWhenUsed/>
    <w:rsid w:val="00262056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26205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262056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262056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2620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62056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26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2620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2620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B41D1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afc">
    <w:name w:val="Table Grid"/>
    <w:basedOn w:val="a1"/>
    <w:uiPriority w:val="59"/>
    <w:rsid w:val="00B4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262338"/>
  </w:style>
  <w:style w:type="character" w:customStyle="1" w:styleId="apple-converted-space">
    <w:name w:val="apple-converted-space"/>
    <w:basedOn w:val="a0"/>
    <w:rsid w:val="00262338"/>
  </w:style>
  <w:style w:type="character" w:customStyle="1" w:styleId="submenu-table">
    <w:name w:val="submenu-table"/>
    <w:basedOn w:val="a0"/>
    <w:rsid w:val="00262338"/>
  </w:style>
  <w:style w:type="character" w:styleId="afd">
    <w:name w:val="FollowedHyperlink"/>
    <w:basedOn w:val="a0"/>
    <w:uiPriority w:val="99"/>
    <w:semiHidden/>
    <w:unhideWhenUsed/>
    <w:rsid w:val="00BC1E45"/>
    <w:rPr>
      <w:color w:val="800080" w:themeColor="followedHyperlink"/>
      <w:u w:val="single"/>
    </w:rPr>
  </w:style>
  <w:style w:type="table" w:customStyle="1" w:styleId="17">
    <w:name w:val="Сетка таблицы1"/>
    <w:basedOn w:val="a1"/>
    <w:next w:val="afc"/>
    <w:uiPriority w:val="39"/>
    <w:rsid w:val="00C8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c"/>
    <w:uiPriority w:val="39"/>
    <w:rsid w:val="004223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6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_"/>
    <w:basedOn w:val="a0"/>
    <w:link w:val="18"/>
    <w:locked/>
    <w:rsid w:val="001E5C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8">
    <w:name w:val="Основной текст1"/>
    <w:basedOn w:val="a"/>
    <w:link w:val="afe"/>
    <w:rsid w:val="001E5C2B"/>
    <w:pPr>
      <w:widowControl w:val="0"/>
      <w:shd w:val="clear" w:color="auto" w:fill="FFFFFF"/>
      <w:spacing w:after="0" w:line="276" w:lineRule="auto"/>
      <w:ind w:firstLine="300"/>
    </w:pPr>
    <w:rPr>
      <w:rFonts w:ascii="Arial" w:eastAsia="Arial" w:hAnsi="Arial" w:cs="Arial"/>
      <w:sz w:val="18"/>
      <w:szCs w:val="18"/>
    </w:rPr>
  </w:style>
  <w:style w:type="character" w:customStyle="1" w:styleId="aff">
    <w:name w:val="Другое_"/>
    <w:basedOn w:val="a0"/>
    <w:link w:val="aff0"/>
    <w:locked/>
    <w:rsid w:val="00D0332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ff0">
    <w:name w:val="Другое"/>
    <w:basedOn w:val="a"/>
    <w:link w:val="aff"/>
    <w:rsid w:val="00D03321"/>
    <w:pPr>
      <w:widowControl w:val="0"/>
      <w:shd w:val="clear" w:color="auto" w:fill="FFFFFF"/>
      <w:spacing w:after="0" w:line="276" w:lineRule="auto"/>
      <w:ind w:firstLine="300"/>
    </w:pPr>
    <w:rPr>
      <w:rFonts w:ascii="Arial" w:eastAsia="Arial" w:hAnsi="Arial" w:cs="Arial"/>
      <w:sz w:val="18"/>
      <w:szCs w:val="18"/>
    </w:rPr>
  </w:style>
  <w:style w:type="character" w:customStyle="1" w:styleId="22">
    <w:name w:val="Основной текст (2)_"/>
    <w:basedOn w:val="a0"/>
    <w:link w:val="23"/>
    <w:locked/>
    <w:rsid w:val="00BD69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D69B0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9">
    <w:name w:val="Заголовок №1_"/>
    <w:basedOn w:val="a0"/>
    <w:link w:val="1a"/>
    <w:locked/>
    <w:rsid w:val="00BD69B0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rsid w:val="00BD69B0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BD69B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69B0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213pt">
    <w:name w:val="Основной текст (2) + 13 pt"/>
    <w:aliases w:val="Полужирный,Курсив"/>
    <w:basedOn w:val="22"/>
    <w:rsid w:val="00BD69B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aliases w:val="Интервал 0 pt"/>
    <w:basedOn w:val="5"/>
    <w:rsid w:val="00BD69B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basedOn w:val="5"/>
    <w:rsid w:val="00BD69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0B36D0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B36D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51CC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DC5A57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02030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gos@sovmmc.kimc.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.ch-imc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fLIPq8xZ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49FA-BA75-4E5D-B72C-E052C861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23</Pages>
  <Words>4901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2021-03-12T06:13:00Z</cp:lastPrinted>
  <dcterms:created xsi:type="dcterms:W3CDTF">2023-09-18T05:37:00Z</dcterms:created>
  <dcterms:modified xsi:type="dcterms:W3CDTF">2023-09-26T09:37:00Z</dcterms:modified>
</cp:coreProperties>
</file>